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92" w:rsidRDefault="00DB6992" w:rsidP="00DB6992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Учебно-методическое обеспечение дисциплины</w:t>
      </w:r>
    </w:p>
    <w:p w:rsidR="00DB6992" w:rsidRDefault="00DB6992" w:rsidP="00DB6992">
      <w:pPr>
        <w:ind w:left="360"/>
        <w:jc w:val="both"/>
        <w:rPr>
          <w:sz w:val="28"/>
        </w:rPr>
      </w:pPr>
    </w:p>
    <w:p w:rsidR="00DB6992" w:rsidRDefault="00DB6992" w:rsidP="00DB6992">
      <w:pPr>
        <w:jc w:val="center"/>
        <w:rPr>
          <w:b/>
          <w:bCs/>
          <w:caps/>
        </w:rPr>
      </w:pPr>
      <w:r>
        <w:rPr>
          <w:b/>
          <w:bCs/>
          <w:caps/>
        </w:rPr>
        <w:t>Рекомендуемая литература</w:t>
      </w:r>
    </w:p>
    <w:p w:rsidR="00DB6992" w:rsidRDefault="00DB6992" w:rsidP="00DB6992">
      <w:pPr>
        <w:ind w:left="1080"/>
        <w:jc w:val="both"/>
        <w:rPr>
          <w:sz w:val="28"/>
        </w:rPr>
      </w:pPr>
    </w:p>
    <w:p w:rsidR="00DB6992" w:rsidRDefault="00DB6992" w:rsidP="00DB6992">
      <w:pPr>
        <w:ind w:left="1080"/>
        <w:jc w:val="both"/>
        <w:rPr>
          <w:sz w:val="28"/>
        </w:rPr>
      </w:pPr>
      <w:r>
        <w:rPr>
          <w:sz w:val="28"/>
          <w:u w:val="single"/>
        </w:rPr>
        <w:t>основная литература</w:t>
      </w:r>
    </w:p>
    <w:p w:rsidR="00DB6992" w:rsidRDefault="00DB6992" w:rsidP="00DB6992">
      <w:pPr>
        <w:ind w:firstLine="720"/>
        <w:jc w:val="both"/>
        <w:rPr>
          <w:sz w:val="28"/>
        </w:rPr>
      </w:pPr>
    </w:p>
    <w:p w:rsidR="00DB6992" w:rsidRDefault="00DB6992" w:rsidP="00DB6992">
      <w:pPr>
        <w:ind w:firstLine="720"/>
        <w:jc w:val="both"/>
        <w:rPr>
          <w:sz w:val="28"/>
        </w:rPr>
      </w:pPr>
      <w:proofErr w:type="spellStart"/>
      <w:r>
        <w:rPr>
          <w:sz w:val="28"/>
        </w:rPr>
        <w:t>Шарипов</w:t>
      </w:r>
      <w:proofErr w:type="spellEnd"/>
      <w:r>
        <w:rPr>
          <w:sz w:val="28"/>
        </w:rPr>
        <w:t xml:space="preserve"> Ю.К. Отечественные телекоммуникационные системы: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особие. /</w:t>
      </w:r>
      <w:r w:rsidRPr="0031159D">
        <w:rPr>
          <w:sz w:val="28"/>
        </w:rPr>
        <w:t xml:space="preserve"> </w:t>
      </w:r>
      <w:proofErr w:type="spellStart"/>
      <w:r>
        <w:rPr>
          <w:sz w:val="28"/>
        </w:rPr>
        <w:t>Ю.К.Шарипов</w:t>
      </w:r>
      <w:proofErr w:type="spellEnd"/>
      <w:r>
        <w:rPr>
          <w:sz w:val="28"/>
        </w:rPr>
        <w:t xml:space="preserve">. – М.: Логос, 2005. – 832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</w:t>
      </w:r>
    </w:p>
    <w:p w:rsidR="00DB6992" w:rsidRDefault="00DB6992" w:rsidP="00DB6992">
      <w:pPr>
        <w:ind w:firstLine="720"/>
        <w:jc w:val="both"/>
        <w:rPr>
          <w:sz w:val="28"/>
        </w:rPr>
      </w:pPr>
      <w:r>
        <w:rPr>
          <w:sz w:val="28"/>
        </w:rPr>
        <w:t xml:space="preserve">Телекоммуникационные системы и сети: </w:t>
      </w:r>
      <w:proofErr w:type="spellStart"/>
      <w:r>
        <w:rPr>
          <w:sz w:val="28"/>
        </w:rPr>
        <w:t>учеб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особие</w:t>
      </w:r>
      <w:proofErr w:type="spellEnd"/>
      <w:r>
        <w:rPr>
          <w:sz w:val="28"/>
        </w:rPr>
        <w:t xml:space="preserve">. В 3 т. / под ред. В.П.Шувалова. – 3-е изд.,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 xml:space="preserve">. и доп., Т.1: Современные технологии / </w:t>
      </w:r>
      <w:proofErr w:type="spellStart"/>
      <w:r>
        <w:rPr>
          <w:sz w:val="28"/>
        </w:rPr>
        <w:t>Б.И.Крук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В.Н.Попантонопуло</w:t>
      </w:r>
      <w:proofErr w:type="spellEnd"/>
      <w:r>
        <w:rPr>
          <w:sz w:val="28"/>
        </w:rPr>
        <w:t>, В.П.Шувалов. – М.: Горячая линия – Телеком, 2005. – 647 с.: ил.</w:t>
      </w:r>
    </w:p>
    <w:p w:rsidR="00DB6992" w:rsidRDefault="00DB6992" w:rsidP="00DB6992">
      <w:pPr>
        <w:jc w:val="both"/>
        <w:rPr>
          <w:sz w:val="28"/>
        </w:rPr>
      </w:pPr>
      <w:r>
        <w:rPr>
          <w:sz w:val="28"/>
        </w:rPr>
        <w:t xml:space="preserve">   Телекоммуникационные системы и сети: </w:t>
      </w:r>
      <w:proofErr w:type="spellStart"/>
      <w:r>
        <w:rPr>
          <w:sz w:val="28"/>
        </w:rPr>
        <w:t>учеб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особие</w:t>
      </w:r>
      <w:proofErr w:type="spellEnd"/>
      <w:r>
        <w:rPr>
          <w:sz w:val="28"/>
        </w:rPr>
        <w:t xml:space="preserve">. В 3 т. / под ред. В.П.Шувалова. – 2-е изд., </w:t>
      </w:r>
      <w:proofErr w:type="spellStart"/>
      <w:r>
        <w:rPr>
          <w:sz w:val="28"/>
        </w:rPr>
        <w:t>испр</w:t>
      </w:r>
      <w:proofErr w:type="gramStart"/>
      <w:r>
        <w:rPr>
          <w:sz w:val="28"/>
        </w:rPr>
        <w:t>.и</w:t>
      </w:r>
      <w:proofErr w:type="spellEnd"/>
      <w:proofErr w:type="gramEnd"/>
      <w:r>
        <w:rPr>
          <w:sz w:val="28"/>
        </w:rPr>
        <w:t xml:space="preserve"> доп., Т.2: Радиосвязь, радиовещание, телевидение / </w:t>
      </w:r>
      <w:proofErr w:type="spellStart"/>
      <w:r>
        <w:rPr>
          <w:sz w:val="28"/>
        </w:rPr>
        <w:t>Г.П.Катунин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Г.В.Мамчев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В.Н.Попантонопуло</w:t>
      </w:r>
      <w:proofErr w:type="spellEnd"/>
      <w:r>
        <w:rPr>
          <w:sz w:val="28"/>
        </w:rPr>
        <w:t>, В.П.Шувалов. – М.: Горячая линия – Телеком, 2004. – 672 с.: ил.</w:t>
      </w:r>
    </w:p>
    <w:p w:rsidR="00DB6992" w:rsidRDefault="00DB6992" w:rsidP="00DB6992">
      <w:pPr>
        <w:ind w:firstLine="720"/>
        <w:jc w:val="both"/>
        <w:rPr>
          <w:sz w:val="28"/>
        </w:rPr>
      </w:pPr>
      <w:r>
        <w:rPr>
          <w:sz w:val="28"/>
        </w:rPr>
        <w:t xml:space="preserve">Телекоммуникационные системы и сети: </w:t>
      </w:r>
      <w:proofErr w:type="spellStart"/>
      <w:r>
        <w:rPr>
          <w:sz w:val="28"/>
        </w:rPr>
        <w:t>учеб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особие</w:t>
      </w:r>
      <w:proofErr w:type="spellEnd"/>
      <w:r>
        <w:rPr>
          <w:sz w:val="28"/>
        </w:rPr>
        <w:t xml:space="preserve">. В 3 т. / под ред. В.П.Шувалова. – 2-е изд., </w:t>
      </w:r>
      <w:proofErr w:type="spellStart"/>
      <w:r>
        <w:rPr>
          <w:sz w:val="28"/>
        </w:rPr>
        <w:t>испр</w:t>
      </w:r>
      <w:proofErr w:type="gramStart"/>
      <w:r>
        <w:rPr>
          <w:sz w:val="28"/>
        </w:rPr>
        <w:t>.и</w:t>
      </w:r>
      <w:proofErr w:type="spellEnd"/>
      <w:proofErr w:type="gramEnd"/>
      <w:r>
        <w:rPr>
          <w:sz w:val="28"/>
        </w:rPr>
        <w:t xml:space="preserve"> доп., Т.3: </w:t>
      </w:r>
      <w:proofErr w:type="spellStart"/>
      <w:r>
        <w:rPr>
          <w:sz w:val="28"/>
        </w:rPr>
        <w:t>Мультисервисные</w:t>
      </w:r>
      <w:proofErr w:type="spellEnd"/>
      <w:r>
        <w:rPr>
          <w:sz w:val="28"/>
        </w:rPr>
        <w:t xml:space="preserve"> сети / В.В.Величко, Е.А.Субботин, В.П.Шувалов, А.Ф.Ярославцев. – М.: Горячая линия – Телеком, 2005. – 592 с.: ил.</w:t>
      </w:r>
    </w:p>
    <w:p w:rsidR="00DB6992" w:rsidRDefault="00DB6992" w:rsidP="00DB6992">
      <w:pPr>
        <w:ind w:firstLine="720"/>
        <w:jc w:val="both"/>
        <w:rPr>
          <w:sz w:val="28"/>
        </w:rPr>
      </w:pPr>
      <w:r>
        <w:rPr>
          <w:sz w:val="28"/>
        </w:rPr>
        <w:t xml:space="preserve">Румянцев К.Е. Прием и обработка сигналов: </w:t>
      </w:r>
      <w:proofErr w:type="spellStart"/>
      <w:r>
        <w:rPr>
          <w:sz w:val="28"/>
        </w:rPr>
        <w:t>учеб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особие</w:t>
      </w:r>
      <w:proofErr w:type="spellEnd"/>
      <w:r>
        <w:rPr>
          <w:sz w:val="28"/>
        </w:rPr>
        <w:t xml:space="preserve"> / К.Е.Румянцев. – М.: Академия, 2004. – 528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</w:t>
      </w:r>
    </w:p>
    <w:p w:rsidR="00DB6992" w:rsidRDefault="00DB6992" w:rsidP="00DB6992">
      <w:pPr>
        <w:ind w:firstLine="720"/>
        <w:jc w:val="both"/>
        <w:rPr>
          <w:sz w:val="28"/>
        </w:rPr>
      </w:pPr>
      <w:r>
        <w:rPr>
          <w:sz w:val="28"/>
        </w:rPr>
        <w:t xml:space="preserve"> </w:t>
      </w:r>
    </w:p>
    <w:p w:rsidR="00DB6992" w:rsidRDefault="00DB6992" w:rsidP="00DB6992">
      <w:pPr>
        <w:ind w:left="1080"/>
        <w:jc w:val="both"/>
        <w:rPr>
          <w:sz w:val="28"/>
          <w:u w:val="single"/>
        </w:rPr>
      </w:pPr>
      <w:r>
        <w:rPr>
          <w:sz w:val="28"/>
          <w:u w:val="single"/>
        </w:rPr>
        <w:t>дополнительная литература</w:t>
      </w:r>
    </w:p>
    <w:p w:rsidR="00DB6992" w:rsidRDefault="00DB6992" w:rsidP="00DB6992">
      <w:pPr>
        <w:ind w:left="1080"/>
        <w:jc w:val="both"/>
        <w:rPr>
          <w:sz w:val="28"/>
        </w:rPr>
      </w:pPr>
    </w:p>
    <w:p w:rsidR="00DB6992" w:rsidRDefault="00DB6992" w:rsidP="00DB6992">
      <w:pPr>
        <w:ind w:firstLine="709"/>
        <w:jc w:val="both"/>
        <w:rPr>
          <w:sz w:val="28"/>
        </w:rPr>
      </w:pPr>
      <w:r>
        <w:rPr>
          <w:sz w:val="28"/>
        </w:rPr>
        <w:t>Гордиенко В.Н. Многоканальные телекоммуникационные системы / В.Н. Гордиенко. – М.: Горячая линия – Телеком, 2007. – 416 с.: ил.</w:t>
      </w:r>
    </w:p>
    <w:p w:rsidR="00DB6992" w:rsidRDefault="00DB6992" w:rsidP="00DB6992">
      <w:pPr>
        <w:ind w:firstLine="709"/>
        <w:jc w:val="both"/>
        <w:rPr>
          <w:sz w:val="28"/>
        </w:rPr>
      </w:pPr>
      <w:r>
        <w:rPr>
          <w:sz w:val="28"/>
        </w:rPr>
        <w:t xml:space="preserve">Справочник по телекоммуникационным технологиям /Брэдли </w:t>
      </w:r>
      <w:proofErr w:type="spellStart"/>
      <w:r>
        <w:rPr>
          <w:sz w:val="28"/>
        </w:rPr>
        <w:t>Дансмор</w:t>
      </w:r>
      <w:proofErr w:type="spellEnd"/>
      <w:r>
        <w:rPr>
          <w:sz w:val="28"/>
        </w:rPr>
        <w:t xml:space="preserve">. – Вашингтон: Вильямс, 2004 -40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DB6992" w:rsidRDefault="00DB6992" w:rsidP="00DB6992">
      <w:pPr>
        <w:ind w:firstLine="709"/>
        <w:jc w:val="both"/>
        <w:rPr>
          <w:sz w:val="28"/>
        </w:rPr>
      </w:pPr>
      <w:r>
        <w:rPr>
          <w:sz w:val="28"/>
        </w:rPr>
        <w:t>Румянцев К.Е. Прием и обработка сигналов: сборник задач и упражнений / К.Е.Румянцев. – М.: Академия, 2006. – 368 с. – (Высшее профессиональное образование).</w:t>
      </w:r>
    </w:p>
    <w:p w:rsidR="00DB6992" w:rsidRDefault="00DB6992" w:rsidP="00DB6992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Келим</w:t>
      </w:r>
      <w:proofErr w:type="spellEnd"/>
      <w:r>
        <w:rPr>
          <w:sz w:val="28"/>
        </w:rPr>
        <w:t xml:space="preserve"> Ю.М. Электромеханические и магнитные элементы систем автоматики: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особие для </w:t>
      </w:r>
      <w:proofErr w:type="spellStart"/>
      <w:r>
        <w:rPr>
          <w:sz w:val="28"/>
        </w:rPr>
        <w:t>средн</w:t>
      </w:r>
      <w:proofErr w:type="spellEnd"/>
      <w:r>
        <w:rPr>
          <w:sz w:val="28"/>
        </w:rPr>
        <w:t xml:space="preserve">. проф. учеб. заведений / </w:t>
      </w:r>
      <w:proofErr w:type="spellStart"/>
      <w:r>
        <w:rPr>
          <w:sz w:val="28"/>
        </w:rPr>
        <w:t>Ю.М.Келим</w:t>
      </w:r>
      <w:proofErr w:type="spellEnd"/>
      <w:r>
        <w:rPr>
          <w:sz w:val="28"/>
        </w:rPr>
        <w:t xml:space="preserve">. – 2.- изд., </w:t>
      </w:r>
      <w:proofErr w:type="spellStart"/>
      <w:r>
        <w:rPr>
          <w:sz w:val="28"/>
        </w:rPr>
        <w:t>исправл</w:t>
      </w:r>
      <w:proofErr w:type="spellEnd"/>
      <w:r>
        <w:rPr>
          <w:sz w:val="28"/>
        </w:rPr>
        <w:t>. и доп. –</w:t>
      </w:r>
      <w:r>
        <w:rPr>
          <w:iCs/>
          <w:sz w:val="28"/>
        </w:rPr>
        <w:t xml:space="preserve"> М: </w:t>
      </w:r>
      <w:proofErr w:type="spellStart"/>
      <w:r>
        <w:rPr>
          <w:iCs/>
          <w:sz w:val="28"/>
        </w:rPr>
        <w:t>Высш</w:t>
      </w:r>
      <w:proofErr w:type="spellEnd"/>
      <w:r>
        <w:rPr>
          <w:iCs/>
          <w:sz w:val="28"/>
        </w:rPr>
        <w:t xml:space="preserve">. </w:t>
      </w:r>
      <w:proofErr w:type="spellStart"/>
      <w:r>
        <w:rPr>
          <w:iCs/>
          <w:sz w:val="28"/>
        </w:rPr>
        <w:t>шк</w:t>
      </w:r>
      <w:proofErr w:type="spellEnd"/>
      <w:r>
        <w:rPr>
          <w:iCs/>
          <w:sz w:val="28"/>
        </w:rPr>
        <w:t xml:space="preserve">., 2004. </w:t>
      </w:r>
      <w:r>
        <w:rPr>
          <w:sz w:val="28"/>
        </w:rPr>
        <w:t>–</w:t>
      </w:r>
      <w:r>
        <w:rPr>
          <w:iCs/>
          <w:sz w:val="28"/>
        </w:rPr>
        <w:t xml:space="preserve"> 352 </w:t>
      </w:r>
      <w:proofErr w:type="spellStart"/>
      <w:r>
        <w:rPr>
          <w:iCs/>
          <w:sz w:val="28"/>
        </w:rPr>
        <w:t>c</w:t>
      </w:r>
      <w:proofErr w:type="spellEnd"/>
      <w:r>
        <w:rPr>
          <w:iCs/>
          <w:sz w:val="28"/>
        </w:rPr>
        <w:t>.</w:t>
      </w:r>
    </w:p>
    <w:p w:rsidR="00DB6992" w:rsidRDefault="00DB6992" w:rsidP="00DB6992">
      <w:pPr>
        <w:jc w:val="both"/>
        <w:rPr>
          <w:sz w:val="28"/>
        </w:rPr>
      </w:pPr>
    </w:p>
    <w:p w:rsidR="00DB6992" w:rsidRDefault="00DB6992" w:rsidP="00DB6992">
      <w:pPr>
        <w:suppressAutoHyphens/>
        <w:autoSpaceDE w:val="0"/>
        <w:autoSpaceDN w:val="0"/>
        <w:adjustRightInd w:val="0"/>
        <w:ind w:left="990" w:hanging="440"/>
        <w:rPr>
          <w:sz w:val="28"/>
          <w:u w:val="single"/>
        </w:rPr>
      </w:pPr>
      <w:r>
        <w:rPr>
          <w:sz w:val="28"/>
          <w:u w:val="single"/>
        </w:rPr>
        <w:t>периодические издания (журналы)</w:t>
      </w:r>
    </w:p>
    <w:p w:rsidR="00DB6992" w:rsidRDefault="00DB6992" w:rsidP="00DB6992">
      <w:pPr>
        <w:suppressAutoHyphens/>
        <w:autoSpaceDE w:val="0"/>
        <w:autoSpaceDN w:val="0"/>
        <w:adjustRightInd w:val="0"/>
        <w:ind w:left="990" w:hanging="440"/>
        <w:rPr>
          <w:sz w:val="28"/>
          <w:u w:val="single"/>
        </w:rPr>
      </w:pPr>
    </w:p>
    <w:p w:rsidR="00DB6992" w:rsidRDefault="00DB6992" w:rsidP="00DB6992">
      <w:pPr>
        <w:suppressAutoHyphens/>
        <w:autoSpaceDE w:val="0"/>
        <w:autoSpaceDN w:val="0"/>
        <w:adjustRightInd w:val="0"/>
        <w:ind w:firstLine="709"/>
        <w:outlineLvl w:val="0"/>
        <w:rPr>
          <w:sz w:val="28"/>
        </w:rPr>
      </w:pPr>
      <w:r>
        <w:rPr>
          <w:sz w:val="28"/>
        </w:rPr>
        <w:t xml:space="preserve">1. Светотехника. </w:t>
      </w:r>
    </w:p>
    <w:p w:rsidR="00DB6992" w:rsidRDefault="00DB6992" w:rsidP="00DB6992">
      <w:pPr>
        <w:suppressAutoHyphens/>
        <w:autoSpaceDE w:val="0"/>
        <w:autoSpaceDN w:val="0"/>
        <w:adjustRightInd w:val="0"/>
        <w:ind w:firstLine="709"/>
        <w:outlineLvl w:val="0"/>
        <w:rPr>
          <w:sz w:val="28"/>
        </w:rPr>
      </w:pPr>
      <w:r>
        <w:rPr>
          <w:sz w:val="28"/>
        </w:rPr>
        <w:t>2. Датчики и системы.</w:t>
      </w:r>
    </w:p>
    <w:p w:rsidR="00DB6992" w:rsidRDefault="00DB6992" w:rsidP="00DB6992">
      <w:pPr>
        <w:suppressAutoHyphens/>
        <w:autoSpaceDE w:val="0"/>
        <w:autoSpaceDN w:val="0"/>
        <w:adjustRightInd w:val="0"/>
        <w:ind w:firstLine="709"/>
        <w:outlineLvl w:val="0"/>
        <w:rPr>
          <w:sz w:val="28"/>
        </w:rPr>
      </w:pPr>
      <w:r>
        <w:rPr>
          <w:sz w:val="28"/>
        </w:rPr>
        <w:t>3. Информационно-измерительные и управляющие системы.</w:t>
      </w:r>
    </w:p>
    <w:p w:rsidR="00DB6992" w:rsidRDefault="00DB6992" w:rsidP="00DB6992">
      <w:pPr>
        <w:suppressAutoHyphens/>
        <w:autoSpaceDE w:val="0"/>
        <w:autoSpaceDN w:val="0"/>
        <w:adjustRightInd w:val="0"/>
        <w:ind w:firstLine="709"/>
        <w:outlineLvl w:val="0"/>
        <w:rPr>
          <w:sz w:val="28"/>
        </w:rPr>
      </w:pPr>
      <w:r>
        <w:rPr>
          <w:sz w:val="28"/>
        </w:rPr>
        <w:t>4. Измерительная техника.</w:t>
      </w:r>
    </w:p>
    <w:p w:rsidR="00DB6992" w:rsidRDefault="00DB6992" w:rsidP="00DB6992">
      <w:pPr>
        <w:suppressAutoHyphens/>
        <w:autoSpaceDE w:val="0"/>
        <w:autoSpaceDN w:val="0"/>
        <w:adjustRightInd w:val="0"/>
        <w:ind w:firstLine="709"/>
        <w:outlineLvl w:val="0"/>
        <w:rPr>
          <w:sz w:val="28"/>
        </w:rPr>
      </w:pPr>
      <w:r>
        <w:rPr>
          <w:sz w:val="28"/>
        </w:rPr>
        <w:t>5. Приборы и системы. Управление, контроль, диагностика.</w:t>
      </w:r>
    </w:p>
    <w:p w:rsidR="00DB6992" w:rsidRDefault="00DB6992" w:rsidP="00DB6992">
      <w:pPr>
        <w:ind w:left="1080"/>
        <w:jc w:val="both"/>
        <w:rPr>
          <w:sz w:val="28"/>
        </w:rPr>
      </w:pPr>
    </w:p>
    <w:p w:rsidR="00DB6992" w:rsidRDefault="00DB6992" w:rsidP="00DB6992">
      <w:pPr>
        <w:jc w:val="center"/>
        <w:rPr>
          <w:b/>
          <w:bCs/>
          <w:caps/>
        </w:rPr>
      </w:pPr>
    </w:p>
    <w:p w:rsidR="00DB6992" w:rsidRDefault="00DB6992" w:rsidP="00DB6992">
      <w:pPr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>Средства обеспечения освоения дисциплины</w:t>
      </w:r>
    </w:p>
    <w:p w:rsidR="00DB6992" w:rsidRDefault="00DB6992" w:rsidP="00DB6992">
      <w:pPr>
        <w:ind w:left="1080"/>
        <w:jc w:val="both"/>
        <w:rPr>
          <w:sz w:val="28"/>
        </w:rPr>
      </w:pPr>
    </w:p>
    <w:p w:rsidR="00534334" w:rsidRDefault="00DB6992" w:rsidP="00DB6992">
      <w:r>
        <w:t xml:space="preserve">Лабораторные работы и практические занятия проводятся с использованием методических разработок кафедры СМЭ. Для выполнения самостоятельной работы на кафедре имеются программы для статистической обработки, разработанные на </w:t>
      </w:r>
      <w:proofErr w:type="gramStart"/>
      <w:r>
        <w:t>кафедре</w:t>
      </w:r>
      <w:proofErr w:type="gramEnd"/>
      <w:r>
        <w:t xml:space="preserve"> на базе приложения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Excel</w:t>
      </w:r>
      <w:r>
        <w:t>.</w:t>
      </w:r>
    </w:p>
    <w:sectPr w:rsidR="00534334" w:rsidSect="00E1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defaultTabStop w:val="708"/>
  <w:characterSpacingControl w:val="doNotCompress"/>
  <w:compat/>
  <w:rsids>
    <w:rsidRoot w:val="00DB6992"/>
    <w:rsid w:val="00534334"/>
    <w:rsid w:val="00905B4E"/>
    <w:rsid w:val="00DB6992"/>
    <w:rsid w:val="00E1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1848</Characters>
  <Application>Microsoft Office Word</Application>
  <DocSecurity>0</DocSecurity>
  <Lines>15</Lines>
  <Paragraphs>4</Paragraphs>
  <ScaleCrop>false</ScaleCrop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2014-05-12T11:25:00Z</dcterms:created>
  <dcterms:modified xsi:type="dcterms:W3CDTF">2014-05-12T11:29:00Z</dcterms:modified>
</cp:coreProperties>
</file>