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B3F53C" w14:textId="38FA18AA" w:rsidR="00C90861" w:rsidRDefault="00C90861" w:rsidP="00C90861">
      <w:pPr>
        <w:jc w:val="right"/>
      </w:pPr>
      <w:r>
        <w:t>Плотникова Ю.Д.</w:t>
      </w:r>
    </w:p>
    <w:p w14:paraId="6D91000E" w14:textId="0893A15C" w:rsidR="00C90861" w:rsidRDefault="00C90861" w:rsidP="00C90861">
      <w:pPr>
        <w:jc w:val="right"/>
      </w:pPr>
      <w:r>
        <w:t>Гр АУСм-1-19</w:t>
      </w:r>
    </w:p>
    <w:p w14:paraId="22A1F69A" w14:textId="1C42F642" w:rsidR="00C90861" w:rsidRDefault="00C90861" w:rsidP="00C90861">
      <w:pPr>
        <w:jc w:val="center"/>
      </w:pPr>
      <w:r>
        <w:t>Работа над ошибками</w:t>
      </w:r>
    </w:p>
    <w:tbl>
      <w:tblPr>
        <w:tblW w:w="0" w:type="auto"/>
        <w:tblInd w:w="-8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9"/>
        <w:gridCol w:w="5620"/>
      </w:tblGrid>
      <w:tr w:rsidR="00F702AD" w:rsidRPr="00F702AD" w14:paraId="2239837F" w14:textId="77777777" w:rsidTr="00F702AD">
        <w:tc>
          <w:tcPr>
            <w:tcW w:w="3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2D6CA51" w14:textId="77777777" w:rsidR="00F702AD" w:rsidRPr="00F702AD" w:rsidRDefault="00F702AD" w:rsidP="00F702AD">
            <w:pPr>
              <w:spacing w:after="0" w:line="240" w:lineRule="auto"/>
              <w:rPr>
                <w:sz w:val="24"/>
                <w:szCs w:val="24"/>
              </w:rPr>
            </w:pPr>
            <w:bookmarkStart w:id="0" w:name="_GoBack"/>
            <w:proofErr w:type="spellStart"/>
            <w:r w:rsidRPr="00F702AD">
              <w:rPr>
                <w:sz w:val="24"/>
                <w:szCs w:val="24"/>
                <w:u w:val="single"/>
              </w:rPr>
              <w:t>small-scale</w:t>
            </w:r>
            <w:bookmarkEnd w:id="0"/>
            <w:proofErr w:type="spellEnd"/>
          </w:p>
        </w:tc>
        <w:tc>
          <w:tcPr>
            <w:tcW w:w="5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51C857B" w14:textId="77777777" w:rsidR="00F702AD" w:rsidRPr="00F702AD" w:rsidRDefault="00F702AD" w:rsidP="00F702AD">
            <w:pPr>
              <w:spacing w:after="0" w:line="240" w:lineRule="auto"/>
              <w:rPr>
                <w:sz w:val="24"/>
                <w:szCs w:val="24"/>
              </w:rPr>
            </w:pPr>
            <w:r w:rsidRPr="00F702AD">
              <w:rPr>
                <w:sz w:val="24"/>
                <w:szCs w:val="24"/>
              </w:rPr>
              <w:t>мелкомасштабный</w:t>
            </w:r>
          </w:p>
        </w:tc>
      </w:tr>
      <w:tr w:rsidR="00F702AD" w:rsidRPr="00F702AD" w14:paraId="090BCF9C" w14:textId="77777777" w:rsidTr="00F702AD">
        <w:tc>
          <w:tcPr>
            <w:tcW w:w="3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3766160" w14:textId="77777777" w:rsidR="00F702AD" w:rsidRPr="00F702AD" w:rsidRDefault="00F702AD" w:rsidP="00F702A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702AD">
              <w:rPr>
                <w:sz w:val="24"/>
                <w:szCs w:val="24"/>
              </w:rPr>
              <w:t>embedded</w:t>
            </w:r>
            <w:proofErr w:type="spellEnd"/>
          </w:p>
        </w:tc>
        <w:tc>
          <w:tcPr>
            <w:tcW w:w="5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F82693B" w14:textId="77777777" w:rsidR="00F702AD" w:rsidRPr="00F702AD" w:rsidRDefault="00F702AD" w:rsidP="00F702AD">
            <w:pPr>
              <w:spacing w:after="0" w:line="240" w:lineRule="auto"/>
              <w:rPr>
                <w:sz w:val="24"/>
                <w:szCs w:val="24"/>
              </w:rPr>
            </w:pPr>
            <w:r w:rsidRPr="00F702AD">
              <w:rPr>
                <w:sz w:val="24"/>
                <w:szCs w:val="24"/>
              </w:rPr>
              <w:t>интегрированный</w:t>
            </w:r>
          </w:p>
        </w:tc>
      </w:tr>
      <w:tr w:rsidR="00F702AD" w:rsidRPr="00F702AD" w14:paraId="00F938ED" w14:textId="77777777" w:rsidTr="00F702AD">
        <w:tc>
          <w:tcPr>
            <w:tcW w:w="3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528389D" w14:textId="77777777" w:rsidR="00F702AD" w:rsidRPr="00F702AD" w:rsidRDefault="00F702AD" w:rsidP="00F702A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702AD">
              <w:rPr>
                <w:sz w:val="24"/>
                <w:szCs w:val="24"/>
              </w:rPr>
              <w:t>cut</w:t>
            </w:r>
            <w:proofErr w:type="spellEnd"/>
            <w:r w:rsidRPr="00F702AD">
              <w:rPr>
                <w:sz w:val="24"/>
                <w:szCs w:val="24"/>
              </w:rPr>
              <w:t xml:space="preserve"> </w:t>
            </w:r>
            <w:proofErr w:type="spellStart"/>
            <w:r w:rsidRPr="00F702AD">
              <w:rPr>
                <w:sz w:val="24"/>
                <w:szCs w:val="24"/>
              </w:rPr>
              <w:t>down</w:t>
            </w:r>
            <w:proofErr w:type="spellEnd"/>
          </w:p>
        </w:tc>
        <w:tc>
          <w:tcPr>
            <w:tcW w:w="5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310A792" w14:textId="77777777" w:rsidR="00F702AD" w:rsidRPr="00F702AD" w:rsidRDefault="00F702AD" w:rsidP="00F702AD">
            <w:pPr>
              <w:spacing w:after="0" w:line="240" w:lineRule="auto"/>
              <w:rPr>
                <w:sz w:val="24"/>
                <w:szCs w:val="24"/>
              </w:rPr>
            </w:pPr>
            <w:r w:rsidRPr="00F702AD">
              <w:rPr>
                <w:sz w:val="24"/>
                <w:szCs w:val="24"/>
              </w:rPr>
              <w:t>сокращать</w:t>
            </w:r>
          </w:p>
        </w:tc>
      </w:tr>
      <w:tr w:rsidR="00F702AD" w:rsidRPr="00F702AD" w14:paraId="7C3B12F2" w14:textId="77777777" w:rsidTr="00F702AD">
        <w:tc>
          <w:tcPr>
            <w:tcW w:w="3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4098801" w14:textId="77777777" w:rsidR="00F702AD" w:rsidRPr="00F702AD" w:rsidRDefault="00F702AD" w:rsidP="00F702A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702AD">
              <w:rPr>
                <w:sz w:val="24"/>
                <w:szCs w:val="24"/>
              </w:rPr>
              <w:t>cause</w:t>
            </w:r>
            <w:proofErr w:type="spellEnd"/>
          </w:p>
        </w:tc>
        <w:tc>
          <w:tcPr>
            <w:tcW w:w="5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CB37924" w14:textId="77777777" w:rsidR="00F702AD" w:rsidRPr="00F702AD" w:rsidRDefault="00F702AD" w:rsidP="00F702AD">
            <w:pPr>
              <w:spacing w:after="0" w:line="240" w:lineRule="auto"/>
              <w:rPr>
                <w:sz w:val="24"/>
                <w:szCs w:val="24"/>
              </w:rPr>
            </w:pPr>
            <w:r w:rsidRPr="00F702AD">
              <w:rPr>
                <w:sz w:val="24"/>
                <w:szCs w:val="24"/>
              </w:rPr>
              <w:t>вызвать</w:t>
            </w:r>
          </w:p>
        </w:tc>
      </w:tr>
      <w:tr w:rsidR="00F702AD" w:rsidRPr="00F702AD" w14:paraId="2771BDB8" w14:textId="77777777" w:rsidTr="00F702AD">
        <w:tc>
          <w:tcPr>
            <w:tcW w:w="3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152C8F3" w14:textId="77777777" w:rsidR="00F702AD" w:rsidRPr="00F702AD" w:rsidRDefault="00F702AD" w:rsidP="00F702A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702AD">
              <w:rPr>
                <w:sz w:val="24"/>
                <w:szCs w:val="24"/>
              </w:rPr>
              <w:t>huge</w:t>
            </w:r>
            <w:proofErr w:type="spellEnd"/>
          </w:p>
        </w:tc>
        <w:tc>
          <w:tcPr>
            <w:tcW w:w="5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FF3CFA4" w14:textId="77777777" w:rsidR="00F702AD" w:rsidRPr="00F702AD" w:rsidRDefault="00F702AD" w:rsidP="00F702AD">
            <w:pPr>
              <w:spacing w:after="0" w:line="240" w:lineRule="auto"/>
              <w:rPr>
                <w:sz w:val="24"/>
                <w:szCs w:val="24"/>
              </w:rPr>
            </w:pPr>
            <w:r w:rsidRPr="00F702AD">
              <w:rPr>
                <w:sz w:val="24"/>
                <w:szCs w:val="24"/>
              </w:rPr>
              <w:t>колоссальные, огромные</w:t>
            </w:r>
          </w:p>
        </w:tc>
      </w:tr>
      <w:tr w:rsidR="00F702AD" w:rsidRPr="00F702AD" w14:paraId="0E8DBE3F" w14:textId="77777777" w:rsidTr="00F702AD">
        <w:tc>
          <w:tcPr>
            <w:tcW w:w="3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187F371" w14:textId="77777777" w:rsidR="00F702AD" w:rsidRPr="00F702AD" w:rsidRDefault="00F702AD" w:rsidP="00F702A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702AD">
              <w:rPr>
                <w:sz w:val="24"/>
                <w:szCs w:val="24"/>
              </w:rPr>
              <w:t>fluctuations</w:t>
            </w:r>
            <w:proofErr w:type="spellEnd"/>
          </w:p>
        </w:tc>
        <w:tc>
          <w:tcPr>
            <w:tcW w:w="5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7930759" w14:textId="77777777" w:rsidR="00F702AD" w:rsidRPr="00F702AD" w:rsidRDefault="00F702AD" w:rsidP="00F702AD">
            <w:pPr>
              <w:spacing w:after="0" w:line="240" w:lineRule="auto"/>
              <w:rPr>
                <w:sz w:val="24"/>
                <w:szCs w:val="24"/>
              </w:rPr>
            </w:pPr>
            <w:r w:rsidRPr="00F702AD">
              <w:rPr>
                <w:sz w:val="24"/>
                <w:szCs w:val="24"/>
              </w:rPr>
              <w:t>колебания</w:t>
            </w:r>
          </w:p>
        </w:tc>
      </w:tr>
      <w:tr w:rsidR="00F702AD" w:rsidRPr="00F702AD" w14:paraId="35A91BEC" w14:textId="77777777" w:rsidTr="00F702AD">
        <w:tc>
          <w:tcPr>
            <w:tcW w:w="3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EC8335A" w14:textId="77777777" w:rsidR="00F702AD" w:rsidRPr="00F702AD" w:rsidRDefault="00F702AD" w:rsidP="00F702A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702AD">
              <w:rPr>
                <w:sz w:val="24"/>
                <w:szCs w:val="24"/>
              </w:rPr>
              <w:t>thermal</w:t>
            </w:r>
            <w:proofErr w:type="spellEnd"/>
            <w:r w:rsidRPr="00F702AD">
              <w:rPr>
                <w:sz w:val="24"/>
                <w:szCs w:val="24"/>
              </w:rPr>
              <w:t xml:space="preserve"> </w:t>
            </w:r>
            <w:proofErr w:type="spellStart"/>
            <w:r w:rsidRPr="00F702AD">
              <w:rPr>
                <w:sz w:val="24"/>
                <w:szCs w:val="24"/>
              </w:rPr>
              <w:t>ratings</w:t>
            </w:r>
            <w:proofErr w:type="spellEnd"/>
          </w:p>
        </w:tc>
        <w:tc>
          <w:tcPr>
            <w:tcW w:w="5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166F3F1" w14:textId="77777777" w:rsidR="00F702AD" w:rsidRPr="00F702AD" w:rsidRDefault="00F702AD" w:rsidP="00F702AD">
            <w:pPr>
              <w:spacing w:after="0" w:line="240" w:lineRule="auto"/>
              <w:rPr>
                <w:sz w:val="24"/>
                <w:szCs w:val="24"/>
              </w:rPr>
            </w:pPr>
            <w:r w:rsidRPr="00F702AD">
              <w:rPr>
                <w:sz w:val="24"/>
                <w:szCs w:val="24"/>
              </w:rPr>
              <w:t>максимально допустимая тепловая нагрузка</w:t>
            </w:r>
          </w:p>
        </w:tc>
      </w:tr>
      <w:tr w:rsidR="00F702AD" w:rsidRPr="00F702AD" w14:paraId="4A857648" w14:textId="77777777" w:rsidTr="00F702AD">
        <w:tc>
          <w:tcPr>
            <w:tcW w:w="3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3A10F7E" w14:textId="77777777" w:rsidR="00F702AD" w:rsidRPr="00F702AD" w:rsidRDefault="00F702AD" w:rsidP="00F702A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702AD">
              <w:rPr>
                <w:sz w:val="24"/>
                <w:szCs w:val="24"/>
              </w:rPr>
              <w:t>dynamic</w:t>
            </w:r>
            <w:proofErr w:type="spellEnd"/>
            <w:r w:rsidRPr="00F702AD">
              <w:rPr>
                <w:sz w:val="24"/>
                <w:szCs w:val="24"/>
              </w:rPr>
              <w:t xml:space="preserve"> </w:t>
            </w:r>
            <w:proofErr w:type="spellStart"/>
            <w:r w:rsidRPr="00F702AD">
              <w:rPr>
                <w:sz w:val="24"/>
                <w:szCs w:val="24"/>
              </w:rPr>
              <w:t>demand</w:t>
            </w:r>
            <w:proofErr w:type="spellEnd"/>
          </w:p>
        </w:tc>
        <w:tc>
          <w:tcPr>
            <w:tcW w:w="5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4DC17AF" w14:textId="77777777" w:rsidR="00F702AD" w:rsidRPr="00F702AD" w:rsidRDefault="00F702AD" w:rsidP="00F702AD">
            <w:pPr>
              <w:spacing w:after="0" w:line="240" w:lineRule="auto"/>
              <w:rPr>
                <w:sz w:val="24"/>
                <w:szCs w:val="24"/>
              </w:rPr>
            </w:pPr>
            <w:r w:rsidRPr="00F702AD">
              <w:rPr>
                <w:sz w:val="24"/>
                <w:szCs w:val="24"/>
              </w:rPr>
              <w:t>динамический спрос</w:t>
            </w:r>
          </w:p>
        </w:tc>
      </w:tr>
      <w:tr w:rsidR="00F702AD" w:rsidRPr="00F702AD" w14:paraId="5CB6191C" w14:textId="77777777" w:rsidTr="00F702AD">
        <w:tc>
          <w:tcPr>
            <w:tcW w:w="3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D177C99" w14:textId="77777777" w:rsidR="00F702AD" w:rsidRPr="00F702AD" w:rsidRDefault="00F702AD" w:rsidP="00F702A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702AD">
              <w:rPr>
                <w:sz w:val="24"/>
                <w:szCs w:val="24"/>
              </w:rPr>
              <w:t>transmission</w:t>
            </w:r>
            <w:proofErr w:type="spellEnd"/>
            <w:r w:rsidRPr="00F702AD">
              <w:rPr>
                <w:sz w:val="24"/>
                <w:szCs w:val="24"/>
              </w:rPr>
              <w:t xml:space="preserve"> </w:t>
            </w:r>
            <w:proofErr w:type="spellStart"/>
            <w:r w:rsidRPr="00F702AD">
              <w:rPr>
                <w:sz w:val="24"/>
                <w:szCs w:val="24"/>
              </w:rPr>
              <w:t>system</w:t>
            </w:r>
            <w:proofErr w:type="spellEnd"/>
            <w:r w:rsidRPr="00F702AD">
              <w:rPr>
                <w:sz w:val="24"/>
                <w:szCs w:val="24"/>
              </w:rPr>
              <w:t xml:space="preserve"> </w:t>
            </w:r>
            <w:proofErr w:type="spellStart"/>
            <w:r w:rsidRPr="00F702AD">
              <w:rPr>
                <w:sz w:val="24"/>
                <w:szCs w:val="24"/>
              </w:rPr>
              <w:t>operator</w:t>
            </w:r>
            <w:proofErr w:type="spellEnd"/>
            <w:r w:rsidRPr="00F702AD">
              <w:rPr>
                <w:sz w:val="24"/>
                <w:szCs w:val="24"/>
              </w:rPr>
              <w:t xml:space="preserve"> (TSO)</w:t>
            </w:r>
          </w:p>
        </w:tc>
        <w:tc>
          <w:tcPr>
            <w:tcW w:w="5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913EEA0" w14:textId="73CA6464" w:rsidR="00F702AD" w:rsidRPr="00F702AD" w:rsidRDefault="00F702AD" w:rsidP="00F702AD">
            <w:pPr>
              <w:spacing w:after="0" w:line="240" w:lineRule="auto"/>
              <w:rPr>
                <w:sz w:val="24"/>
                <w:szCs w:val="24"/>
              </w:rPr>
            </w:pPr>
            <w:r w:rsidRPr="00F702AD">
              <w:rPr>
                <w:sz w:val="24"/>
                <w:szCs w:val="24"/>
              </w:rPr>
              <w:t>оператор системы передачи электроэнергии</w:t>
            </w:r>
          </w:p>
        </w:tc>
      </w:tr>
      <w:tr w:rsidR="00F702AD" w:rsidRPr="00F702AD" w14:paraId="33BE6139" w14:textId="77777777" w:rsidTr="00F702AD">
        <w:tc>
          <w:tcPr>
            <w:tcW w:w="3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0EE2EB9" w14:textId="77777777" w:rsidR="00F702AD" w:rsidRPr="00F702AD" w:rsidRDefault="00F702AD" w:rsidP="00F702A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702AD">
              <w:rPr>
                <w:sz w:val="24"/>
                <w:szCs w:val="24"/>
              </w:rPr>
              <w:t>ensure</w:t>
            </w:r>
            <w:proofErr w:type="spellEnd"/>
          </w:p>
        </w:tc>
        <w:tc>
          <w:tcPr>
            <w:tcW w:w="5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C834A18" w14:textId="77777777" w:rsidR="00F702AD" w:rsidRPr="00F702AD" w:rsidRDefault="00F702AD" w:rsidP="00F702AD">
            <w:pPr>
              <w:spacing w:after="0" w:line="240" w:lineRule="auto"/>
              <w:rPr>
                <w:sz w:val="24"/>
                <w:szCs w:val="24"/>
              </w:rPr>
            </w:pPr>
            <w:r w:rsidRPr="00F702AD">
              <w:rPr>
                <w:sz w:val="24"/>
                <w:szCs w:val="24"/>
              </w:rPr>
              <w:t>обеспечивать</w:t>
            </w:r>
          </w:p>
        </w:tc>
      </w:tr>
      <w:tr w:rsidR="00F702AD" w:rsidRPr="00F702AD" w14:paraId="1E328CAA" w14:textId="77777777" w:rsidTr="00F702AD">
        <w:tc>
          <w:tcPr>
            <w:tcW w:w="3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9A48DC4" w14:textId="77777777" w:rsidR="00F702AD" w:rsidRPr="00F702AD" w:rsidRDefault="00F702AD" w:rsidP="00F702AD">
            <w:pPr>
              <w:spacing w:after="0" w:line="240" w:lineRule="auto"/>
              <w:rPr>
                <w:sz w:val="24"/>
                <w:szCs w:val="24"/>
              </w:rPr>
            </w:pPr>
            <w:r w:rsidRPr="00F702AD">
              <w:rPr>
                <w:sz w:val="24"/>
                <w:szCs w:val="24"/>
              </w:rPr>
              <w:t xml:space="preserve">a </w:t>
            </w:r>
            <w:proofErr w:type="spellStart"/>
            <w:r w:rsidRPr="00F702AD">
              <w:rPr>
                <w:sz w:val="24"/>
                <w:szCs w:val="24"/>
              </w:rPr>
              <w:t>key</w:t>
            </w:r>
            <w:proofErr w:type="spellEnd"/>
            <w:r w:rsidRPr="00F702AD">
              <w:rPr>
                <w:sz w:val="24"/>
                <w:szCs w:val="24"/>
              </w:rPr>
              <w:t xml:space="preserve"> </w:t>
            </w:r>
            <w:proofErr w:type="spellStart"/>
            <w:r w:rsidRPr="00F702AD">
              <w:rPr>
                <w:sz w:val="24"/>
                <w:szCs w:val="24"/>
              </w:rPr>
              <w:t>indicator</w:t>
            </w:r>
            <w:proofErr w:type="spellEnd"/>
          </w:p>
        </w:tc>
        <w:tc>
          <w:tcPr>
            <w:tcW w:w="5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8DF6BAD" w14:textId="77777777" w:rsidR="00F702AD" w:rsidRPr="00F702AD" w:rsidRDefault="00F702AD" w:rsidP="00F702AD">
            <w:pPr>
              <w:spacing w:after="0" w:line="240" w:lineRule="auto"/>
              <w:rPr>
                <w:sz w:val="24"/>
                <w:szCs w:val="24"/>
              </w:rPr>
            </w:pPr>
            <w:r w:rsidRPr="00F702AD">
              <w:rPr>
                <w:sz w:val="24"/>
                <w:szCs w:val="24"/>
              </w:rPr>
              <w:t>ключевой показатель</w:t>
            </w:r>
          </w:p>
        </w:tc>
      </w:tr>
      <w:tr w:rsidR="00F702AD" w:rsidRPr="00F702AD" w14:paraId="011B5451" w14:textId="77777777" w:rsidTr="00F702AD">
        <w:tc>
          <w:tcPr>
            <w:tcW w:w="3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44B0DCF" w14:textId="77777777" w:rsidR="00F702AD" w:rsidRPr="00F702AD" w:rsidRDefault="00F702AD" w:rsidP="00F702A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702AD">
              <w:rPr>
                <w:sz w:val="24"/>
                <w:szCs w:val="24"/>
              </w:rPr>
              <w:t>acceptable</w:t>
            </w:r>
            <w:proofErr w:type="spellEnd"/>
            <w:r w:rsidRPr="00F702AD">
              <w:rPr>
                <w:sz w:val="24"/>
                <w:szCs w:val="24"/>
              </w:rPr>
              <w:t xml:space="preserve"> </w:t>
            </w:r>
            <w:proofErr w:type="spellStart"/>
            <w:r w:rsidRPr="00F702AD">
              <w:rPr>
                <w:sz w:val="24"/>
                <w:szCs w:val="24"/>
              </w:rPr>
              <w:t>boundaries</w:t>
            </w:r>
            <w:proofErr w:type="spellEnd"/>
          </w:p>
        </w:tc>
        <w:tc>
          <w:tcPr>
            <w:tcW w:w="5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5D6C95" w14:textId="77777777" w:rsidR="00F702AD" w:rsidRPr="00F702AD" w:rsidRDefault="00F702AD" w:rsidP="00F702AD">
            <w:pPr>
              <w:spacing w:after="0" w:line="240" w:lineRule="auto"/>
              <w:rPr>
                <w:sz w:val="24"/>
                <w:szCs w:val="24"/>
              </w:rPr>
            </w:pPr>
            <w:r w:rsidRPr="00F702AD">
              <w:rPr>
                <w:sz w:val="24"/>
                <w:szCs w:val="24"/>
              </w:rPr>
              <w:t>допустимый предел</w:t>
            </w:r>
          </w:p>
        </w:tc>
      </w:tr>
      <w:tr w:rsidR="00F702AD" w:rsidRPr="00F702AD" w14:paraId="04C18E5A" w14:textId="77777777" w:rsidTr="00F702AD">
        <w:tc>
          <w:tcPr>
            <w:tcW w:w="3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07E6625" w14:textId="77777777" w:rsidR="00F702AD" w:rsidRPr="00F702AD" w:rsidRDefault="00F702AD" w:rsidP="00F702A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702AD">
              <w:rPr>
                <w:sz w:val="24"/>
                <w:szCs w:val="24"/>
              </w:rPr>
              <w:t>duty</w:t>
            </w:r>
            <w:proofErr w:type="spellEnd"/>
            <w:r w:rsidRPr="00F702AD">
              <w:rPr>
                <w:sz w:val="24"/>
                <w:szCs w:val="24"/>
              </w:rPr>
              <w:t xml:space="preserve"> </w:t>
            </w:r>
            <w:proofErr w:type="spellStart"/>
            <w:r w:rsidRPr="00F702AD">
              <w:rPr>
                <w:sz w:val="24"/>
                <w:szCs w:val="24"/>
              </w:rPr>
              <w:t>cycle</w:t>
            </w:r>
            <w:proofErr w:type="spellEnd"/>
          </w:p>
        </w:tc>
        <w:tc>
          <w:tcPr>
            <w:tcW w:w="5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C214E31" w14:textId="77777777" w:rsidR="00F702AD" w:rsidRPr="00F702AD" w:rsidRDefault="00F702AD" w:rsidP="00F702AD">
            <w:pPr>
              <w:spacing w:after="0" w:line="240" w:lineRule="auto"/>
              <w:rPr>
                <w:sz w:val="24"/>
                <w:szCs w:val="24"/>
              </w:rPr>
            </w:pPr>
            <w:r w:rsidRPr="00F702AD">
              <w:rPr>
                <w:sz w:val="24"/>
                <w:szCs w:val="24"/>
              </w:rPr>
              <w:t>рабочий цикл, цикл работы</w:t>
            </w:r>
          </w:p>
        </w:tc>
      </w:tr>
      <w:tr w:rsidR="00F702AD" w:rsidRPr="00F702AD" w14:paraId="3A6A40E6" w14:textId="77777777" w:rsidTr="00F702AD">
        <w:tc>
          <w:tcPr>
            <w:tcW w:w="3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07EB4B7" w14:textId="77777777" w:rsidR="00F702AD" w:rsidRPr="00F702AD" w:rsidRDefault="00F702AD" w:rsidP="00F702A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702AD">
              <w:rPr>
                <w:sz w:val="24"/>
                <w:szCs w:val="24"/>
              </w:rPr>
              <w:t>amount</w:t>
            </w:r>
            <w:proofErr w:type="spellEnd"/>
          </w:p>
        </w:tc>
        <w:tc>
          <w:tcPr>
            <w:tcW w:w="5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7E795C9" w14:textId="77777777" w:rsidR="00F702AD" w:rsidRPr="00F702AD" w:rsidRDefault="00F702AD" w:rsidP="00F702AD">
            <w:pPr>
              <w:spacing w:after="0" w:line="240" w:lineRule="auto"/>
              <w:rPr>
                <w:sz w:val="24"/>
                <w:szCs w:val="24"/>
              </w:rPr>
            </w:pPr>
            <w:r w:rsidRPr="00F702AD">
              <w:rPr>
                <w:sz w:val="24"/>
                <w:szCs w:val="24"/>
              </w:rPr>
              <w:t>количество</w:t>
            </w:r>
          </w:p>
        </w:tc>
      </w:tr>
      <w:tr w:rsidR="00F702AD" w:rsidRPr="00F702AD" w14:paraId="3516D68A" w14:textId="77777777" w:rsidTr="00F702AD">
        <w:tc>
          <w:tcPr>
            <w:tcW w:w="3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9487B38" w14:textId="77777777" w:rsidR="00F702AD" w:rsidRPr="00F702AD" w:rsidRDefault="00F702AD" w:rsidP="00F702A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702AD">
              <w:rPr>
                <w:sz w:val="24"/>
                <w:szCs w:val="24"/>
              </w:rPr>
              <w:t>immediate</w:t>
            </w:r>
            <w:proofErr w:type="spellEnd"/>
          </w:p>
        </w:tc>
        <w:tc>
          <w:tcPr>
            <w:tcW w:w="5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CABC7A6" w14:textId="77777777" w:rsidR="00F702AD" w:rsidRPr="00F702AD" w:rsidRDefault="00F702AD" w:rsidP="00F702AD">
            <w:pPr>
              <w:spacing w:after="0" w:line="240" w:lineRule="auto"/>
              <w:rPr>
                <w:sz w:val="24"/>
                <w:szCs w:val="24"/>
              </w:rPr>
            </w:pPr>
            <w:r w:rsidRPr="00F702AD">
              <w:rPr>
                <w:sz w:val="24"/>
                <w:szCs w:val="24"/>
              </w:rPr>
              <w:t>незамедлительный, мгновенный</w:t>
            </w:r>
          </w:p>
        </w:tc>
      </w:tr>
      <w:tr w:rsidR="00F702AD" w:rsidRPr="00F702AD" w14:paraId="51B95F34" w14:textId="77777777" w:rsidTr="00F702AD">
        <w:tc>
          <w:tcPr>
            <w:tcW w:w="3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8313E8E" w14:textId="77777777" w:rsidR="00F702AD" w:rsidRPr="00F702AD" w:rsidRDefault="00F702AD" w:rsidP="00F702A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702AD">
              <w:rPr>
                <w:sz w:val="24"/>
                <w:szCs w:val="24"/>
              </w:rPr>
              <w:t>inefficient</w:t>
            </w:r>
            <w:proofErr w:type="spellEnd"/>
          </w:p>
        </w:tc>
        <w:tc>
          <w:tcPr>
            <w:tcW w:w="5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4399FEF" w14:textId="77777777" w:rsidR="00F702AD" w:rsidRPr="00F702AD" w:rsidRDefault="00F702AD" w:rsidP="00F702AD">
            <w:pPr>
              <w:spacing w:after="0" w:line="240" w:lineRule="auto"/>
              <w:rPr>
                <w:sz w:val="24"/>
                <w:szCs w:val="24"/>
              </w:rPr>
            </w:pPr>
            <w:r w:rsidRPr="00F702AD">
              <w:rPr>
                <w:sz w:val="24"/>
                <w:szCs w:val="24"/>
              </w:rPr>
              <w:t>непроизводительный</w:t>
            </w:r>
          </w:p>
        </w:tc>
      </w:tr>
      <w:tr w:rsidR="00F702AD" w:rsidRPr="00F702AD" w14:paraId="2B0EB8CA" w14:textId="77777777" w:rsidTr="00F702AD">
        <w:tc>
          <w:tcPr>
            <w:tcW w:w="3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F861D64" w14:textId="77777777" w:rsidR="00F702AD" w:rsidRPr="00F702AD" w:rsidRDefault="00F702AD" w:rsidP="00F702A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702AD">
              <w:rPr>
                <w:sz w:val="24"/>
                <w:szCs w:val="24"/>
              </w:rPr>
              <w:t>standby</w:t>
            </w:r>
            <w:proofErr w:type="spellEnd"/>
            <w:r w:rsidRPr="00F702AD">
              <w:rPr>
                <w:sz w:val="24"/>
                <w:szCs w:val="24"/>
              </w:rPr>
              <w:t xml:space="preserve"> </w:t>
            </w:r>
            <w:proofErr w:type="spellStart"/>
            <w:r w:rsidRPr="00F702AD">
              <w:rPr>
                <w:sz w:val="24"/>
                <w:szCs w:val="24"/>
              </w:rPr>
              <w:t>mode</w:t>
            </w:r>
            <w:proofErr w:type="spellEnd"/>
          </w:p>
        </w:tc>
        <w:tc>
          <w:tcPr>
            <w:tcW w:w="5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7225473" w14:textId="77777777" w:rsidR="00F702AD" w:rsidRPr="00F702AD" w:rsidRDefault="00F702AD" w:rsidP="00F702AD">
            <w:pPr>
              <w:spacing w:after="0" w:line="240" w:lineRule="auto"/>
              <w:rPr>
                <w:sz w:val="24"/>
                <w:szCs w:val="24"/>
              </w:rPr>
            </w:pPr>
            <w:r w:rsidRPr="00F702AD">
              <w:rPr>
                <w:sz w:val="24"/>
                <w:szCs w:val="24"/>
              </w:rPr>
              <w:t>режим ожидания</w:t>
            </w:r>
          </w:p>
        </w:tc>
      </w:tr>
      <w:tr w:rsidR="00F702AD" w:rsidRPr="00F702AD" w14:paraId="76B6001C" w14:textId="77777777" w:rsidTr="00F702AD">
        <w:tc>
          <w:tcPr>
            <w:tcW w:w="3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ED3DE45" w14:textId="77777777" w:rsidR="00F702AD" w:rsidRPr="00F702AD" w:rsidRDefault="00F702AD" w:rsidP="00F702A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702AD">
              <w:rPr>
                <w:sz w:val="24"/>
                <w:szCs w:val="24"/>
              </w:rPr>
              <w:t>major</w:t>
            </w:r>
            <w:proofErr w:type="spellEnd"/>
            <w:r w:rsidRPr="00F702AD">
              <w:rPr>
                <w:sz w:val="24"/>
                <w:szCs w:val="24"/>
              </w:rPr>
              <w:t xml:space="preserve"> </w:t>
            </w:r>
            <w:proofErr w:type="spellStart"/>
            <w:r w:rsidRPr="00F702AD">
              <w:rPr>
                <w:sz w:val="24"/>
                <w:szCs w:val="24"/>
              </w:rPr>
              <w:t>loss</w:t>
            </w:r>
            <w:proofErr w:type="spellEnd"/>
          </w:p>
        </w:tc>
        <w:tc>
          <w:tcPr>
            <w:tcW w:w="5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102E272" w14:textId="77777777" w:rsidR="00F702AD" w:rsidRPr="00F702AD" w:rsidRDefault="00F702AD" w:rsidP="00F702AD">
            <w:pPr>
              <w:spacing w:after="0" w:line="240" w:lineRule="auto"/>
              <w:rPr>
                <w:sz w:val="24"/>
                <w:szCs w:val="24"/>
              </w:rPr>
            </w:pPr>
            <w:r w:rsidRPr="00F702AD">
              <w:rPr>
                <w:sz w:val="24"/>
                <w:szCs w:val="24"/>
              </w:rPr>
              <w:t>серьезные потери</w:t>
            </w:r>
          </w:p>
        </w:tc>
      </w:tr>
      <w:tr w:rsidR="00F702AD" w:rsidRPr="00F702AD" w14:paraId="792AF921" w14:textId="77777777" w:rsidTr="00F702AD">
        <w:tc>
          <w:tcPr>
            <w:tcW w:w="3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F2F2410" w14:textId="77777777" w:rsidR="00F702AD" w:rsidRPr="00F702AD" w:rsidRDefault="00F702AD" w:rsidP="00F702A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702AD">
              <w:rPr>
                <w:sz w:val="24"/>
                <w:szCs w:val="24"/>
              </w:rPr>
              <w:t>frequency</w:t>
            </w:r>
            <w:proofErr w:type="spellEnd"/>
            <w:r w:rsidRPr="00F702AD">
              <w:rPr>
                <w:sz w:val="24"/>
                <w:szCs w:val="24"/>
              </w:rPr>
              <w:t xml:space="preserve"> </w:t>
            </w:r>
            <w:proofErr w:type="spellStart"/>
            <w:r w:rsidRPr="00F702AD">
              <w:rPr>
                <w:sz w:val="24"/>
                <w:szCs w:val="24"/>
              </w:rPr>
              <w:t>response</w:t>
            </w:r>
            <w:proofErr w:type="spellEnd"/>
          </w:p>
        </w:tc>
        <w:tc>
          <w:tcPr>
            <w:tcW w:w="5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E875740" w14:textId="77777777" w:rsidR="00F702AD" w:rsidRPr="00F702AD" w:rsidRDefault="00F702AD" w:rsidP="00F702AD">
            <w:pPr>
              <w:spacing w:after="0" w:line="240" w:lineRule="auto"/>
              <w:rPr>
                <w:sz w:val="24"/>
                <w:szCs w:val="24"/>
              </w:rPr>
            </w:pPr>
            <w:r w:rsidRPr="00F702AD">
              <w:rPr>
                <w:sz w:val="24"/>
                <w:szCs w:val="24"/>
              </w:rPr>
              <w:t>частотная характеристика</w:t>
            </w:r>
          </w:p>
        </w:tc>
      </w:tr>
      <w:tr w:rsidR="00F702AD" w:rsidRPr="00F702AD" w14:paraId="1E030CA0" w14:textId="77777777" w:rsidTr="00F702AD">
        <w:tc>
          <w:tcPr>
            <w:tcW w:w="3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0A460C0" w14:textId="77777777" w:rsidR="00F702AD" w:rsidRPr="00F702AD" w:rsidRDefault="00F702AD" w:rsidP="00F702A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702AD">
              <w:rPr>
                <w:sz w:val="24"/>
                <w:szCs w:val="24"/>
              </w:rPr>
              <w:t>per</w:t>
            </w:r>
            <w:proofErr w:type="spellEnd"/>
            <w:r w:rsidRPr="00F702AD">
              <w:rPr>
                <w:sz w:val="24"/>
                <w:szCs w:val="24"/>
              </w:rPr>
              <w:t xml:space="preserve"> </w:t>
            </w:r>
            <w:proofErr w:type="spellStart"/>
            <w:r w:rsidRPr="00F702AD">
              <w:rPr>
                <w:sz w:val="24"/>
                <w:szCs w:val="24"/>
              </w:rPr>
              <w:t>annum</w:t>
            </w:r>
            <w:proofErr w:type="spellEnd"/>
          </w:p>
        </w:tc>
        <w:tc>
          <w:tcPr>
            <w:tcW w:w="5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D205FAC" w14:textId="77777777" w:rsidR="00F702AD" w:rsidRPr="00F702AD" w:rsidRDefault="00F702AD" w:rsidP="00F702AD">
            <w:pPr>
              <w:spacing w:after="0" w:line="240" w:lineRule="auto"/>
              <w:rPr>
                <w:sz w:val="24"/>
                <w:szCs w:val="24"/>
              </w:rPr>
            </w:pPr>
            <w:r w:rsidRPr="00F702AD">
              <w:rPr>
                <w:sz w:val="24"/>
                <w:szCs w:val="24"/>
              </w:rPr>
              <w:t>ежегодно</w:t>
            </w:r>
          </w:p>
        </w:tc>
      </w:tr>
      <w:tr w:rsidR="00F702AD" w:rsidRPr="00F702AD" w14:paraId="62012021" w14:textId="77777777" w:rsidTr="00F702AD">
        <w:tc>
          <w:tcPr>
            <w:tcW w:w="3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6080B79" w14:textId="77777777" w:rsidR="00F702AD" w:rsidRPr="00F702AD" w:rsidRDefault="00F702AD" w:rsidP="00F702A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702AD">
              <w:rPr>
                <w:sz w:val="24"/>
                <w:szCs w:val="24"/>
              </w:rPr>
              <w:t>incandescent</w:t>
            </w:r>
            <w:proofErr w:type="spellEnd"/>
            <w:r w:rsidRPr="00F702AD">
              <w:rPr>
                <w:sz w:val="24"/>
                <w:szCs w:val="24"/>
              </w:rPr>
              <w:t xml:space="preserve"> </w:t>
            </w:r>
            <w:proofErr w:type="spellStart"/>
            <w:r w:rsidRPr="00F702AD">
              <w:rPr>
                <w:sz w:val="24"/>
                <w:szCs w:val="24"/>
              </w:rPr>
              <w:t>light</w:t>
            </w:r>
            <w:proofErr w:type="spellEnd"/>
            <w:r w:rsidRPr="00F702AD">
              <w:rPr>
                <w:sz w:val="24"/>
                <w:szCs w:val="24"/>
              </w:rPr>
              <w:t xml:space="preserve"> </w:t>
            </w:r>
            <w:proofErr w:type="spellStart"/>
            <w:r w:rsidRPr="00F702AD">
              <w:rPr>
                <w:sz w:val="24"/>
                <w:szCs w:val="24"/>
              </w:rPr>
              <w:t>bulb</w:t>
            </w:r>
            <w:proofErr w:type="spellEnd"/>
          </w:p>
        </w:tc>
        <w:tc>
          <w:tcPr>
            <w:tcW w:w="5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DAD0763" w14:textId="77777777" w:rsidR="00F702AD" w:rsidRPr="00F702AD" w:rsidRDefault="00F702AD" w:rsidP="00F702AD">
            <w:pPr>
              <w:spacing w:after="0" w:line="240" w:lineRule="auto"/>
              <w:rPr>
                <w:sz w:val="24"/>
                <w:szCs w:val="24"/>
              </w:rPr>
            </w:pPr>
            <w:r w:rsidRPr="00F702AD">
              <w:rPr>
                <w:sz w:val="24"/>
                <w:szCs w:val="24"/>
              </w:rPr>
              <w:t>лампа накаливания</w:t>
            </w:r>
          </w:p>
        </w:tc>
      </w:tr>
      <w:tr w:rsidR="00F702AD" w:rsidRPr="00F702AD" w14:paraId="3FCEC970" w14:textId="77777777" w:rsidTr="00F702AD">
        <w:tc>
          <w:tcPr>
            <w:tcW w:w="3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03A708C" w14:textId="77777777" w:rsidR="00F702AD" w:rsidRPr="00F702AD" w:rsidRDefault="00F702AD" w:rsidP="00F702A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702AD">
              <w:rPr>
                <w:sz w:val="24"/>
                <w:szCs w:val="24"/>
              </w:rPr>
              <w:t>storage</w:t>
            </w:r>
            <w:proofErr w:type="spellEnd"/>
          </w:p>
        </w:tc>
        <w:tc>
          <w:tcPr>
            <w:tcW w:w="5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CFC8D8A" w14:textId="77777777" w:rsidR="00F702AD" w:rsidRPr="00F702AD" w:rsidRDefault="00F702AD" w:rsidP="00F702AD">
            <w:pPr>
              <w:spacing w:after="0" w:line="240" w:lineRule="auto"/>
              <w:rPr>
                <w:sz w:val="24"/>
                <w:szCs w:val="24"/>
              </w:rPr>
            </w:pPr>
            <w:r w:rsidRPr="00F702AD">
              <w:rPr>
                <w:sz w:val="24"/>
                <w:szCs w:val="24"/>
              </w:rPr>
              <w:t>накопление</w:t>
            </w:r>
          </w:p>
        </w:tc>
      </w:tr>
      <w:tr w:rsidR="00F702AD" w:rsidRPr="00F702AD" w14:paraId="49E3EF87" w14:textId="77777777" w:rsidTr="00F702AD">
        <w:tc>
          <w:tcPr>
            <w:tcW w:w="3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B12B383" w14:textId="77777777" w:rsidR="00F702AD" w:rsidRPr="00F702AD" w:rsidRDefault="00F702AD" w:rsidP="00F702A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702AD">
              <w:rPr>
                <w:sz w:val="24"/>
                <w:szCs w:val="24"/>
              </w:rPr>
              <w:t>match</w:t>
            </w:r>
            <w:proofErr w:type="spellEnd"/>
          </w:p>
        </w:tc>
        <w:tc>
          <w:tcPr>
            <w:tcW w:w="5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77DA307" w14:textId="77777777" w:rsidR="00F702AD" w:rsidRPr="00F702AD" w:rsidRDefault="00F702AD" w:rsidP="00F702AD">
            <w:pPr>
              <w:spacing w:after="0" w:line="240" w:lineRule="auto"/>
              <w:rPr>
                <w:sz w:val="24"/>
                <w:szCs w:val="24"/>
              </w:rPr>
            </w:pPr>
            <w:r w:rsidRPr="00F702AD">
              <w:rPr>
                <w:sz w:val="24"/>
                <w:szCs w:val="24"/>
              </w:rPr>
              <w:t>согласовать</w:t>
            </w:r>
          </w:p>
        </w:tc>
      </w:tr>
      <w:tr w:rsidR="00F702AD" w:rsidRPr="00F702AD" w14:paraId="6BECA26B" w14:textId="77777777" w:rsidTr="00F702AD">
        <w:tc>
          <w:tcPr>
            <w:tcW w:w="3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868D96C" w14:textId="77777777" w:rsidR="00F702AD" w:rsidRPr="00F702AD" w:rsidRDefault="00F702AD" w:rsidP="00F702A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702AD">
              <w:rPr>
                <w:sz w:val="24"/>
                <w:szCs w:val="24"/>
              </w:rPr>
              <w:t>exacerbate</w:t>
            </w:r>
            <w:proofErr w:type="spellEnd"/>
          </w:p>
        </w:tc>
        <w:tc>
          <w:tcPr>
            <w:tcW w:w="5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969D3BB" w14:textId="77777777" w:rsidR="00F702AD" w:rsidRPr="00F702AD" w:rsidRDefault="00F702AD" w:rsidP="00F702AD">
            <w:pPr>
              <w:spacing w:after="0" w:line="240" w:lineRule="auto"/>
              <w:rPr>
                <w:sz w:val="24"/>
                <w:szCs w:val="24"/>
              </w:rPr>
            </w:pPr>
            <w:r w:rsidRPr="00F702AD">
              <w:rPr>
                <w:sz w:val="24"/>
                <w:szCs w:val="24"/>
              </w:rPr>
              <w:t>усугубляться</w:t>
            </w:r>
          </w:p>
        </w:tc>
      </w:tr>
      <w:tr w:rsidR="00F702AD" w:rsidRPr="00F702AD" w14:paraId="594B083C" w14:textId="77777777" w:rsidTr="00F702AD">
        <w:tc>
          <w:tcPr>
            <w:tcW w:w="3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01FDBE1" w14:textId="77777777" w:rsidR="00F702AD" w:rsidRPr="00F702AD" w:rsidRDefault="00F702AD" w:rsidP="00F702AD">
            <w:pPr>
              <w:spacing w:after="0" w:line="240" w:lineRule="auto"/>
              <w:rPr>
                <w:sz w:val="24"/>
                <w:szCs w:val="24"/>
              </w:rPr>
            </w:pPr>
            <w:r w:rsidRPr="00F702AD">
              <w:rPr>
                <w:sz w:val="24"/>
                <w:szCs w:val="24"/>
                <w:lang w:val="en-US"/>
              </w:rPr>
              <w:t>load rating</w:t>
            </w:r>
          </w:p>
        </w:tc>
        <w:tc>
          <w:tcPr>
            <w:tcW w:w="5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1432E11" w14:textId="77777777" w:rsidR="00F702AD" w:rsidRPr="00F702AD" w:rsidRDefault="00F702AD" w:rsidP="00F702AD">
            <w:pPr>
              <w:spacing w:after="0" w:line="240" w:lineRule="auto"/>
              <w:rPr>
                <w:sz w:val="24"/>
                <w:szCs w:val="24"/>
              </w:rPr>
            </w:pPr>
            <w:r w:rsidRPr="00F702AD">
              <w:rPr>
                <w:sz w:val="24"/>
                <w:szCs w:val="24"/>
              </w:rPr>
              <w:t>номинальная нагрузка</w:t>
            </w:r>
          </w:p>
        </w:tc>
      </w:tr>
      <w:tr w:rsidR="00F702AD" w:rsidRPr="00F702AD" w14:paraId="23213226" w14:textId="77777777" w:rsidTr="00F702AD">
        <w:tc>
          <w:tcPr>
            <w:tcW w:w="3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E87B945" w14:textId="77777777" w:rsidR="00F702AD" w:rsidRPr="00F702AD" w:rsidRDefault="00F702AD" w:rsidP="00F702A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702AD">
              <w:rPr>
                <w:sz w:val="24"/>
                <w:szCs w:val="24"/>
              </w:rPr>
              <w:t>overcast</w:t>
            </w:r>
            <w:proofErr w:type="spellEnd"/>
          </w:p>
        </w:tc>
        <w:tc>
          <w:tcPr>
            <w:tcW w:w="5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7DB4CE2" w14:textId="77777777" w:rsidR="00F702AD" w:rsidRPr="00F702AD" w:rsidRDefault="00F702AD" w:rsidP="00F702AD">
            <w:pPr>
              <w:spacing w:after="0" w:line="240" w:lineRule="auto"/>
              <w:rPr>
                <w:sz w:val="24"/>
                <w:szCs w:val="24"/>
              </w:rPr>
            </w:pPr>
            <w:r w:rsidRPr="00F702AD">
              <w:rPr>
                <w:sz w:val="24"/>
                <w:szCs w:val="24"/>
              </w:rPr>
              <w:t>пасмурный</w:t>
            </w:r>
          </w:p>
        </w:tc>
      </w:tr>
      <w:tr w:rsidR="00F702AD" w:rsidRPr="00F702AD" w14:paraId="00EE8520" w14:textId="77777777" w:rsidTr="00F702AD">
        <w:tc>
          <w:tcPr>
            <w:tcW w:w="3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894620A" w14:textId="77777777" w:rsidR="00F702AD" w:rsidRPr="00F702AD" w:rsidRDefault="00F702AD" w:rsidP="00F702A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702AD">
              <w:rPr>
                <w:sz w:val="24"/>
                <w:szCs w:val="24"/>
              </w:rPr>
              <w:t>pump</w:t>
            </w:r>
            <w:proofErr w:type="spellEnd"/>
            <w:r w:rsidRPr="00F702AD">
              <w:rPr>
                <w:sz w:val="24"/>
                <w:szCs w:val="24"/>
              </w:rPr>
              <w:t xml:space="preserve"> </w:t>
            </w:r>
            <w:proofErr w:type="spellStart"/>
            <w:r w:rsidRPr="00F702AD">
              <w:rPr>
                <w:sz w:val="24"/>
                <w:szCs w:val="24"/>
              </w:rPr>
              <w:t>storage</w:t>
            </w:r>
            <w:proofErr w:type="spellEnd"/>
          </w:p>
        </w:tc>
        <w:tc>
          <w:tcPr>
            <w:tcW w:w="5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F81C851" w14:textId="77777777" w:rsidR="00F702AD" w:rsidRPr="00F702AD" w:rsidRDefault="00F702AD" w:rsidP="00F702AD">
            <w:pPr>
              <w:spacing w:after="0" w:line="240" w:lineRule="auto"/>
              <w:rPr>
                <w:sz w:val="24"/>
                <w:szCs w:val="24"/>
              </w:rPr>
            </w:pPr>
            <w:r w:rsidRPr="00F702AD">
              <w:rPr>
                <w:sz w:val="24"/>
                <w:szCs w:val="24"/>
              </w:rPr>
              <w:t>аккумулирующий бассейн</w:t>
            </w:r>
          </w:p>
        </w:tc>
      </w:tr>
      <w:tr w:rsidR="00F702AD" w:rsidRPr="00F702AD" w14:paraId="2C1D3A68" w14:textId="77777777" w:rsidTr="00F702AD">
        <w:tc>
          <w:tcPr>
            <w:tcW w:w="3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975CADB" w14:textId="77777777" w:rsidR="00F702AD" w:rsidRPr="00F702AD" w:rsidRDefault="00F702AD" w:rsidP="00F702A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702AD">
              <w:rPr>
                <w:sz w:val="24"/>
                <w:szCs w:val="24"/>
              </w:rPr>
              <w:t>reservoir</w:t>
            </w:r>
            <w:proofErr w:type="spellEnd"/>
          </w:p>
        </w:tc>
        <w:tc>
          <w:tcPr>
            <w:tcW w:w="5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6F4102D" w14:textId="77777777" w:rsidR="00F702AD" w:rsidRPr="00F702AD" w:rsidRDefault="00F702AD" w:rsidP="00F702AD">
            <w:pPr>
              <w:spacing w:after="0" w:line="240" w:lineRule="auto"/>
              <w:rPr>
                <w:sz w:val="24"/>
                <w:szCs w:val="24"/>
              </w:rPr>
            </w:pPr>
            <w:r w:rsidRPr="00F702AD">
              <w:rPr>
                <w:sz w:val="24"/>
                <w:szCs w:val="24"/>
              </w:rPr>
              <w:t>резервуар</w:t>
            </w:r>
          </w:p>
        </w:tc>
      </w:tr>
      <w:tr w:rsidR="00F702AD" w:rsidRPr="00F702AD" w14:paraId="6C9258CB" w14:textId="77777777" w:rsidTr="00F702AD">
        <w:tc>
          <w:tcPr>
            <w:tcW w:w="3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8567A20" w14:textId="77777777" w:rsidR="00F702AD" w:rsidRPr="00F702AD" w:rsidRDefault="00F702AD" w:rsidP="00F702A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702AD">
              <w:rPr>
                <w:sz w:val="24"/>
                <w:szCs w:val="24"/>
              </w:rPr>
              <w:t>abundant</w:t>
            </w:r>
            <w:proofErr w:type="spellEnd"/>
          </w:p>
        </w:tc>
        <w:tc>
          <w:tcPr>
            <w:tcW w:w="5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8980F5E" w14:textId="77777777" w:rsidR="00F702AD" w:rsidRPr="00F702AD" w:rsidRDefault="00F702AD" w:rsidP="00F702AD">
            <w:pPr>
              <w:spacing w:after="0" w:line="240" w:lineRule="auto"/>
              <w:rPr>
                <w:sz w:val="24"/>
                <w:szCs w:val="24"/>
              </w:rPr>
            </w:pPr>
            <w:r w:rsidRPr="00F702AD">
              <w:rPr>
                <w:sz w:val="24"/>
                <w:szCs w:val="24"/>
              </w:rPr>
              <w:t>избыточный</w:t>
            </w:r>
          </w:p>
        </w:tc>
      </w:tr>
      <w:tr w:rsidR="00F702AD" w:rsidRPr="00F702AD" w14:paraId="0460F6B6" w14:textId="77777777" w:rsidTr="00F702AD">
        <w:tc>
          <w:tcPr>
            <w:tcW w:w="3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565672C" w14:textId="77777777" w:rsidR="00F702AD" w:rsidRPr="00F702AD" w:rsidRDefault="00F702AD" w:rsidP="00F702A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702AD">
              <w:rPr>
                <w:sz w:val="24"/>
                <w:szCs w:val="24"/>
              </w:rPr>
              <w:t>facilit</w:t>
            </w:r>
            <w:proofErr w:type="spellEnd"/>
            <w:r w:rsidRPr="00F702AD">
              <w:rPr>
                <w:sz w:val="24"/>
                <w:szCs w:val="24"/>
                <w:lang w:val="en-US"/>
              </w:rPr>
              <w:t>y</w:t>
            </w:r>
          </w:p>
        </w:tc>
        <w:tc>
          <w:tcPr>
            <w:tcW w:w="5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E33CD89" w14:textId="77777777" w:rsidR="00F702AD" w:rsidRPr="00F702AD" w:rsidRDefault="00F702AD" w:rsidP="00F702AD">
            <w:pPr>
              <w:spacing w:after="0" w:line="240" w:lineRule="auto"/>
              <w:rPr>
                <w:sz w:val="24"/>
                <w:szCs w:val="24"/>
              </w:rPr>
            </w:pPr>
            <w:r w:rsidRPr="00F702AD">
              <w:rPr>
                <w:sz w:val="24"/>
                <w:szCs w:val="24"/>
              </w:rPr>
              <w:t>установка</w:t>
            </w:r>
          </w:p>
        </w:tc>
      </w:tr>
      <w:tr w:rsidR="00F702AD" w:rsidRPr="00F702AD" w14:paraId="6A38DCAF" w14:textId="77777777" w:rsidTr="00F702AD">
        <w:tc>
          <w:tcPr>
            <w:tcW w:w="3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6E553D9" w14:textId="77777777" w:rsidR="00F702AD" w:rsidRPr="00F702AD" w:rsidRDefault="00F702AD" w:rsidP="00F702A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702AD">
              <w:rPr>
                <w:sz w:val="24"/>
                <w:szCs w:val="24"/>
              </w:rPr>
              <w:t>lifespan</w:t>
            </w:r>
            <w:proofErr w:type="spellEnd"/>
          </w:p>
        </w:tc>
        <w:tc>
          <w:tcPr>
            <w:tcW w:w="5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6CE7A5B" w14:textId="77777777" w:rsidR="00F702AD" w:rsidRPr="00F702AD" w:rsidRDefault="00F702AD" w:rsidP="00F702AD">
            <w:pPr>
              <w:spacing w:after="0" w:line="240" w:lineRule="auto"/>
              <w:rPr>
                <w:sz w:val="24"/>
                <w:szCs w:val="24"/>
              </w:rPr>
            </w:pPr>
            <w:r w:rsidRPr="00F702AD">
              <w:rPr>
                <w:sz w:val="24"/>
                <w:szCs w:val="24"/>
              </w:rPr>
              <w:t>срок службы</w:t>
            </w:r>
          </w:p>
        </w:tc>
      </w:tr>
      <w:tr w:rsidR="00F702AD" w:rsidRPr="00F702AD" w14:paraId="679F054A" w14:textId="77777777" w:rsidTr="00F702AD">
        <w:tc>
          <w:tcPr>
            <w:tcW w:w="3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2770782" w14:textId="77777777" w:rsidR="00F702AD" w:rsidRPr="00F702AD" w:rsidRDefault="00F702AD" w:rsidP="00F702AD">
            <w:pPr>
              <w:spacing w:after="0" w:line="240" w:lineRule="auto"/>
              <w:rPr>
                <w:sz w:val="24"/>
                <w:szCs w:val="24"/>
              </w:rPr>
            </w:pPr>
            <w:r w:rsidRPr="00F702AD">
              <w:rPr>
                <w:sz w:val="24"/>
                <w:szCs w:val="24"/>
                <w:lang w:val="en-US"/>
              </w:rPr>
              <w:t>f</w:t>
            </w:r>
            <w:proofErr w:type="spellStart"/>
            <w:r w:rsidRPr="00F702AD">
              <w:rPr>
                <w:sz w:val="24"/>
                <w:szCs w:val="24"/>
              </w:rPr>
              <w:t>lywheel</w:t>
            </w:r>
            <w:proofErr w:type="spellEnd"/>
          </w:p>
        </w:tc>
        <w:tc>
          <w:tcPr>
            <w:tcW w:w="5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67C936" w14:textId="77777777" w:rsidR="00F702AD" w:rsidRPr="00F702AD" w:rsidRDefault="00F702AD" w:rsidP="00F702AD">
            <w:pPr>
              <w:spacing w:after="0" w:line="240" w:lineRule="auto"/>
              <w:rPr>
                <w:sz w:val="24"/>
                <w:szCs w:val="24"/>
              </w:rPr>
            </w:pPr>
            <w:r w:rsidRPr="00F702AD">
              <w:rPr>
                <w:sz w:val="24"/>
                <w:szCs w:val="24"/>
              </w:rPr>
              <w:t>маховик</w:t>
            </w:r>
          </w:p>
        </w:tc>
      </w:tr>
      <w:tr w:rsidR="00F702AD" w:rsidRPr="00F702AD" w14:paraId="38487C09" w14:textId="77777777" w:rsidTr="00F702AD">
        <w:tc>
          <w:tcPr>
            <w:tcW w:w="3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A9ADE91" w14:textId="77777777" w:rsidR="00F702AD" w:rsidRPr="00F702AD" w:rsidRDefault="00F702AD" w:rsidP="00F702A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702AD">
              <w:rPr>
                <w:sz w:val="24"/>
                <w:szCs w:val="24"/>
              </w:rPr>
              <w:t>superconducting</w:t>
            </w:r>
            <w:proofErr w:type="spellEnd"/>
            <w:r w:rsidRPr="00F702AD">
              <w:rPr>
                <w:sz w:val="24"/>
                <w:szCs w:val="24"/>
              </w:rPr>
              <w:t xml:space="preserve"> </w:t>
            </w:r>
            <w:proofErr w:type="spellStart"/>
            <w:r w:rsidRPr="00F702AD">
              <w:rPr>
                <w:sz w:val="24"/>
                <w:szCs w:val="24"/>
              </w:rPr>
              <w:t>coil</w:t>
            </w:r>
            <w:proofErr w:type="spellEnd"/>
          </w:p>
        </w:tc>
        <w:tc>
          <w:tcPr>
            <w:tcW w:w="5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2595618" w14:textId="77777777" w:rsidR="00F702AD" w:rsidRPr="00F702AD" w:rsidRDefault="00F702AD" w:rsidP="00F702AD">
            <w:pPr>
              <w:spacing w:after="0" w:line="240" w:lineRule="auto"/>
              <w:rPr>
                <w:sz w:val="24"/>
                <w:szCs w:val="24"/>
              </w:rPr>
            </w:pPr>
            <w:r w:rsidRPr="00F702AD">
              <w:rPr>
                <w:sz w:val="24"/>
                <w:szCs w:val="24"/>
              </w:rPr>
              <w:t>сверхпроводящая катушка</w:t>
            </w:r>
          </w:p>
        </w:tc>
      </w:tr>
      <w:tr w:rsidR="00F702AD" w:rsidRPr="00F702AD" w14:paraId="6EE0408C" w14:textId="77777777" w:rsidTr="00F702AD">
        <w:tc>
          <w:tcPr>
            <w:tcW w:w="3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FCB2A48" w14:textId="77777777" w:rsidR="00F702AD" w:rsidRPr="00F702AD" w:rsidRDefault="00F702AD" w:rsidP="00F702AD">
            <w:pPr>
              <w:spacing w:after="0" w:line="240" w:lineRule="auto"/>
              <w:rPr>
                <w:sz w:val="24"/>
                <w:szCs w:val="24"/>
              </w:rPr>
            </w:pPr>
            <w:r w:rsidRPr="00F702AD">
              <w:rPr>
                <w:sz w:val="24"/>
                <w:szCs w:val="24"/>
                <w:lang w:val="en-US"/>
              </w:rPr>
              <w:t>boot</w:t>
            </w:r>
          </w:p>
        </w:tc>
        <w:tc>
          <w:tcPr>
            <w:tcW w:w="5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021E1CD" w14:textId="77777777" w:rsidR="00F702AD" w:rsidRPr="00F702AD" w:rsidRDefault="00F702AD" w:rsidP="00F702AD">
            <w:pPr>
              <w:spacing w:after="0" w:line="240" w:lineRule="auto"/>
              <w:rPr>
                <w:sz w:val="24"/>
                <w:szCs w:val="24"/>
              </w:rPr>
            </w:pPr>
            <w:r w:rsidRPr="00F702AD">
              <w:rPr>
                <w:sz w:val="24"/>
                <w:szCs w:val="24"/>
              </w:rPr>
              <w:t>запускать</w:t>
            </w:r>
          </w:p>
        </w:tc>
      </w:tr>
    </w:tbl>
    <w:p w14:paraId="443481E4" w14:textId="77777777" w:rsidR="005147C6" w:rsidRDefault="005147C6"/>
    <w:sectPr w:rsidR="005147C6" w:rsidSect="00F702A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2C5"/>
    <w:rsid w:val="005147C6"/>
    <w:rsid w:val="006702C5"/>
    <w:rsid w:val="00C90861"/>
    <w:rsid w:val="00F70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76722"/>
  <w15:chartTrackingRefBased/>
  <w15:docId w15:val="{B8503570-8BA0-4B97-9F70-3D3EB3B19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02A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702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54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2</cp:revision>
  <dcterms:created xsi:type="dcterms:W3CDTF">2020-05-20T15:29:00Z</dcterms:created>
  <dcterms:modified xsi:type="dcterms:W3CDTF">2020-05-20T15:29:00Z</dcterms:modified>
</cp:coreProperties>
</file>