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8920"/>
      </w:tblGrid>
      <w:tr w:rsidR="00545794" w:rsidRPr="000111F2" w:rsidTr="004F71D9">
        <w:trPr>
          <w:trHeight w:val="1418"/>
          <w:jc w:val="center"/>
        </w:trPr>
        <w:tc>
          <w:tcPr>
            <w:tcW w:w="1100" w:type="dxa"/>
            <w:hideMark/>
          </w:tcPr>
          <w:p w:rsidR="00545794" w:rsidRPr="000111F2" w:rsidRDefault="00545794" w:rsidP="004F71D9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0111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object w:dxaOrig="73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5pt;height:30.15pt" o:ole="">
                  <v:imagedata r:id="rId9" o:title=""/>
                </v:shape>
                <o:OLEObject Type="Embed" ProgID="MSDraw" ShapeID="_x0000_i1025" DrawAspect="Content" ObjectID="_1655279148" r:id="rId10"/>
              </w:object>
            </w:r>
          </w:p>
          <w:p w:rsidR="00545794" w:rsidRPr="000111F2" w:rsidRDefault="00545794" w:rsidP="004F71D9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КГЭУ</w:t>
            </w:r>
          </w:p>
        </w:tc>
        <w:tc>
          <w:tcPr>
            <w:tcW w:w="8921" w:type="dxa"/>
            <w:hideMark/>
          </w:tcPr>
          <w:p w:rsidR="00545794" w:rsidRPr="000111F2" w:rsidRDefault="00545794" w:rsidP="004F71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  <w:lang w:eastAsia="ru-RU"/>
              </w:rPr>
            </w:pPr>
            <w:r w:rsidRPr="000111F2">
              <w:rPr>
                <w:rFonts w:ascii="Times New Roman CYR" w:eastAsia="Calibri" w:hAnsi="Times New Roman CYR" w:cs="Times New Roman CYR"/>
                <w:lang w:eastAsia="ru-RU"/>
              </w:rPr>
              <w:t xml:space="preserve">МИНИСТЕРСТВО НАУКИ И ВЫСШЕГО ОБРАЗОВАНИЯ   РОССИЙСКОЙ ФЕДЕРАЦИИ </w:t>
            </w:r>
          </w:p>
          <w:p w:rsidR="00545794" w:rsidRPr="000111F2" w:rsidRDefault="00545794" w:rsidP="004F71D9">
            <w:pPr>
              <w:widowControl w:val="0"/>
              <w:spacing w:after="0" w:line="36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11F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Федеральное государственное бюджетное образовательное </w:t>
            </w:r>
          </w:p>
          <w:p w:rsidR="00545794" w:rsidRPr="000111F2" w:rsidRDefault="00545794" w:rsidP="004F71D9">
            <w:pPr>
              <w:widowControl w:val="0"/>
              <w:spacing w:after="0" w:line="36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11F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учреждение высшего образования</w:t>
            </w:r>
          </w:p>
          <w:p w:rsidR="00545794" w:rsidRPr="000111F2" w:rsidRDefault="00545794" w:rsidP="004F71D9">
            <w:pPr>
              <w:widowControl w:val="0"/>
              <w:spacing w:after="0" w:line="360" w:lineRule="auto"/>
              <w:ind w:left="-130" w:firstLine="60"/>
              <w:jc w:val="center"/>
              <w:outlineLvl w:val="0"/>
              <w:rPr>
                <w:rFonts w:ascii="Arial" w:eastAsia="Calibri" w:hAnsi="Arial" w:cs="Arial"/>
                <w:b/>
                <w:spacing w:val="40"/>
                <w:lang w:eastAsia="ru-RU"/>
              </w:rPr>
            </w:pPr>
            <w:r w:rsidRPr="00011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</w:tc>
      </w:tr>
    </w:tbl>
    <w:p w:rsidR="00641D22" w:rsidRDefault="00641D22" w:rsidP="0048476A">
      <w:pPr>
        <w:spacing w:after="237"/>
        <w:ind w:left="998"/>
      </w:pPr>
      <w:r>
        <w:tab/>
      </w:r>
    </w:p>
    <w:p w:rsidR="00641D22" w:rsidRDefault="00641D22" w:rsidP="0048476A">
      <w:pPr>
        <w:spacing w:after="81" w:line="463" w:lineRule="auto"/>
        <w:ind w:right="4990"/>
      </w:pPr>
    </w:p>
    <w:p w:rsidR="00545794" w:rsidRDefault="00545794" w:rsidP="0048476A">
      <w:pPr>
        <w:spacing w:after="81" w:line="463" w:lineRule="auto"/>
        <w:ind w:right="4990"/>
      </w:pPr>
    </w:p>
    <w:p w:rsidR="00641D22" w:rsidRDefault="00641D22" w:rsidP="00641D22">
      <w:pPr>
        <w:spacing w:after="4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41D22" w:rsidRDefault="00641D22" w:rsidP="00641D22">
      <w:pPr>
        <w:spacing w:after="126"/>
        <w:ind w:right="7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Курсовая работа </w:t>
      </w:r>
    </w:p>
    <w:p w:rsidR="00641D22" w:rsidRDefault="00641D22" w:rsidP="00641D22">
      <w:pPr>
        <w:spacing w:after="213"/>
        <w:ind w:left="10" w:right="7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 дисциплине «Экономическая оценка инвестиций» </w:t>
      </w:r>
    </w:p>
    <w:p w:rsidR="00641D22" w:rsidRDefault="00E62AD9" w:rsidP="0013197E">
      <w:pPr>
        <w:spacing w:after="213"/>
        <w:ind w:left="10" w:right="71" w:hanging="10"/>
        <w:jc w:val="center"/>
      </w:pPr>
      <w:r w:rsidRPr="005838AD">
        <w:rPr>
          <w:rFonts w:ascii="Times New Roman" w:eastAsia="Times New Roman" w:hAnsi="Times New Roman" w:cs="Times New Roman"/>
          <w:sz w:val="28"/>
        </w:rPr>
        <w:t xml:space="preserve">  </w:t>
      </w:r>
      <w:r w:rsidR="00641D22">
        <w:rPr>
          <w:rFonts w:ascii="Times New Roman" w:eastAsia="Times New Roman" w:hAnsi="Times New Roman" w:cs="Times New Roman"/>
          <w:sz w:val="28"/>
        </w:rPr>
        <w:t>на тему «Оценка эффект</w:t>
      </w:r>
      <w:r w:rsidR="0013197E">
        <w:rPr>
          <w:rFonts w:ascii="Times New Roman" w:eastAsia="Times New Roman" w:hAnsi="Times New Roman" w:cs="Times New Roman"/>
          <w:sz w:val="28"/>
        </w:rPr>
        <w:t>ивности инвестиционного проекта</w:t>
      </w:r>
      <w:r w:rsidR="00641D22">
        <w:rPr>
          <w:rFonts w:ascii="Times New Roman" w:eastAsia="Times New Roman" w:hAnsi="Times New Roman" w:cs="Times New Roman"/>
          <w:sz w:val="28"/>
        </w:rPr>
        <w:t xml:space="preserve">»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Default="00641D22" w:rsidP="00641D22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41D22" w:rsidRPr="00792CDB" w:rsidRDefault="00641D22" w:rsidP="00641D22">
      <w:pPr>
        <w:spacing w:after="148" w:line="249" w:lineRule="auto"/>
        <w:ind w:left="4830" w:hanging="10"/>
        <w:jc w:val="both"/>
      </w:pPr>
      <w:r>
        <w:rPr>
          <w:rFonts w:ascii="Times New Roman" w:eastAsia="Times New Roman" w:hAnsi="Times New Roman" w:cs="Times New Roman"/>
          <w:sz w:val="28"/>
        </w:rPr>
        <w:t>Выполнил</w:t>
      </w:r>
      <w:r w:rsidR="00545794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545794">
        <w:rPr>
          <w:rFonts w:ascii="Times New Roman" w:eastAsia="Times New Roman" w:hAnsi="Times New Roman" w:cs="Times New Roman"/>
          <w:sz w:val="28"/>
        </w:rPr>
        <w:t>Охотникова М.Р.</w:t>
      </w:r>
    </w:p>
    <w:p w:rsidR="00641D22" w:rsidRDefault="00641D22" w:rsidP="00641D22">
      <w:pPr>
        <w:spacing w:after="132"/>
        <w:ind w:left="213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54579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Группа: ЗЭКП</w:t>
      </w:r>
      <w:r w:rsidR="004F71D9">
        <w:rPr>
          <w:rFonts w:ascii="Times New Roman" w:eastAsia="Times New Roman" w:hAnsi="Times New Roman" w:cs="Times New Roman"/>
          <w:sz w:val="28"/>
        </w:rPr>
        <w:t>т-1-17</w:t>
      </w:r>
    </w:p>
    <w:p w:rsidR="00641D22" w:rsidRDefault="005838AD" w:rsidP="00641D22">
      <w:pPr>
        <w:spacing w:after="153" w:line="249" w:lineRule="auto"/>
        <w:ind w:left="483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Проверила: Юдина Н.А.</w:t>
      </w:r>
    </w:p>
    <w:p w:rsidR="00641D22" w:rsidRDefault="00641D22" w:rsidP="00641D22">
      <w:pPr>
        <w:spacing w:after="153" w:line="249" w:lineRule="auto"/>
        <w:jc w:val="both"/>
      </w:pPr>
    </w:p>
    <w:p w:rsidR="00641D22" w:rsidRPr="007D341C" w:rsidRDefault="00641D22" w:rsidP="00641D2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3197E" w:rsidRPr="007D341C" w:rsidRDefault="0013197E" w:rsidP="00641D2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3197E" w:rsidRDefault="0013197E" w:rsidP="00641D22">
      <w:pPr>
        <w:spacing w:after="0"/>
      </w:pPr>
    </w:p>
    <w:p w:rsidR="007D341C" w:rsidRPr="007D341C" w:rsidRDefault="007D341C" w:rsidP="00641D22">
      <w:pPr>
        <w:spacing w:after="0"/>
      </w:pPr>
    </w:p>
    <w:p w:rsidR="00641D22" w:rsidRDefault="00641D22" w:rsidP="00641D22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5794" w:rsidRDefault="00545794" w:rsidP="0048476A">
      <w:pPr>
        <w:spacing w:after="213"/>
        <w:ind w:left="10" w:right="70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545794" w:rsidRDefault="00545794" w:rsidP="0048476A">
      <w:pPr>
        <w:spacing w:after="213"/>
        <w:ind w:left="10" w:right="70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545794" w:rsidRPr="00545794" w:rsidRDefault="00545794" w:rsidP="00545794">
      <w:pPr>
        <w:spacing w:after="213"/>
        <w:ind w:left="10" w:right="70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Казань 2020</w:t>
      </w:r>
    </w:p>
    <w:p w:rsidR="0055566A" w:rsidRPr="0048476A" w:rsidRDefault="00953727" w:rsidP="0048476A">
      <w:pPr>
        <w:spacing w:after="213"/>
        <w:ind w:left="10" w:right="70" w:hanging="10"/>
        <w:jc w:val="center"/>
      </w:pPr>
      <w:r w:rsidRPr="0095372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 xml:space="preserve"> </w:t>
      </w:r>
      <w:r w:rsidRPr="0055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 w:rsidR="0055566A">
        <w:rPr>
          <w:lang w:eastAsia="ru-RU"/>
        </w:rPr>
        <w:fldChar w:fldCharType="begin"/>
      </w:r>
      <w:r w:rsidR="0055566A">
        <w:rPr>
          <w:lang w:eastAsia="ru-RU"/>
        </w:rPr>
        <w:instrText xml:space="preserve"> LINK </w:instrText>
      </w:r>
      <w:r w:rsidR="005240EE">
        <w:rPr>
          <w:lang w:eastAsia="ru-RU"/>
        </w:rPr>
        <w:instrText xml:space="preserve">Excel.Sheet.12 "C:\\Users\\Home\\Desktop\\Лист Microsoft Excel.xlsx" Лист2!R1C1:R21C2 </w:instrText>
      </w:r>
      <w:r w:rsidR="0055566A">
        <w:rPr>
          <w:lang w:eastAsia="ru-RU"/>
        </w:rPr>
        <w:instrText xml:space="preserve">\a \f 4 \h </w:instrText>
      </w:r>
      <w:r w:rsidR="008976E1">
        <w:rPr>
          <w:lang w:eastAsia="ru-RU"/>
        </w:rPr>
        <w:instrText xml:space="preserve"> \* MERGEFORMAT </w:instrText>
      </w:r>
      <w:r w:rsidR="0055566A">
        <w:rPr>
          <w:lang w:eastAsia="ru-RU"/>
        </w:rPr>
        <w:fldChar w:fldCharType="separate"/>
      </w:r>
    </w:p>
    <w:tbl>
      <w:tblPr>
        <w:tblW w:w="949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9"/>
        <w:gridCol w:w="709"/>
      </w:tblGrid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55566A" w:rsidP="00897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55566A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55566A" w:rsidP="00897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Решение первой задачи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55566A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8976E1" w:rsidP="00897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5566A" w:rsidRPr="0055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Определение себестоимости выпускаемой продукции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8976E1" w:rsidP="00897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5566A" w:rsidRPr="0055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Определение цены реализации 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8976E1" w:rsidP="00897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5566A" w:rsidRPr="0055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1.3. Отчет о прибылях и убытках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8976E1" w:rsidP="00897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5566A" w:rsidRPr="0055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Определение точки безубыточности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8976E1" w:rsidP="00897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5566A" w:rsidRPr="0055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 Определение срока окупаемости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545794" w:rsidP="00897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5566A" w:rsidRPr="0055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Решение обратной задачи 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15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545794" w:rsidP="008976E1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5566A" w:rsidRPr="0055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 Определение себестоимости выпускаемой продукции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17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545794" w:rsidP="008976E1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5566A" w:rsidRPr="0055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 Определение цены реализации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21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545794" w:rsidP="008976E1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5566A" w:rsidRPr="0055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 Отчет о прибылях и убытках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22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545794" w:rsidP="008976E1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5566A" w:rsidRPr="0055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.4. Определение точки безубыточности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23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545794" w:rsidP="008976E1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5566A" w:rsidRPr="0055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.5. Определение срока окупаемости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821EA1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25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55566A" w:rsidP="00897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Заключение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28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566A" w:rsidRPr="0055566A" w:rsidTr="008976E1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55566A" w:rsidRPr="0055566A" w:rsidRDefault="0055566A" w:rsidP="00897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литературы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5566A" w:rsidRPr="0055566A" w:rsidRDefault="0013197E" w:rsidP="008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29</w:t>
            </w:r>
            <w:r w:rsidR="0089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55566A" w:rsidRPr="0055566A" w:rsidRDefault="0055566A" w:rsidP="0095372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953727" w:rsidRDefault="00953727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66A" w:rsidRDefault="0055566A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66A" w:rsidRDefault="0055566A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66A" w:rsidRDefault="0055566A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3963" w:rsidRDefault="00AF3963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76E1" w:rsidRDefault="008976E1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794" w:rsidRDefault="00545794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794" w:rsidRDefault="00545794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794" w:rsidRDefault="00545794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794" w:rsidRDefault="00545794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794" w:rsidRDefault="00545794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794" w:rsidRDefault="00545794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794" w:rsidRDefault="00545794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794" w:rsidRDefault="00545794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3197E" w:rsidRDefault="0013197E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3197E" w:rsidRDefault="0013197E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8976E1" w:rsidRDefault="008976E1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76E1" w:rsidRDefault="008976E1" w:rsidP="0072404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63" w:rsidRPr="00AF3963" w:rsidRDefault="00AF3963" w:rsidP="00AF396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13197E" w:rsidRPr="007D341C" w:rsidRDefault="00D15A35" w:rsidP="00516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сфер деятельности любой предпринимательской фирмы является инвестиционная деятельность. Финансовые ресурсы предприятия направляются на финансирование текущих расходов и на инвестиции.</w:t>
      </w:r>
    </w:p>
    <w:p w:rsidR="00D15A35" w:rsidRPr="007D341C" w:rsidRDefault="00D15A35" w:rsidP="00516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фундаментальных понятий рыночной экономики является понятие инвестиции - затраты на производство, накопление сре</w:t>
      </w:r>
      <w:proofErr w:type="gramStart"/>
      <w:r w:rsidRPr="00D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D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оизводства и увеличение материальных запасов. Инвестиции - это наиболее важный и дефицитный ресурс любой экономики, использование которого позволяет совершенствовать производство, улучшать продукцию, увеличивать количество рабочих мест.</w:t>
      </w:r>
    </w:p>
    <w:p w:rsidR="00D15A35" w:rsidRDefault="00D15A35" w:rsidP="00516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анализа инвестиций 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5A35" w:rsidRDefault="00D15A35" w:rsidP="00D15A35">
      <w:pPr>
        <w:pStyle w:val="a8"/>
        <w:numPr>
          <w:ilvl w:val="0"/>
          <w:numId w:val="12"/>
        </w:numPr>
        <w:spacing w:after="0" w:line="360" w:lineRule="auto"/>
        <w:ind w:left="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объективной оценке потребности, возможности, масштабности, целесообразности, доходности и безопасности осуществления краткосрочных и долгосрочных инвестиций; </w:t>
      </w:r>
    </w:p>
    <w:p w:rsidR="00D15A35" w:rsidRDefault="00D15A35" w:rsidP="00D15A35">
      <w:pPr>
        <w:pStyle w:val="a8"/>
        <w:numPr>
          <w:ilvl w:val="0"/>
          <w:numId w:val="12"/>
        </w:numPr>
        <w:spacing w:after="0" w:line="360" w:lineRule="auto"/>
        <w:ind w:left="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определении направлений инвестиционного развития компании и приоритетных областей эффективного вложения капитала; </w:t>
      </w:r>
    </w:p>
    <w:p w:rsidR="00D15A35" w:rsidRDefault="00D15A35" w:rsidP="00D15A35">
      <w:pPr>
        <w:pStyle w:val="a8"/>
        <w:numPr>
          <w:ilvl w:val="0"/>
          <w:numId w:val="12"/>
        </w:numPr>
        <w:spacing w:after="0" w:line="360" w:lineRule="auto"/>
        <w:ind w:left="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разработке приемлемых условий и базовых ориентиров инвестиционной политики; </w:t>
      </w:r>
    </w:p>
    <w:p w:rsidR="00D15A35" w:rsidRPr="00D15A35" w:rsidRDefault="00D15A35" w:rsidP="00D15A35">
      <w:pPr>
        <w:pStyle w:val="a8"/>
        <w:numPr>
          <w:ilvl w:val="0"/>
          <w:numId w:val="12"/>
        </w:numPr>
        <w:spacing w:after="0" w:line="360" w:lineRule="auto"/>
        <w:ind w:left="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оперативном выявлении факторов, влияющих на появление отклонений фактических результатов инвестирования от запланированных ранее, в обосновании оптимальных инвестиционных решений, укрепляющих конкурентные преимущества фирмы и согласующихся с ее тактическими и стратегическими целями</w:t>
      </w:r>
    </w:p>
    <w:p w:rsidR="00D15A35" w:rsidRPr="00D15A35" w:rsidRDefault="00D15A35" w:rsidP="00516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проекта является организация и развитие производства печатных плат и выявлению условий, при которых оно обеспечит достижение целевых ориентиров.</w:t>
      </w:r>
    </w:p>
    <w:p w:rsidR="00D15A35" w:rsidRPr="00D15A35" w:rsidRDefault="00D15A35" w:rsidP="00516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A35" w:rsidRPr="00D15A35" w:rsidRDefault="00D15A35" w:rsidP="00516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A35" w:rsidRPr="00D15A35" w:rsidRDefault="00D15A35" w:rsidP="00D15A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63" w:rsidRPr="00D60342" w:rsidRDefault="00AF3963" w:rsidP="00D60342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42">
        <w:rPr>
          <w:rFonts w:ascii="Times New Roman" w:hAnsi="Times New Roman" w:cs="Times New Roman"/>
          <w:b/>
          <w:sz w:val="28"/>
          <w:szCs w:val="28"/>
        </w:rPr>
        <w:t>Решение первой прямой задачи.</w:t>
      </w:r>
    </w:p>
    <w:p w:rsidR="00AF3963" w:rsidRPr="00AF3963" w:rsidRDefault="00AF3963" w:rsidP="00AF3963">
      <w:pPr>
        <w:rPr>
          <w:rFonts w:ascii="Times New Roman" w:hAnsi="Times New Roman" w:cs="Times New Roman"/>
          <w:sz w:val="28"/>
          <w:szCs w:val="28"/>
        </w:rPr>
      </w:pPr>
      <w:r w:rsidRPr="00AF3963">
        <w:rPr>
          <w:rFonts w:ascii="Times New Roman" w:hAnsi="Times New Roman" w:cs="Times New Roman"/>
          <w:sz w:val="28"/>
          <w:szCs w:val="28"/>
        </w:rPr>
        <w:t xml:space="preserve"> Исходные данные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3963" w:rsidRPr="00AF3963" w:rsidRDefault="00AF3963" w:rsidP="00AF3963">
      <w:pPr>
        <w:jc w:val="right"/>
        <w:rPr>
          <w:rFonts w:ascii="Times New Roman" w:hAnsi="Times New Roman" w:cs="Times New Roman"/>
          <w:sz w:val="28"/>
          <w:szCs w:val="28"/>
        </w:rPr>
      </w:pPr>
      <w:r w:rsidRPr="00AF3963">
        <w:rPr>
          <w:rFonts w:ascii="Times New Roman" w:hAnsi="Times New Roman" w:cs="Times New Roman"/>
          <w:sz w:val="28"/>
          <w:szCs w:val="28"/>
        </w:rPr>
        <w:t>Таблица №1. «Оборудование»</w:t>
      </w:r>
    </w:p>
    <w:tbl>
      <w:tblPr>
        <w:tblStyle w:val="1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6"/>
        <w:gridCol w:w="3343"/>
        <w:gridCol w:w="1417"/>
        <w:gridCol w:w="1562"/>
        <w:gridCol w:w="1244"/>
        <w:gridCol w:w="1701"/>
      </w:tblGrid>
      <w:tr w:rsidR="00F27D4A" w:rsidRPr="008E3666" w:rsidTr="00F27D4A">
        <w:tc>
          <w:tcPr>
            <w:tcW w:w="656" w:type="dxa"/>
          </w:tcPr>
          <w:p w:rsidR="00F27D4A" w:rsidRPr="00F27D4A" w:rsidRDefault="00F27D4A" w:rsidP="008E3666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343" w:type="dxa"/>
          </w:tcPr>
          <w:p w:rsidR="00F27D4A" w:rsidRPr="00F27D4A" w:rsidRDefault="00F27D4A" w:rsidP="008E3666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D4A" w:rsidRPr="00F27D4A" w:rsidRDefault="00F27D4A" w:rsidP="008E3666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F27D4A" w:rsidRPr="00F27D4A" w:rsidRDefault="00F27D4A" w:rsidP="008E36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Стоимость</w:t>
            </w:r>
          </w:p>
        </w:tc>
        <w:tc>
          <w:tcPr>
            <w:tcW w:w="1244" w:type="dxa"/>
          </w:tcPr>
          <w:p w:rsidR="00F27D4A" w:rsidRPr="00F27D4A" w:rsidRDefault="00F27D4A" w:rsidP="008E3666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Срок службы</w:t>
            </w:r>
          </w:p>
        </w:tc>
        <w:tc>
          <w:tcPr>
            <w:tcW w:w="1701" w:type="dxa"/>
          </w:tcPr>
          <w:p w:rsidR="00F27D4A" w:rsidRPr="00F27D4A" w:rsidRDefault="00F27D4A" w:rsidP="008E3666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Потребляемая мощность</w:t>
            </w:r>
          </w:p>
        </w:tc>
      </w:tr>
      <w:tr w:rsidR="00F27D4A" w:rsidRPr="008E3666" w:rsidTr="00F27D4A">
        <w:trPr>
          <w:trHeight w:val="778"/>
        </w:trPr>
        <w:tc>
          <w:tcPr>
            <w:tcW w:w="656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3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Ванна для химического травления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7D4A" w:rsidRDefault="00F27D4A" w:rsidP="00F27D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8000</w:t>
            </w:r>
          </w:p>
        </w:tc>
        <w:tc>
          <w:tcPr>
            <w:tcW w:w="1244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F27D4A" w:rsidRPr="008E3666" w:rsidTr="00F27D4A">
        <w:trPr>
          <w:trHeight w:val="595"/>
        </w:trPr>
        <w:tc>
          <w:tcPr>
            <w:tcW w:w="656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3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Ванна для промывки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7D4A" w:rsidRDefault="00F27D4A" w:rsidP="00F27D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4200</w:t>
            </w:r>
          </w:p>
        </w:tc>
        <w:tc>
          <w:tcPr>
            <w:tcW w:w="1244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F27D4A" w:rsidRPr="008E3666" w:rsidTr="00F27D4A">
        <w:trPr>
          <w:trHeight w:val="735"/>
        </w:trPr>
        <w:tc>
          <w:tcPr>
            <w:tcW w:w="656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43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Фотолитографическое оборудование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7D4A" w:rsidRDefault="00F27D4A" w:rsidP="00F27D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16000</w:t>
            </w:r>
          </w:p>
        </w:tc>
        <w:tc>
          <w:tcPr>
            <w:tcW w:w="1244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 </w:t>
            </w: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кВт×</w:t>
            </w:r>
            <w:proofErr w:type="gramStart"/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proofErr w:type="gramEnd"/>
          </w:p>
        </w:tc>
      </w:tr>
      <w:tr w:rsidR="00F27D4A" w:rsidRPr="008E3666" w:rsidTr="00F27D4A">
        <w:trPr>
          <w:trHeight w:val="693"/>
        </w:trPr>
        <w:tc>
          <w:tcPr>
            <w:tcW w:w="656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3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Координатный станок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7D4A" w:rsidRDefault="00F27D4A" w:rsidP="00F27D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29000</w:t>
            </w:r>
          </w:p>
        </w:tc>
        <w:tc>
          <w:tcPr>
            <w:tcW w:w="1244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кВт×</w:t>
            </w:r>
            <w:proofErr w:type="gramStart"/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proofErr w:type="gramEnd"/>
          </w:p>
        </w:tc>
      </w:tr>
      <w:tr w:rsidR="00F27D4A" w:rsidRPr="008E3666" w:rsidTr="00F27D4A">
        <w:trPr>
          <w:trHeight w:val="551"/>
        </w:trPr>
        <w:tc>
          <w:tcPr>
            <w:tcW w:w="656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43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F27D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Аппарат волновой пайки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7D4A" w:rsidRDefault="00F27D4A" w:rsidP="00F27D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24000</w:t>
            </w:r>
          </w:p>
        </w:tc>
        <w:tc>
          <w:tcPr>
            <w:tcW w:w="1244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27D4A" w:rsidRPr="00F27D4A" w:rsidRDefault="00F27D4A" w:rsidP="00F27D4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10 </w:t>
            </w:r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кВт×</w:t>
            </w:r>
            <w:proofErr w:type="gramStart"/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proofErr w:type="gramEnd"/>
          </w:p>
        </w:tc>
      </w:tr>
      <w:tr w:rsidR="00F27D4A" w:rsidRPr="008E3666" w:rsidTr="00F27D4A">
        <w:trPr>
          <w:trHeight w:val="631"/>
        </w:trPr>
        <w:tc>
          <w:tcPr>
            <w:tcW w:w="656" w:type="dxa"/>
            <w:vAlign w:val="center"/>
          </w:tcPr>
          <w:p w:rsidR="00F27D4A" w:rsidRPr="00F27D4A" w:rsidRDefault="00F27D4A" w:rsidP="00F27D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43" w:type="dxa"/>
            <w:vAlign w:val="center"/>
          </w:tcPr>
          <w:p w:rsidR="00F27D4A" w:rsidRPr="00F27D4A" w:rsidRDefault="00F27D4A" w:rsidP="00F27D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Default="00F27D4A" w:rsidP="00F27D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Default="00F27D4A" w:rsidP="00F27D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81200</w:t>
            </w:r>
          </w:p>
        </w:tc>
        <w:tc>
          <w:tcPr>
            <w:tcW w:w="1244" w:type="dxa"/>
            <w:vAlign w:val="center"/>
          </w:tcPr>
          <w:p w:rsidR="00F27D4A" w:rsidRDefault="00F27D4A" w:rsidP="00F27D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27D4A" w:rsidRDefault="00F27D4A" w:rsidP="00F27D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14 </w:t>
            </w:r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кВт×ч</w:t>
            </w:r>
          </w:p>
        </w:tc>
      </w:tr>
    </w:tbl>
    <w:p w:rsidR="008E3666" w:rsidRPr="008E3666" w:rsidRDefault="008E3666" w:rsidP="008E366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666" w:rsidRPr="008E3666" w:rsidRDefault="008E3666" w:rsidP="008E3666">
      <w:pPr>
        <w:jc w:val="right"/>
        <w:rPr>
          <w:rFonts w:ascii="Times New Roman" w:hAnsi="Times New Roman" w:cs="Times New Roman"/>
          <w:sz w:val="28"/>
          <w:szCs w:val="28"/>
        </w:rPr>
      </w:pPr>
      <w:r w:rsidRPr="00AF3963">
        <w:rPr>
          <w:rFonts w:ascii="Times New Roman" w:hAnsi="Times New Roman" w:cs="Times New Roman"/>
          <w:sz w:val="28"/>
          <w:szCs w:val="28"/>
        </w:rPr>
        <w:t>Таблица №2. «Сырьё»</w:t>
      </w:r>
    </w:p>
    <w:tbl>
      <w:tblPr>
        <w:tblW w:w="15999" w:type="dxa"/>
        <w:tblInd w:w="-176" w:type="dxa"/>
        <w:tblLook w:val="04A0" w:firstRow="1" w:lastRow="0" w:firstColumn="1" w:lastColumn="0" w:noHBand="0" w:noVBand="1"/>
      </w:tblPr>
      <w:tblGrid>
        <w:gridCol w:w="10036"/>
        <w:gridCol w:w="2594"/>
        <w:gridCol w:w="283"/>
        <w:gridCol w:w="2977"/>
        <w:gridCol w:w="283"/>
      </w:tblGrid>
      <w:tr w:rsidR="008E3666" w:rsidRPr="008E3666" w:rsidTr="008E3666">
        <w:trPr>
          <w:trHeight w:val="300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12"/>
              <w:tblW w:w="9810" w:type="dxa"/>
              <w:tblLook w:val="04A0" w:firstRow="1" w:lastRow="0" w:firstColumn="1" w:lastColumn="0" w:noHBand="0" w:noVBand="1"/>
            </w:tblPr>
            <w:tblGrid>
              <w:gridCol w:w="597"/>
              <w:gridCol w:w="4204"/>
              <w:gridCol w:w="2331"/>
              <w:gridCol w:w="2678"/>
            </w:tblGrid>
            <w:tr w:rsidR="008E3666" w:rsidRPr="008E3666" w:rsidTr="00F27D4A">
              <w:trPr>
                <w:trHeight w:val="768"/>
              </w:trPr>
              <w:tc>
                <w:tcPr>
                  <w:tcW w:w="597" w:type="dxa"/>
                </w:tcPr>
                <w:p w:rsidR="008E3666" w:rsidRPr="006B6E4B" w:rsidRDefault="008E3666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04" w:type="dxa"/>
                </w:tcPr>
                <w:p w:rsidR="008E3666" w:rsidRPr="006B6E4B" w:rsidRDefault="008E3666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31" w:type="dxa"/>
                </w:tcPr>
                <w:p w:rsidR="008E3666" w:rsidRPr="006B6E4B" w:rsidRDefault="008E3666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Норма расхода</w:t>
                  </w:r>
                </w:p>
              </w:tc>
              <w:tc>
                <w:tcPr>
                  <w:tcW w:w="2678" w:type="dxa"/>
                </w:tcPr>
                <w:p w:rsidR="008E3666" w:rsidRPr="006B6E4B" w:rsidRDefault="008E3666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Цена единицы материала</w:t>
                  </w:r>
                </w:p>
              </w:tc>
            </w:tr>
            <w:tr w:rsidR="00F27D4A" w:rsidRPr="008E3666" w:rsidTr="00F27D4A">
              <w:trPr>
                <w:trHeight w:val="793"/>
              </w:trPr>
              <w:tc>
                <w:tcPr>
                  <w:tcW w:w="597" w:type="dxa"/>
                </w:tcPr>
                <w:p w:rsidR="00F27D4A" w:rsidRPr="006B6E4B" w:rsidRDefault="00F27D4A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04" w:type="dxa"/>
                  <w:vAlign w:val="center"/>
                </w:tcPr>
                <w:p w:rsidR="00F27D4A" w:rsidRPr="006B6E4B" w:rsidRDefault="00F27D4A" w:rsidP="00F27D4A">
                  <w:pPr>
                    <w:spacing w:after="20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B6E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Негатив печатной платы для производства всего объема</w:t>
                  </w:r>
                </w:p>
              </w:tc>
              <w:tc>
                <w:tcPr>
                  <w:tcW w:w="2331" w:type="dxa"/>
                </w:tcPr>
                <w:p w:rsidR="00F27D4A" w:rsidRPr="006B6E4B" w:rsidRDefault="006B6E4B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2678" w:type="dxa"/>
                </w:tcPr>
                <w:p w:rsidR="00F27D4A" w:rsidRPr="006B6E4B" w:rsidRDefault="006B6E4B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руб.</w:t>
                  </w:r>
                </w:p>
              </w:tc>
            </w:tr>
            <w:tr w:rsidR="00F27D4A" w:rsidRPr="008E3666" w:rsidTr="00F27D4A">
              <w:trPr>
                <w:trHeight w:val="793"/>
              </w:trPr>
              <w:tc>
                <w:tcPr>
                  <w:tcW w:w="597" w:type="dxa"/>
                </w:tcPr>
                <w:p w:rsidR="00F27D4A" w:rsidRPr="006B6E4B" w:rsidRDefault="00F27D4A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04" w:type="dxa"/>
                  <w:vAlign w:val="center"/>
                </w:tcPr>
                <w:p w:rsidR="00F27D4A" w:rsidRPr="006B6E4B" w:rsidRDefault="00F27D4A" w:rsidP="00F27D4A">
                  <w:pPr>
                    <w:spacing w:after="20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B6E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Металлизированный текстолит</w:t>
                  </w:r>
                </w:p>
              </w:tc>
              <w:tc>
                <w:tcPr>
                  <w:tcW w:w="2331" w:type="dxa"/>
                </w:tcPr>
                <w:p w:rsidR="00F27D4A" w:rsidRPr="006B6E4B" w:rsidRDefault="006B6E4B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2678" w:type="dxa"/>
                </w:tcPr>
                <w:p w:rsidR="00F27D4A" w:rsidRPr="006B6E4B" w:rsidRDefault="006B6E4B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 руб.</w:t>
                  </w:r>
                </w:p>
              </w:tc>
            </w:tr>
            <w:tr w:rsidR="00F27D4A" w:rsidRPr="008E3666" w:rsidTr="00F27D4A">
              <w:trPr>
                <w:trHeight w:val="793"/>
              </w:trPr>
              <w:tc>
                <w:tcPr>
                  <w:tcW w:w="597" w:type="dxa"/>
                </w:tcPr>
                <w:p w:rsidR="00F27D4A" w:rsidRPr="006B6E4B" w:rsidRDefault="00F27D4A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04" w:type="dxa"/>
                  <w:vAlign w:val="center"/>
                </w:tcPr>
                <w:p w:rsidR="00F27D4A" w:rsidRPr="006B6E4B" w:rsidRDefault="00F27D4A" w:rsidP="00F27D4A">
                  <w:pPr>
                    <w:spacing w:after="20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B6E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Реактивы</w:t>
                  </w:r>
                </w:p>
              </w:tc>
              <w:tc>
                <w:tcPr>
                  <w:tcW w:w="2331" w:type="dxa"/>
                </w:tcPr>
                <w:p w:rsidR="00F27D4A" w:rsidRPr="006B6E4B" w:rsidRDefault="006B6E4B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г/плату</w:t>
                  </w:r>
                </w:p>
              </w:tc>
              <w:tc>
                <w:tcPr>
                  <w:tcW w:w="2678" w:type="dxa"/>
                </w:tcPr>
                <w:p w:rsidR="00F27D4A" w:rsidRPr="006B6E4B" w:rsidRDefault="006B6E4B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 руб.</w:t>
                  </w:r>
                </w:p>
              </w:tc>
            </w:tr>
            <w:tr w:rsidR="00F27D4A" w:rsidRPr="008E3666" w:rsidTr="00F27D4A">
              <w:trPr>
                <w:trHeight w:val="793"/>
              </w:trPr>
              <w:tc>
                <w:tcPr>
                  <w:tcW w:w="597" w:type="dxa"/>
                </w:tcPr>
                <w:p w:rsidR="00F27D4A" w:rsidRPr="006B6E4B" w:rsidRDefault="00F27D4A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04" w:type="dxa"/>
                  <w:vAlign w:val="center"/>
                </w:tcPr>
                <w:p w:rsidR="00F27D4A" w:rsidRPr="006B6E4B" w:rsidRDefault="00F27D4A" w:rsidP="00F27D4A">
                  <w:pPr>
                    <w:spacing w:after="20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B6E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Комплектующие</w:t>
                  </w:r>
                </w:p>
              </w:tc>
              <w:tc>
                <w:tcPr>
                  <w:tcW w:w="2331" w:type="dxa"/>
                </w:tcPr>
                <w:p w:rsidR="00F27D4A" w:rsidRPr="006B6E4B" w:rsidRDefault="006B6E4B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2678" w:type="dxa"/>
                </w:tcPr>
                <w:p w:rsidR="00F27D4A" w:rsidRPr="006B6E4B" w:rsidRDefault="006B6E4B" w:rsidP="008E3666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 руб.</w:t>
                  </w:r>
                </w:p>
              </w:tc>
            </w:tr>
          </w:tbl>
          <w:p w:rsidR="008E3666" w:rsidRPr="008E3666" w:rsidRDefault="008E3666" w:rsidP="008E36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66" w:rsidRPr="008E3666" w:rsidRDefault="008E3666" w:rsidP="008E36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66" w:rsidRPr="008E3666" w:rsidRDefault="008E3666" w:rsidP="008E36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66" w:rsidRPr="008E3666" w:rsidRDefault="008E3666" w:rsidP="008E36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66" w:rsidRPr="008E3666" w:rsidRDefault="008E3666" w:rsidP="008E36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3ABD" w:rsidRDefault="00853ABD" w:rsidP="00F34A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97E" w:rsidRPr="00D15A35" w:rsidRDefault="0013197E" w:rsidP="00D15A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6E4B" w:rsidRPr="006B6E4B" w:rsidRDefault="006B6E4B" w:rsidP="006B6E4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6E4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Предполагаемая численность работающих и условия их труда: </w:t>
      </w:r>
    </w:p>
    <w:p w:rsidR="006B6E4B" w:rsidRDefault="006B6E4B" w:rsidP="006B6E4B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E4B">
        <w:rPr>
          <w:rFonts w:ascii="Times New Roman" w:hAnsi="Times New Roman" w:cs="Times New Roman"/>
          <w:sz w:val="28"/>
          <w:szCs w:val="28"/>
        </w:rPr>
        <w:t xml:space="preserve">количество работающих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6E4B">
        <w:rPr>
          <w:rFonts w:ascii="Times New Roman" w:hAnsi="Times New Roman" w:cs="Times New Roman"/>
          <w:sz w:val="28"/>
          <w:szCs w:val="28"/>
        </w:rPr>
        <w:t>5 чел.;</w:t>
      </w:r>
    </w:p>
    <w:p w:rsidR="006B6E4B" w:rsidRDefault="006B6E4B" w:rsidP="006B6E4B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E4B">
        <w:rPr>
          <w:rFonts w:ascii="Times New Roman" w:hAnsi="Times New Roman" w:cs="Times New Roman"/>
          <w:sz w:val="28"/>
          <w:szCs w:val="28"/>
        </w:rPr>
        <w:t>средний размер месячной оплаты труда – 6300 руб.;</w:t>
      </w:r>
    </w:p>
    <w:p w:rsidR="006B6E4B" w:rsidRPr="006B6E4B" w:rsidRDefault="006B6E4B" w:rsidP="006B6E4B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E4B">
        <w:rPr>
          <w:rFonts w:ascii="Times New Roman" w:hAnsi="Times New Roman" w:cs="Times New Roman"/>
          <w:sz w:val="28"/>
          <w:szCs w:val="28"/>
        </w:rPr>
        <w:t>режим работы – пятидневная рабочая неделя в две смены по 8 часов.</w:t>
      </w:r>
    </w:p>
    <w:p w:rsidR="006B6E4B" w:rsidRDefault="006B6E4B" w:rsidP="006B6E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6E4B"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ополнительная информация:</w:t>
      </w:r>
    </w:p>
    <w:p w:rsidR="006B6E4B" w:rsidRPr="006B6E4B" w:rsidRDefault="006B6E4B" w:rsidP="006B6E4B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6E4B">
        <w:rPr>
          <w:rFonts w:ascii="Times New Roman" w:hAnsi="Times New Roman" w:cs="Times New Roman"/>
          <w:sz w:val="28"/>
          <w:szCs w:val="28"/>
        </w:rPr>
        <w:t>арендная плата за месяц – 5000 руб.;</w:t>
      </w:r>
    </w:p>
    <w:p w:rsidR="006B6E4B" w:rsidRPr="006B6E4B" w:rsidRDefault="006B6E4B" w:rsidP="006B6E4B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6E4B">
        <w:rPr>
          <w:rFonts w:ascii="Times New Roman" w:hAnsi="Times New Roman" w:cs="Times New Roman"/>
          <w:sz w:val="28"/>
          <w:szCs w:val="28"/>
        </w:rPr>
        <w:t>стоимость электроэнергии – 0,78 руб./(кВт×ч);</w:t>
      </w:r>
    </w:p>
    <w:p w:rsidR="00F34A00" w:rsidRPr="0013197E" w:rsidRDefault="006B6E4B" w:rsidP="0013197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6E4B">
        <w:rPr>
          <w:rFonts w:ascii="Times New Roman" w:hAnsi="Times New Roman" w:cs="Times New Roman"/>
          <w:sz w:val="28"/>
          <w:szCs w:val="28"/>
        </w:rPr>
        <w:t>средний д</w:t>
      </w:r>
      <w:r>
        <w:rPr>
          <w:rFonts w:ascii="Times New Roman" w:hAnsi="Times New Roman" w:cs="Times New Roman"/>
          <w:sz w:val="28"/>
          <w:szCs w:val="28"/>
        </w:rPr>
        <w:t>невной выпуск печатных плат – 52</w:t>
      </w:r>
      <w:r w:rsidRPr="006B6E4B">
        <w:rPr>
          <w:rFonts w:ascii="Times New Roman" w:hAnsi="Times New Roman" w:cs="Times New Roman"/>
          <w:sz w:val="28"/>
          <w:szCs w:val="28"/>
        </w:rPr>
        <w:t>0 шт.</w:t>
      </w:r>
    </w:p>
    <w:p w:rsidR="00AF3963" w:rsidRDefault="00AF3963" w:rsidP="00AF39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1.1. </w:t>
      </w:r>
      <w:r w:rsidRPr="00AF3963">
        <w:rPr>
          <w:rFonts w:ascii="Times New Roman" w:hAnsi="Times New Roman" w:cs="Times New Roman"/>
          <w:i/>
          <w:sz w:val="28"/>
          <w:szCs w:val="28"/>
        </w:rPr>
        <w:t>Определение себестоимости с выпускаемой продукции.</w:t>
      </w:r>
    </w:p>
    <w:p w:rsidR="00374301" w:rsidRPr="00374301" w:rsidRDefault="00374301" w:rsidP="003743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301">
        <w:rPr>
          <w:rFonts w:ascii="Times New Roman" w:hAnsi="Times New Roman" w:cs="Times New Roman"/>
          <w:sz w:val="28"/>
          <w:szCs w:val="28"/>
          <w:u w:val="single"/>
        </w:rPr>
        <w:t>1. материальные затраты:</w:t>
      </w:r>
    </w:p>
    <w:p w:rsidR="00374301" w:rsidRDefault="00374301" w:rsidP="00B97E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37430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Н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рас</w:t>
      </w:r>
      <w:proofErr w:type="spellEnd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sym w:font="Symbol" w:char="F0B4"/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Ц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где</w:t>
      </w:r>
    </w:p>
    <w:p w:rsidR="00374301" w:rsidRPr="00374301" w:rsidRDefault="00374301" w:rsidP="003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01">
        <w:rPr>
          <w:rFonts w:ascii="Times New Roman" w:hAnsi="Times New Roman" w:cs="Times New Roman"/>
          <w:sz w:val="28"/>
          <w:szCs w:val="28"/>
        </w:rPr>
        <w:t>Н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рас</w:t>
      </w:r>
      <w:proofErr w:type="spellEnd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74301">
        <w:rPr>
          <w:rFonts w:ascii="Times New Roman" w:hAnsi="Times New Roman" w:cs="Times New Roman"/>
          <w:sz w:val="28"/>
          <w:szCs w:val="28"/>
        </w:rPr>
        <w:t xml:space="preserve"> – норма расхода рассчитываемого вида материальных затрат, руб./единица;</w:t>
      </w:r>
    </w:p>
    <w:p w:rsidR="003F7A94" w:rsidRDefault="00374301" w:rsidP="003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Ц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74301">
        <w:rPr>
          <w:rFonts w:ascii="Times New Roman" w:hAnsi="Times New Roman" w:cs="Times New Roman"/>
          <w:sz w:val="28"/>
          <w:szCs w:val="28"/>
        </w:rPr>
        <w:t xml:space="preserve"> – цена единицы рассчитываемого вида материальных затрат, руб./единица.</w:t>
      </w:r>
    </w:p>
    <w:p w:rsidR="00374301" w:rsidRPr="00374301" w:rsidRDefault="00374301" w:rsidP="00374301">
      <w:pPr>
        <w:jc w:val="both"/>
        <w:rPr>
          <w:rFonts w:ascii="Times New Roman" w:hAnsi="Times New Roman" w:cs="Times New Roman"/>
          <w:sz w:val="28"/>
          <w:szCs w:val="28"/>
        </w:rPr>
      </w:pPr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661372">
        <w:rPr>
          <w:rFonts w:ascii="Times New Roman" w:hAnsi="Times New Roman" w:cs="Times New Roman"/>
          <w:sz w:val="28"/>
          <w:szCs w:val="28"/>
        </w:rPr>
        <w:t xml:space="preserve"> = 1 × 600</w:t>
      </w:r>
      <w:r w:rsidR="008E3666">
        <w:rPr>
          <w:rFonts w:ascii="Times New Roman" w:hAnsi="Times New Roman" w:cs="Times New Roman"/>
          <w:sz w:val="28"/>
          <w:szCs w:val="28"/>
        </w:rPr>
        <w:t xml:space="preserve"> × </w:t>
      </w:r>
      <w:r w:rsidR="00661372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666">
        <w:rPr>
          <w:rFonts w:ascii="Times New Roman" w:hAnsi="Times New Roman" w:cs="Times New Roman"/>
          <w:sz w:val="28"/>
          <w:szCs w:val="28"/>
        </w:rPr>
        <w:t>× 22 =</w:t>
      </w:r>
      <w:r w:rsidR="00661372">
        <w:rPr>
          <w:rFonts w:ascii="Times New Roman" w:hAnsi="Times New Roman" w:cs="Times New Roman"/>
          <w:sz w:val="28"/>
          <w:szCs w:val="28"/>
        </w:rPr>
        <w:t xml:space="preserve"> 6 864 000</w:t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74301">
        <w:rPr>
          <w:rFonts w:ascii="Times New Roman" w:hAnsi="Times New Roman" w:cs="Times New Roman"/>
          <w:sz w:val="28"/>
          <w:szCs w:val="28"/>
        </w:rPr>
        <w:t>/мес.</w:t>
      </w:r>
      <w:r w:rsidRPr="00374301">
        <w:rPr>
          <w:rFonts w:ascii="Times New Roman" w:hAnsi="Times New Roman" w:cs="Times New Roman"/>
          <w:sz w:val="28"/>
          <w:szCs w:val="28"/>
        </w:rPr>
        <w:tab/>
      </w:r>
    </w:p>
    <w:p w:rsidR="00374301" w:rsidRPr="00374301" w:rsidRDefault="00374301" w:rsidP="00374301">
      <w:pPr>
        <w:jc w:val="both"/>
        <w:rPr>
          <w:rFonts w:ascii="Times New Roman" w:hAnsi="Times New Roman" w:cs="Times New Roman"/>
          <w:sz w:val="28"/>
          <w:szCs w:val="28"/>
        </w:rPr>
      </w:pPr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661372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×</w:t>
      </w:r>
      <w:r w:rsidR="00661372">
        <w:rPr>
          <w:rFonts w:ascii="Times New Roman" w:hAnsi="Times New Roman" w:cs="Times New Roman"/>
          <w:sz w:val="28"/>
          <w:szCs w:val="28"/>
        </w:rPr>
        <w:t xml:space="preserve"> 450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×</w:t>
      </w:r>
      <w:r w:rsidR="008E3666">
        <w:rPr>
          <w:rFonts w:ascii="Times New Roman" w:hAnsi="Times New Roman" w:cs="Times New Roman"/>
          <w:sz w:val="28"/>
          <w:szCs w:val="28"/>
        </w:rPr>
        <w:t xml:space="preserve"> </w:t>
      </w:r>
      <w:r w:rsidR="00661372">
        <w:rPr>
          <w:rFonts w:ascii="Times New Roman" w:hAnsi="Times New Roman" w:cs="Times New Roman"/>
          <w:sz w:val="28"/>
          <w:szCs w:val="28"/>
        </w:rPr>
        <w:t>5</w:t>
      </w:r>
      <w:r w:rsidR="008E36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661372">
        <w:rPr>
          <w:rFonts w:ascii="Times New Roman" w:hAnsi="Times New Roman" w:cs="Times New Roman"/>
          <w:sz w:val="28"/>
          <w:szCs w:val="28"/>
        </w:rPr>
        <w:t xml:space="preserve">× 22 = 5 148 000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74301">
        <w:rPr>
          <w:rFonts w:ascii="Times New Roman" w:hAnsi="Times New Roman" w:cs="Times New Roman"/>
          <w:sz w:val="28"/>
          <w:szCs w:val="28"/>
        </w:rPr>
        <w:t>/мес.</w:t>
      </w:r>
      <w:r w:rsidRPr="00374301">
        <w:rPr>
          <w:rFonts w:ascii="Times New Roman" w:hAnsi="Times New Roman" w:cs="Times New Roman"/>
          <w:sz w:val="28"/>
          <w:szCs w:val="28"/>
        </w:rPr>
        <w:tab/>
      </w:r>
    </w:p>
    <w:p w:rsidR="00374301" w:rsidRPr="00374301" w:rsidRDefault="00374301" w:rsidP="00374301">
      <w:pPr>
        <w:jc w:val="both"/>
        <w:rPr>
          <w:rFonts w:ascii="Times New Roman" w:hAnsi="Times New Roman" w:cs="Times New Roman"/>
          <w:sz w:val="28"/>
          <w:szCs w:val="28"/>
        </w:rPr>
      </w:pPr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м3</w:t>
      </w:r>
      <w:r w:rsidR="00661372">
        <w:rPr>
          <w:rFonts w:ascii="Times New Roman" w:hAnsi="Times New Roman" w:cs="Times New Roman"/>
          <w:sz w:val="28"/>
          <w:szCs w:val="28"/>
        </w:rPr>
        <w:t xml:space="preserve"> = 0,025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×</w:t>
      </w:r>
      <w:r w:rsidR="008E3666">
        <w:rPr>
          <w:rFonts w:ascii="Times New Roman" w:hAnsi="Times New Roman" w:cs="Times New Roman"/>
          <w:sz w:val="28"/>
          <w:szCs w:val="28"/>
        </w:rPr>
        <w:t xml:space="preserve"> </w:t>
      </w:r>
      <w:r w:rsidR="00661372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×</w:t>
      </w:r>
      <w:r w:rsidR="008E366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661372">
        <w:rPr>
          <w:rFonts w:ascii="Times New Roman" w:hAnsi="Times New Roman" w:cs="Times New Roman"/>
          <w:sz w:val="28"/>
          <w:szCs w:val="28"/>
        </w:rPr>
        <w:t>× 22 = 102 960</w:t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74301">
        <w:rPr>
          <w:rFonts w:ascii="Times New Roman" w:hAnsi="Times New Roman" w:cs="Times New Roman"/>
          <w:sz w:val="28"/>
          <w:szCs w:val="28"/>
        </w:rPr>
        <w:t>/мес.</w:t>
      </w:r>
    </w:p>
    <w:p w:rsidR="00374301" w:rsidRPr="00374301" w:rsidRDefault="00374301" w:rsidP="00374301">
      <w:pPr>
        <w:jc w:val="both"/>
        <w:rPr>
          <w:rFonts w:ascii="Times New Roman" w:hAnsi="Times New Roman" w:cs="Times New Roman"/>
          <w:sz w:val="28"/>
          <w:szCs w:val="28"/>
        </w:rPr>
      </w:pPr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8E3666">
        <w:rPr>
          <w:rFonts w:ascii="Times New Roman" w:hAnsi="Times New Roman" w:cs="Times New Roman"/>
          <w:sz w:val="28"/>
          <w:szCs w:val="28"/>
        </w:rPr>
        <w:t xml:space="preserve"> = </w:t>
      </w:r>
      <w:r w:rsidR="006613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×</w:t>
      </w:r>
      <w:r w:rsidR="008E3666">
        <w:rPr>
          <w:rFonts w:ascii="Times New Roman" w:hAnsi="Times New Roman" w:cs="Times New Roman"/>
          <w:sz w:val="28"/>
          <w:szCs w:val="28"/>
        </w:rPr>
        <w:t xml:space="preserve"> </w:t>
      </w:r>
      <w:r w:rsidR="00661372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×</w:t>
      </w:r>
      <w:r w:rsidR="008E3666">
        <w:rPr>
          <w:rFonts w:ascii="Times New Roman" w:hAnsi="Times New Roman" w:cs="Times New Roman"/>
          <w:sz w:val="28"/>
          <w:szCs w:val="28"/>
        </w:rPr>
        <w:t xml:space="preserve"> </w:t>
      </w:r>
      <w:r w:rsidR="00661372">
        <w:rPr>
          <w:rFonts w:ascii="Times New Roman" w:hAnsi="Times New Roman" w:cs="Times New Roman"/>
          <w:sz w:val="28"/>
          <w:szCs w:val="28"/>
        </w:rPr>
        <w:t>5</w:t>
      </w:r>
      <w:r w:rsidR="008E36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661372">
        <w:rPr>
          <w:rFonts w:ascii="Times New Roman" w:hAnsi="Times New Roman" w:cs="Times New Roman"/>
          <w:sz w:val="28"/>
          <w:szCs w:val="28"/>
        </w:rPr>
        <w:t>× 22 = 11 440 000</w:t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74301">
        <w:rPr>
          <w:rFonts w:ascii="Times New Roman" w:hAnsi="Times New Roman" w:cs="Times New Roman"/>
          <w:sz w:val="28"/>
          <w:szCs w:val="28"/>
        </w:rPr>
        <w:t>/мес.</w:t>
      </w:r>
    </w:p>
    <w:p w:rsidR="003F7A94" w:rsidRPr="00661372" w:rsidRDefault="00C41B3B" w:rsidP="00661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661372">
        <w:rPr>
          <w:rFonts w:ascii="Times New Roman" w:hAnsi="Times New Roman" w:cs="Times New Roman"/>
          <w:sz w:val="28"/>
          <w:szCs w:val="28"/>
        </w:rPr>
        <w:t>6 864 000  + 5 148 000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661372">
        <w:rPr>
          <w:rFonts w:ascii="Times New Roman" w:hAnsi="Times New Roman" w:cs="Times New Roman"/>
          <w:sz w:val="28"/>
          <w:szCs w:val="28"/>
        </w:rPr>
        <w:t xml:space="preserve">102 960 + 11 440 000 = 23 554 960 </w:t>
      </w:r>
      <w:proofErr w:type="spellStart"/>
      <w:r w:rsidR="00374301" w:rsidRPr="003743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74301" w:rsidRPr="00374301">
        <w:rPr>
          <w:rFonts w:ascii="Times New Roman" w:hAnsi="Times New Roman" w:cs="Times New Roman"/>
          <w:sz w:val="28"/>
          <w:szCs w:val="28"/>
        </w:rPr>
        <w:t>/мес.</w:t>
      </w:r>
    </w:p>
    <w:p w:rsidR="00374301" w:rsidRDefault="00374301" w:rsidP="00374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З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атраты на силовую энергию</w:t>
      </w:r>
      <w:r w:rsidR="00B97E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по каждому виду оборудования могут быть определены по следующей формуле:</w:t>
      </w:r>
    </w:p>
    <w:p w:rsidR="00AF3963" w:rsidRDefault="00374301" w:rsidP="00B97E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51C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360" w:dyaOrig="420">
          <v:shape id="_x0000_i1026" type="#_x0000_t75" style="width:168.3pt;height:20.95pt" o:ole="">
            <v:imagedata r:id="rId11" o:title=""/>
          </v:shape>
          <o:OLEObject Type="Embed" ProgID="Equation.3" ShapeID="_x0000_i1026" DrawAspect="Content" ObjectID="_1655279149" r:id="rId12"/>
        </w:object>
      </w:r>
      <w:r w:rsidR="00B97E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97EC8" w:rsidRPr="00B97E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7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EC8" w:rsidRPr="00B97EC8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B97EC8" w:rsidRPr="00B97EC8" w:rsidRDefault="00B97EC8" w:rsidP="00B97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27" type="#_x0000_t75" style="width:28.45pt;height:18.4pt" o:ole="">
            <v:imagedata r:id="rId13" o:title=""/>
          </v:shape>
          <o:OLEObject Type="Embed" ProgID="Equation.3" ShapeID="_x0000_i1027" DrawAspect="Content" ObjectID="_1655279150" r:id="rId14"/>
        </w:objec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электроэнергии, руб./(кВт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ч);</w:t>
      </w:r>
    </w:p>
    <w:p w:rsidR="00B97EC8" w:rsidRPr="00B97EC8" w:rsidRDefault="00B97EC8" w:rsidP="00B97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85" w:dyaOrig="420">
          <v:shape id="_x0000_i1028" type="#_x0000_t75" style="width:29.3pt;height:20.95pt" o:ole="">
            <v:imagedata r:id="rId15" o:title=""/>
          </v:shape>
          <o:OLEObject Type="Embed" ProgID="Equation.3" ShapeID="_x0000_i1028" DrawAspect="Content" ObjectID="_1655279151" r:id="rId16"/>
        </w:objec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потребляемая мощность, кВт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proofErr w:type="gramStart"/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EC8" w:rsidRPr="00B97EC8" w:rsidRDefault="00B97EC8" w:rsidP="00B97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55" w:dyaOrig="420">
          <v:shape id="_x0000_i1029" type="#_x0000_t75" style="width:28.45pt;height:20.95pt" o:ole="">
            <v:imagedata r:id="rId17" o:title=""/>
          </v:shape>
          <o:OLEObject Type="Embed" ProgID="Equation.3" ShapeID="_x0000_i1029" DrawAspect="Content" ObjectID="_1655279152" r:id="rId18"/>
        </w:objec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использования мощности (при проведении расчетов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значение можно принять в диапазоне 0,5 – 0,8);</w:t>
      </w:r>
    </w:p>
    <w:p w:rsidR="00B97EC8" w:rsidRPr="00B97EC8" w:rsidRDefault="00B97EC8" w:rsidP="00B97E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40" w:dyaOrig="420">
          <v:shape id="_x0000_i1030" type="#_x0000_t75" style="width:26.8pt;height:20.95pt" o:ole="">
            <v:imagedata r:id="rId19" o:title=""/>
          </v:shape>
          <o:OLEObject Type="Embed" ProgID="Equation.3" ShapeID="_x0000_i1030" DrawAspect="Content" ObjectID="_1655279153" r:id="rId20"/>
        </w:objec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работы двигателя, </w:t>
      </w:r>
      <w:proofErr w:type="gramStart"/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EC8" w:rsidRPr="00B97EC8" w:rsidRDefault="00B97EC8" w:rsidP="00B97E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B97E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</w:t>
      </w:r>
      <w:proofErr w:type="gramStart"/>
      <w:r w:rsidRPr="00B97E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="00C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>0,78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</w:t>
      </w:r>
      <w:r w:rsidR="00C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B3B"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= 137,28</w:t>
      </w:r>
      <w:r w:rsidR="00C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41B3B" w:rsidRDefault="00C41B3B" w:rsidP="00B97E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= 137,28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B3B" w:rsidRDefault="00C41B3B" w:rsidP="00B97E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эн3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× 22 = 411,84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B3B" w:rsidRDefault="00C41B3B" w:rsidP="00B97E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× 22 = 137,28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B3B" w:rsidRPr="00B97EC8" w:rsidRDefault="00C41B3B" w:rsidP="00C41B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эн5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× 22 = 1372,8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97EC8" w:rsidRPr="00B97EC8" w:rsidRDefault="00B97EC8" w:rsidP="00B97E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∑</w:t>
      </w:r>
      <w:proofErr w:type="spellStart"/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7E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</w:t>
      </w:r>
      <w:proofErr w:type="spellEnd"/>
      <w:r w:rsidR="00D7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>137,28</w:t>
      </w:r>
      <w:r w:rsidR="00D7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>137,28</w:t>
      </w:r>
      <w:r w:rsidR="00D7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>411,84</w:t>
      </w:r>
      <w:r w:rsidR="00D7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>137,28</w:t>
      </w:r>
      <w:r w:rsidR="00D7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1372,8 = 2196,48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7EC8" w:rsidRPr="00B97EC8" w:rsidRDefault="00B97EC8" w:rsidP="00B97EC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Суммарные материальные затраты на месяц:</w:t>
      </w:r>
    </w:p>
    <w:p w:rsidR="00D43377" w:rsidRPr="00D746AA" w:rsidRDefault="00661372" w:rsidP="00D746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∑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23 554 960 + 2196,48 = 23 557 156,48</w:t>
      </w:r>
      <w:r w:rsidR="00B97EC8"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7EC8"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B97EC8"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/мес.</w:t>
      </w:r>
    </w:p>
    <w:p w:rsidR="00B97EC8" w:rsidRPr="00B97EC8" w:rsidRDefault="00B97EC8" w:rsidP="00B97E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u w:val="single"/>
        </w:rPr>
        <w:t>3. 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924E4E" w:rsidRPr="00924E4E" w:rsidRDefault="00924E4E" w:rsidP="00924E4E">
      <w:pPr>
        <w:suppressAutoHyphens/>
        <w:autoSpaceDE w:val="0"/>
        <w:spacing w:line="360" w:lineRule="auto"/>
        <w:ind w:firstLine="708"/>
        <w:jc w:val="right"/>
        <w:rPr>
          <w:rFonts w:ascii="Times New Roman" w:eastAsia="TimesNewRomanPS-BoldMT" w:hAnsi="Times New Roman" w:cs="TimesNewRomanPS-BoldMT"/>
          <w:color w:val="000000"/>
          <w:sz w:val="28"/>
          <w:szCs w:val="28"/>
          <w:lang w:eastAsia="ar-SA"/>
        </w:rPr>
      </w:pPr>
      <w:r w:rsidRPr="00924E4E">
        <w:rPr>
          <w:rFonts w:ascii="Times New Roman" w:eastAsia="TimesNewRomanPS-BoldMT" w:hAnsi="Times New Roman" w:cs="TimesNewRomanPS-BoldMT"/>
          <w:color w:val="000000"/>
          <w:sz w:val="28"/>
          <w:szCs w:val="28"/>
          <w:lang w:eastAsia="ar-SA"/>
        </w:rPr>
        <w:t>Таблица №3. «Заработная плата»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632"/>
        <w:gridCol w:w="1727"/>
        <w:gridCol w:w="1701"/>
        <w:gridCol w:w="2551"/>
      </w:tblGrid>
      <w:tr w:rsidR="00D746AA" w:rsidRPr="00924E4E" w:rsidTr="00D746AA">
        <w:trPr>
          <w:jc w:val="center"/>
        </w:trPr>
        <w:tc>
          <w:tcPr>
            <w:tcW w:w="456" w:type="dxa"/>
          </w:tcPr>
          <w:p w:rsidR="00D746AA" w:rsidRPr="00924E4E" w:rsidRDefault="00D746AA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32" w:type="dxa"/>
          </w:tcPr>
          <w:p w:rsidR="00D746AA" w:rsidRPr="00924E4E" w:rsidRDefault="00D746AA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727" w:type="dxa"/>
          </w:tcPr>
          <w:p w:rsidR="00D746AA" w:rsidRPr="00924E4E" w:rsidRDefault="00D746AA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Оклад, руб.</w:t>
            </w:r>
          </w:p>
        </w:tc>
        <w:tc>
          <w:tcPr>
            <w:tcW w:w="1701" w:type="dxa"/>
          </w:tcPr>
          <w:p w:rsidR="00D746AA" w:rsidRPr="00924E4E" w:rsidRDefault="00D746AA" w:rsidP="00924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Кол-во штатных единиц, чел.</w:t>
            </w:r>
          </w:p>
        </w:tc>
        <w:tc>
          <w:tcPr>
            <w:tcW w:w="2551" w:type="dxa"/>
          </w:tcPr>
          <w:p w:rsidR="00D746AA" w:rsidRPr="00924E4E" w:rsidRDefault="00D746AA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Итого, руб.</w:t>
            </w:r>
          </w:p>
        </w:tc>
      </w:tr>
      <w:tr w:rsidR="00D746AA" w:rsidRPr="00924E4E" w:rsidTr="00D746AA">
        <w:trPr>
          <w:jc w:val="center"/>
        </w:trPr>
        <w:tc>
          <w:tcPr>
            <w:tcW w:w="456" w:type="dxa"/>
          </w:tcPr>
          <w:p w:rsidR="00D746AA" w:rsidRPr="00924E4E" w:rsidRDefault="00D746AA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32" w:type="dxa"/>
          </w:tcPr>
          <w:p w:rsidR="00D746AA" w:rsidRPr="00924E4E" w:rsidRDefault="00D746AA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Рабочие</w:t>
            </w:r>
          </w:p>
        </w:tc>
        <w:tc>
          <w:tcPr>
            <w:tcW w:w="1727" w:type="dxa"/>
            <w:vAlign w:val="center"/>
          </w:tcPr>
          <w:p w:rsidR="00D746AA" w:rsidRPr="00924E4E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6200</w:t>
            </w:r>
          </w:p>
        </w:tc>
        <w:tc>
          <w:tcPr>
            <w:tcW w:w="1701" w:type="dxa"/>
            <w:vAlign w:val="center"/>
          </w:tcPr>
          <w:p w:rsidR="00D746AA" w:rsidRPr="00924E4E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D746AA" w:rsidRPr="00924E4E" w:rsidRDefault="00EF4EE1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43400</w:t>
            </w:r>
          </w:p>
        </w:tc>
      </w:tr>
      <w:tr w:rsidR="00D746AA" w:rsidRPr="00924E4E" w:rsidTr="00D746AA">
        <w:trPr>
          <w:jc w:val="center"/>
        </w:trPr>
        <w:tc>
          <w:tcPr>
            <w:tcW w:w="456" w:type="dxa"/>
          </w:tcPr>
          <w:p w:rsidR="00D746AA" w:rsidRPr="00924E4E" w:rsidRDefault="00D746AA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32" w:type="dxa"/>
          </w:tcPr>
          <w:p w:rsidR="00D746AA" w:rsidRPr="00924E4E" w:rsidRDefault="00D746AA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Лаборант</w:t>
            </w:r>
          </w:p>
        </w:tc>
        <w:tc>
          <w:tcPr>
            <w:tcW w:w="1727" w:type="dxa"/>
            <w:vAlign w:val="center"/>
          </w:tcPr>
          <w:p w:rsidR="00D746AA" w:rsidRPr="00924E4E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6350</w:t>
            </w:r>
          </w:p>
        </w:tc>
        <w:tc>
          <w:tcPr>
            <w:tcW w:w="1701" w:type="dxa"/>
            <w:vAlign w:val="center"/>
          </w:tcPr>
          <w:p w:rsidR="00D746AA" w:rsidRPr="00924E4E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D746AA" w:rsidRPr="00924E4E" w:rsidRDefault="00EF4EE1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25400</w:t>
            </w:r>
          </w:p>
        </w:tc>
      </w:tr>
      <w:tr w:rsidR="00D746AA" w:rsidRPr="00924E4E" w:rsidTr="00D746AA">
        <w:trPr>
          <w:jc w:val="center"/>
        </w:trPr>
        <w:tc>
          <w:tcPr>
            <w:tcW w:w="456" w:type="dxa"/>
          </w:tcPr>
          <w:p w:rsidR="00D746AA" w:rsidRPr="00924E4E" w:rsidRDefault="00D746AA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32" w:type="dxa"/>
          </w:tcPr>
          <w:p w:rsidR="00D746AA" w:rsidRPr="00924E4E" w:rsidRDefault="00D746AA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Технолог</w:t>
            </w:r>
          </w:p>
        </w:tc>
        <w:tc>
          <w:tcPr>
            <w:tcW w:w="1727" w:type="dxa"/>
            <w:vAlign w:val="center"/>
          </w:tcPr>
          <w:p w:rsidR="00D746AA" w:rsidRPr="00924E4E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6300</w:t>
            </w:r>
          </w:p>
        </w:tc>
        <w:tc>
          <w:tcPr>
            <w:tcW w:w="1701" w:type="dxa"/>
            <w:vAlign w:val="center"/>
          </w:tcPr>
          <w:p w:rsidR="00D746AA" w:rsidRPr="00924E4E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D746AA" w:rsidRPr="00924E4E" w:rsidRDefault="00EF4EE1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25200</w:t>
            </w:r>
          </w:p>
        </w:tc>
      </w:tr>
      <w:tr w:rsidR="00661372" w:rsidRPr="00924E4E" w:rsidTr="00D746AA">
        <w:trPr>
          <w:jc w:val="center"/>
        </w:trPr>
        <w:tc>
          <w:tcPr>
            <w:tcW w:w="456" w:type="dxa"/>
          </w:tcPr>
          <w:p w:rsidR="00661372" w:rsidRPr="00924E4E" w:rsidRDefault="00661372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32" w:type="dxa"/>
          </w:tcPr>
          <w:p w:rsidR="00661372" w:rsidRPr="00924E4E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2 кат</w:t>
            </w:r>
          </w:p>
        </w:tc>
        <w:tc>
          <w:tcPr>
            <w:tcW w:w="1727" w:type="dxa"/>
            <w:vAlign w:val="center"/>
          </w:tcPr>
          <w:p w:rsidR="00661372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6800</w:t>
            </w:r>
          </w:p>
        </w:tc>
        <w:tc>
          <w:tcPr>
            <w:tcW w:w="1701" w:type="dxa"/>
            <w:vAlign w:val="center"/>
          </w:tcPr>
          <w:p w:rsidR="00661372" w:rsidRPr="00924E4E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61372" w:rsidRDefault="00EF4EE1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13600</w:t>
            </w:r>
          </w:p>
        </w:tc>
      </w:tr>
      <w:tr w:rsidR="00661372" w:rsidRPr="00924E4E" w:rsidTr="00D746AA">
        <w:trPr>
          <w:jc w:val="center"/>
        </w:trPr>
        <w:tc>
          <w:tcPr>
            <w:tcW w:w="456" w:type="dxa"/>
          </w:tcPr>
          <w:p w:rsidR="00661372" w:rsidRPr="00924E4E" w:rsidRDefault="00661372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32" w:type="dxa"/>
          </w:tcPr>
          <w:p w:rsidR="00661372" w:rsidRPr="00924E4E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1 кат</w:t>
            </w:r>
          </w:p>
        </w:tc>
        <w:tc>
          <w:tcPr>
            <w:tcW w:w="1727" w:type="dxa"/>
            <w:vAlign w:val="center"/>
          </w:tcPr>
          <w:p w:rsidR="00661372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6500</w:t>
            </w:r>
          </w:p>
        </w:tc>
        <w:tc>
          <w:tcPr>
            <w:tcW w:w="1701" w:type="dxa"/>
            <w:vAlign w:val="center"/>
          </w:tcPr>
          <w:p w:rsidR="00661372" w:rsidRPr="00924E4E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61372" w:rsidRDefault="00EF4EE1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19500</w:t>
            </w:r>
          </w:p>
        </w:tc>
      </w:tr>
      <w:tr w:rsidR="00661372" w:rsidRPr="00924E4E" w:rsidTr="00D746AA">
        <w:trPr>
          <w:jc w:val="center"/>
        </w:trPr>
        <w:tc>
          <w:tcPr>
            <w:tcW w:w="456" w:type="dxa"/>
          </w:tcPr>
          <w:p w:rsidR="00661372" w:rsidRDefault="00661372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32" w:type="dxa"/>
          </w:tcPr>
          <w:p w:rsidR="00661372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Менеджер</w:t>
            </w:r>
          </w:p>
        </w:tc>
        <w:tc>
          <w:tcPr>
            <w:tcW w:w="1727" w:type="dxa"/>
            <w:vAlign w:val="center"/>
          </w:tcPr>
          <w:p w:rsidR="00661372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6400</w:t>
            </w:r>
          </w:p>
        </w:tc>
        <w:tc>
          <w:tcPr>
            <w:tcW w:w="1701" w:type="dxa"/>
            <w:vAlign w:val="center"/>
          </w:tcPr>
          <w:p w:rsidR="00661372" w:rsidRDefault="00661372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61372" w:rsidRDefault="00EF4EE1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32000</w:t>
            </w:r>
          </w:p>
        </w:tc>
      </w:tr>
      <w:tr w:rsidR="00D746AA" w:rsidRPr="00924E4E" w:rsidTr="00D746AA">
        <w:trPr>
          <w:jc w:val="center"/>
        </w:trPr>
        <w:tc>
          <w:tcPr>
            <w:tcW w:w="456" w:type="dxa"/>
          </w:tcPr>
          <w:p w:rsidR="00D746AA" w:rsidRPr="00924E4E" w:rsidRDefault="00D746AA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2" w:type="dxa"/>
          </w:tcPr>
          <w:p w:rsidR="00D746AA" w:rsidRPr="00924E4E" w:rsidRDefault="00D746AA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4E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1727" w:type="dxa"/>
            <w:vAlign w:val="center"/>
          </w:tcPr>
          <w:p w:rsidR="00D746AA" w:rsidRPr="00924E4E" w:rsidRDefault="00D746AA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46AA" w:rsidRPr="00924E4E" w:rsidRDefault="00EF4EE1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2546" w:type="dxa"/>
            <w:vAlign w:val="center"/>
          </w:tcPr>
          <w:p w:rsidR="00D746AA" w:rsidRPr="00924E4E" w:rsidRDefault="00EF4EE1" w:rsidP="00FA53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159 100</w:t>
            </w:r>
          </w:p>
        </w:tc>
      </w:tr>
    </w:tbl>
    <w:p w:rsidR="00EF4EE1" w:rsidRDefault="00EF4EE1" w:rsidP="00924E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97E" w:rsidRDefault="0013197E" w:rsidP="00924E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3197E" w:rsidRDefault="0013197E" w:rsidP="00924E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3197E" w:rsidRDefault="0013197E" w:rsidP="00924E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A35" w:rsidRPr="00D15A35" w:rsidRDefault="00D15A35" w:rsidP="00924E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4E4E" w:rsidRDefault="00924E4E" w:rsidP="00924E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E4E">
        <w:rPr>
          <w:rFonts w:ascii="Times New Roman" w:hAnsi="Times New Roman" w:cs="Times New Roman"/>
          <w:sz w:val="28"/>
          <w:szCs w:val="28"/>
          <w:u w:val="single"/>
        </w:rPr>
        <w:lastRenderedPageBreak/>
        <w:t>4. Отчисления по фондам в соответствии с действующим законодательством включает в себя виды платежей, перечисленные в табл. 4.</w:t>
      </w:r>
    </w:p>
    <w:tbl>
      <w:tblPr>
        <w:tblStyle w:val="2"/>
        <w:tblpPr w:leftFromText="180" w:rightFromText="180" w:vertAnchor="text" w:horzAnchor="margin" w:tblpXSpec="center" w:tblpY="520"/>
        <w:tblW w:w="9889" w:type="dxa"/>
        <w:tblLook w:val="04A0" w:firstRow="1" w:lastRow="0" w:firstColumn="1" w:lastColumn="0" w:noHBand="0" w:noVBand="1"/>
      </w:tblPr>
      <w:tblGrid>
        <w:gridCol w:w="736"/>
        <w:gridCol w:w="2207"/>
        <w:gridCol w:w="1637"/>
        <w:gridCol w:w="1939"/>
        <w:gridCol w:w="1801"/>
        <w:gridCol w:w="1569"/>
      </w:tblGrid>
      <w:tr w:rsidR="00924E4E" w:rsidRPr="00924E4E" w:rsidTr="0013197E">
        <w:trPr>
          <w:trHeight w:val="702"/>
        </w:trPr>
        <w:tc>
          <w:tcPr>
            <w:tcW w:w="736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207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637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Итого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/месяц</w:t>
            </w:r>
          </w:p>
        </w:tc>
        <w:tc>
          <w:tcPr>
            <w:tcW w:w="1939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Отчисления в ПФ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/мес. (22%)</w:t>
            </w:r>
          </w:p>
        </w:tc>
        <w:tc>
          <w:tcPr>
            <w:tcW w:w="1801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Отчисления в ФОМС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/мес. (5,1%)</w:t>
            </w:r>
          </w:p>
        </w:tc>
        <w:tc>
          <w:tcPr>
            <w:tcW w:w="1569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Отчисления в ФСС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/мес. (2,9%)</w:t>
            </w:r>
          </w:p>
        </w:tc>
      </w:tr>
      <w:tr w:rsidR="00924E4E" w:rsidRPr="00924E4E" w:rsidTr="0013197E">
        <w:trPr>
          <w:trHeight w:val="407"/>
        </w:trPr>
        <w:tc>
          <w:tcPr>
            <w:tcW w:w="736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07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Рабочие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43400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9548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2213,4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274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1258,6</w:t>
            </w:r>
          </w:p>
        </w:tc>
      </w:tr>
      <w:tr w:rsidR="00924E4E" w:rsidRPr="00924E4E" w:rsidTr="0013197E">
        <w:trPr>
          <w:trHeight w:val="423"/>
        </w:trPr>
        <w:tc>
          <w:tcPr>
            <w:tcW w:w="736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07" w:type="dxa"/>
          </w:tcPr>
          <w:p w:rsidR="00924E4E" w:rsidRPr="00924E4E" w:rsidRDefault="00C17D04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Лаборант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1298,4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274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736,6</w:t>
            </w:r>
          </w:p>
        </w:tc>
      </w:tr>
      <w:tr w:rsidR="00EF4EE1" w:rsidRPr="00924E4E" w:rsidTr="0013197E">
        <w:trPr>
          <w:trHeight w:val="423"/>
        </w:trPr>
        <w:tc>
          <w:tcPr>
            <w:tcW w:w="736" w:type="dxa"/>
          </w:tcPr>
          <w:p w:rsidR="00EF4EE1" w:rsidRPr="00924E4E" w:rsidRDefault="00EF4EE1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07" w:type="dxa"/>
          </w:tcPr>
          <w:p w:rsidR="00EF4EE1" w:rsidRDefault="00EF4EE1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1285,2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274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730,8</w:t>
            </w:r>
          </w:p>
        </w:tc>
      </w:tr>
      <w:tr w:rsidR="00EF4EE1" w:rsidRPr="00924E4E" w:rsidTr="0013197E">
        <w:trPr>
          <w:trHeight w:val="423"/>
        </w:trPr>
        <w:tc>
          <w:tcPr>
            <w:tcW w:w="736" w:type="dxa"/>
          </w:tcPr>
          <w:p w:rsidR="00EF4EE1" w:rsidRPr="00924E4E" w:rsidRDefault="00EF4EE1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07" w:type="dxa"/>
          </w:tcPr>
          <w:p w:rsidR="00EF4EE1" w:rsidRDefault="00EF4EE1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2 кат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274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394,4</w:t>
            </w:r>
          </w:p>
        </w:tc>
      </w:tr>
      <w:tr w:rsidR="00924E4E" w:rsidRPr="00924E4E" w:rsidTr="0013197E">
        <w:trPr>
          <w:trHeight w:val="407"/>
        </w:trPr>
        <w:tc>
          <w:tcPr>
            <w:tcW w:w="736" w:type="dxa"/>
          </w:tcPr>
          <w:p w:rsidR="00924E4E" w:rsidRPr="00924E4E" w:rsidRDefault="00EF4EE1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07" w:type="dxa"/>
          </w:tcPr>
          <w:p w:rsidR="00924E4E" w:rsidRPr="00924E4E" w:rsidRDefault="00EF4EE1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1 кат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4E" w:rsidRPr="00924E4E" w:rsidRDefault="00274E7C" w:rsidP="00274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565,6</w:t>
            </w:r>
          </w:p>
        </w:tc>
      </w:tr>
      <w:tr w:rsidR="00EF4EE1" w:rsidRPr="00924E4E" w:rsidTr="0013197E">
        <w:trPr>
          <w:trHeight w:val="407"/>
        </w:trPr>
        <w:tc>
          <w:tcPr>
            <w:tcW w:w="736" w:type="dxa"/>
          </w:tcPr>
          <w:p w:rsidR="00EF4EE1" w:rsidRPr="00924E4E" w:rsidRDefault="00EF4EE1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07" w:type="dxa"/>
          </w:tcPr>
          <w:p w:rsidR="00EF4EE1" w:rsidRPr="00924E4E" w:rsidRDefault="00EF4EE1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Менеджер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92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EE1" w:rsidRDefault="00274E7C" w:rsidP="00274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928</w:t>
            </w:r>
          </w:p>
        </w:tc>
      </w:tr>
      <w:tr w:rsidR="00924E4E" w:rsidRPr="00924E4E" w:rsidTr="0013197E">
        <w:trPr>
          <w:trHeight w:val="371"/>
        </w:trPr>
        <w:tc>
          <w:tcPr>
            <w:tcW w:w="736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7" w:type="dxa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4E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6946" w:type="dxa"/>
            <w:gridSpan w:val="4"/>
          </w:tcPr>
          <w:p w:rsidR="00924E4E" w:rsidRPr="00924E4E" w:rsidRDefault="00924E4E" w:rsidP="00924E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924E4E" w:rsidRPr="00924E4E" w:rsidRDefault="00302D7E" w:rsidP="00924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47 730</w:t>
            </w:r>
          </w:p>
        </w:tc>
      </w:tr>
    </w:tbl>
    <w:p w:rsidR="00924E4E" w:rsidRDefault="00924E4E" w:rsidP="00924E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4E4E">
        <w:rPr>
          <w:rFonts w:ascii="Times New Roman" w:hAnsi="Times New Roman" w:cs="Times New Roman"/>
          <w:sz w:val="28"/>
          <w:szCs w:val="28"/>
        </w:rPr>
        <w:t>Таблица №4. «Социальные отчисления»</w:t>
      </w:r>
    </w:p>
    <w:p w:rsidR="00924E4E" w:rsidRDefault="00924E4E" w:rsidP="00924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4E" w:rsidRDefault="00924E4E" w:rsidP="00924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4E">
        <w:rPr>
          <w:rFonts w:ascii="Times New Roman" w:hAnsi="Times New Roman" w:cs="Times New Roman"/>
          <w:sz w:val="28"/>
          <w:szCs w:val="28"/>
        </w:rPr>
        <w:t>Величина отчислений по каждому их виду, входящему в</w:t>
      </w:r>
      <w:r w:rsidR="00D43377">
        <w:rPr>
          <w:rFonts w:ascii="Times New Roman" w:hAnsi="Times New Roman" w:cs="Times New Roman"/>
          <w:sz w:val="28"/>
          <w:szCs w:val="28"/>
        </w:rPr>
        <w:t xml:space="preserve"> единый социальный налог</w:t>
      </w:r>
      <w:r w:rsidRPr="00924E4E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:rsidR="00D43377" w:rsidRDefault="00D43377" w:rsidP="00D4337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3377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085" w:dyaOrig="720">
          <v:shape id="_x0000_i1031" type="#_x0000_t75" style="width:104.65pt;height:36pt" o:ole="">
            <v:imagedata r:id="rId21" o:title=""/>
          </v:shape>
          <o:OLEObject Type="Embed" ProgID="Equation.3" ShapeID="_x0000_i1031" DrawAspect="Content" ObjectID="_1655279154" r:id="rId22"/>
        </w:object>
      </w:r>
      <w:r w:rsidRPr="00D43377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</w:t>
      </w:r>
    </w:p>
    <w:p w:rsidR="00D43377" w:rsidRPr="00D43377" w:rsidRDefault="00D43377" w:rsidP="00D433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7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5" w:dyaOrig="375">
          <v:shape id="_x0000_i1032" type="#_x0000_t75" style="width:25.1pt;height:18.4pt" o:ole="">
            <v:imagedata r:id="rId23" o:title=""/>
          </v:shape>
          <o:OLEObject Type="Embed" ProgID="Equation.3" ShapeID="_x0000_i1032" DrawAspect="Content" ObjectID="_1655279155" r:id="rId24"/>
        </w:object>
      </w:r>
      <w:r w:rsidRPr="00D4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труда, руб.;</w:t>
      </w:r>
    </w:p>
    <w:p w:rsidR="00D43377" w:rsidRDefault="00D43377" w:rsidP="00D433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7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75" w:dyaOrig="375">
          <v:shape id="_x0000_i1033" type="#_x0000_t75" style="width:33.5pt;height:18.4pt" o:ole="">
            <v:imagedata r:id="rId25" o:title=""/>
          </v:shape>
          <o:OLEObject Type="Embed" ProgID="Equation.3" ShapeID="_x0000_i1033" DrawAspect="Content" ObjectID="_1655279156" r:id="rId26"/>
        </w:object>
      </w:r>
      <w:r w:rsidRPr="00D4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отчислений по каждому их виду (табл. 4), %.</w:t>
      </w:r>
    </w:p>
    <w:p w:rsidR="00D43377" w:rsidRDefault="00D43377" w:rsidP="00D433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3377" w:rsidRDefault="00D43377" w:rsidP="00D433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3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</w:t>
      </w:r>
      <w:proofErr w:type="gramStart"/>
      <w:r w:rsidRPr="00D43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,</w:t>
      </w:r>
      <w:proofErr w:type="gramEnd"/>
      <w:r w:rsidRPr="00D43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руб., по каждому виду используемого оборудования определяется следующим образом:</w:t>
      </w:r>
    </w:p>
    <w:p w:rsidR="00D43377" w:rsidRDefault="00D43377" w:rsidP="00D433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77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115" w:dyaOrig="720">
          <v:shape id="_x0000_i1034" type="#_x0000_t75" style="width:105.5pt;height:36pt" o:ole="">
            <v:imagedata r:id="rId27" o:title=""/>
          </v:shape>
          <o:OLEObject Type="Embed" ProgID="Equation.3" ShapeID="_x0000_i1034" DrawAspect="Content" ObjectID="_1655279157" r:id="rId28"/>
        </w:object>
      </w:r>
      <w:r w:rsidRPr="00D4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D43377" w:rsidRPr="0039149F" w:rsidRDefault="00D43377" w:rsidP="00D433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49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5" w:dyaOrig="375">
          <v:shape id="_x0000_i1035" type="#_x0000_t75" style="width:28.45pt;height:18.4pt" o:ole="">
            <v:imagedata r:id="rId29" o:title=""/>
          </v:shape>
          <o:OLEObject Type="Embed" ProgID="Equation.3" ShapeID="_x0000_i1035" DrawAspect="Content" ObjectID="_1655279158" r:id="rId30"/>
        </w:object>
      </w:r>
      <w:r w:rsidRPr="0039149F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3F7A94" w:rsidRDefault="00D43377" w:rsidP="00D433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49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00" w:dyaOrig="375">
          <v:shape id="_x0000_i1036" type="#_x0000_t75" style="width:30.15pt;height:18.4pt" o:ole="">
            <v:imagedata r:id="rId31" o:title=""/>
          </v:shape>
          <o:OLEObject Type="Embed" ProgID="Equation.3" ShapeID="_x0000_i1036" DrawAspect="Content" ObjectID="_1655279159" r:id="rId3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годовая норма амортизации, % </w:t>
      </w:r>
      <w:r w:rsidR="003F7A94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100%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сл</m:t>
                </m:r>
              </m:sub>
            </m:sSub>
          </m:den>
        </m:f>
      </m:oMath>
      <w:proofErr w:type="gramStart"/>
      <w:r w:rsidR="003F7A9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3F7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A94" w:rsidRPr="003F7A94" w:rsidRDefault="008639B8" w:rsidP="008639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865F2C">
        <w:rPr>
          <w:rFonts w:ascii="Times New Roman" w:eastAsia="Times New Roman" w:hAnsi="Times New Roman" w:cs="Times New Roman"/>
          <w:sz w:val="28"/>
          <w:szCs w:val="28"/>
        </w:rPr>
        <w:t>Амортизация</w:t>
      </w:r>
      <w:r w:rsidR="00274E7C">
        <w:rPr>
          <w:rFonts w:ascii="Times New Roman" w:eastAsia="Times New Roman" w:hAnsi="Times New Roman" w:cs="Times New Roman"/>
          <w:sz w:val="28"/>
          <w:szCs w:val="28"/>
        </w:rPr>
        <w:t xml:space="preserve"> ванны</w:t>
      </w:r>
      <w:r w:rsidR="00274E7C" w:rsidRPr="00274E7C">
        <w:rPr>
          <w:rFonts w:ascii="Times New Roman" w:eastAsia="Times New Roman" w:hAnsi="Times New Roman" w:cs="Times New Roman"/>
          <w:sz w:val="28"/>
          <w:szCs w:val="28"/>
        </w:rPr>
        <w:t xml:space="preserve"> для химического травления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39B8" w:rsidRPr="008639B8" w:rsidRDefault="00274E7C" w:rsidP="008639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= 100%/5 = 20</w:t>
      </w:r>
      <w:r w:rsidR="008639B8" w:rsidRPr="008639B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639B8" w:rsidRDefault="00274E7C" w:rsidP="008639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8000 × 20/100 = 1600</w:t>
      </w:r>
      <w:r w:rsidR="008639B8" w:rsidRPr="008639B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A94" w:rsidRPr="003F7A94" w:rsidRDefault="008639B8" w:rsidP="008639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865F2C">
        <w:rPr>
          <w:rFonts w:ascii="Times New Roman" w:eastAsia="Times New Roman" w:hAnsi="Times New Roman" w:cs="Times New Roman"/>
          <w:sz w:val="28"/>
          <w:szCs w:val="28"/>
        </w:rPr>
        <w:t xml:space="preserve">Амортизация </w:t>
      </w:r>
      <w:r w:rsidR="00274E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74E7C" w:rsidRPr="00274E7C">
        <w:rPr>
          <w:rFonts w:ascii="Times New Roman" w:eastAsia="Times New Roman" w:hAnsi="Times New Roman" w:cs="Times New Roman"/>
          <w:sz w:val="28"/>
          <w:szCs w:val="28"/>
        </w:rPr>
        <w:t>анна для промывки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39B8" w:rsidRPr="008639B8" w:rsidRDefault="008639B8" w:rsidP="008639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9B8">
        <w:rPr>
          <w:rFonts w:ascii="Times New Roman" w:eastAsia="Times New Roman" w:hAnsi="Times New Roman" w:cs="Times New Roman"/>
          <w:sz w:val="28"/>
          <w:szCs w:val="28"/>
        </w:rPr>
        <w:t>Нам = 100%/10 = 10%</w:t>
      </w:r>
    </w:p>
    <w:p w:rsidR="008639B8" w:rsidRDefault="00274E7C" w:rsidP="008639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4200 × 10/100 = 420</w:t>
      </w:r>
      <w:r w:rsidR="008639B8" w:rsidRPr="008639B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A94" w:rsidRPr="003F7A94" w:rsidRDefault="008639B8" w:rsidP="008639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5F2C">
        <w:rPr>
          <w:rFonts w:ascii="Times New Roman" w:eastAsia="Times New Roman" w:hAnsi="Times New Roman" w:cs="Times New Roman"/>
          <w:sz w:val="28"/>
          <w:szCs w:val="28"/>
        </w:rPr>
        <w:t xml:space="preserve">мортизация </w:t>
      </w:r>
      <w:r w:rsidR="00274E7C">
        <w:rPr>
          <w:rFonts w:ascii="Times New Roman" w:eastAsia="Times New Roman" w:hAnsi="Times New Roman" w:cs="Times New Roman"/>
          <w:sz w:val="28"/>
          <w:szCs w:val="28"/>
        </w:rPr>
        <w:t>фотолитографического оборудования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39B8" w:rsidRPr="008639B8" w:rsidRDefault="00274E7C" w:rsidP="008639B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= 100%/4 = 25</w:t>
      </w:r>
      <w:r w:rsidR="008639B8" w:rsidRPr="008639B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639B8" w:rsidRDefault="00274E7C" w:rsidP="008639B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16000 × 25/100 = 4000</w:t>
      </w:r>
      <w:r w:rsidR="008639B8" w:rsidRPr="008639B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A94" w:rsidRPr="008639B8" w:rsidRDefault="008639B8" w:rsidP="008639B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 xml:space="preserve">Амортизация </w:t>
      </w:r>
      <w:r w:rsidR="00274E7C">
        <w:rPr>
          <w:rFonts w:ascii="Times New Roman" w:eastAsia="Times New Roman" w:hAnsi="Times New Roman" w:cs="Times New Roman"/>
          <w:sz w:val="28"/>
          <w:szCs w:val="28"/>
        </w:rPr>
        <w:t>координатного станка</w:t>
      </w:r>
      <w:r w:rsidR="003F7A94" w:rsidRPr="008639B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639B8" w:rsidRPr="008639B8" w:rsidRDefault="008639B8" w:rsidP="008639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9B8">
        <w:rPr>
          <w:rFonts w:ascii="Times New Roman" w:eastAsia="Times New Roman" w:hAnsi="Times New Roman" w:cs="Times New Roman"/>
          <w:sz w:val="28"/>
          <w:szCs w:val="28"/>
        </w:rPr>
        <w:t>Нам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100%/10 = 10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639B8" w:rsidRPr="008639B8" w:rsidRDefault="00274E7C" w:rsidP="008639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29000 × 10/100 = 2900</w:t>
      </w:r>
      <w:r w:rsidR="008639B8" w:rsidRPr="008639B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FF69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F2C" w:rsidRDefault="00865F2C" w:rsidP="003F7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274E7C">
        <w:rPr>
          <w:rFonts w:ascii="Times New Roman" w:eastAsia="Times New Roman" w:hAnsi="Times New Roman" w:cs="Times New Roman"/>
          <w:sz w:val="28"/>
          <w:szCs w:val="28"/>
        </w:rPr>
        <w:t>Амор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тизация </w:t>
      </w:r>
      <w:r w:rsidR="00274E7C" w:rsidRPr="00274E7C">
        <w:rPr>
          <w:rFonts w:ascii="Times New Roman" w:eastAsia="Times New Roman" w:hAnsi="Times New Roman" w:cs="Times New Roman"/>
          <w:sz w:val="28"/>
          <w:szCs w:val="28"/>
        </w:rPr>
        <w:t>аппарат</w:t>
      </w:r>
      <w:r w:rsidR="00274E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4E7C" w:rsidRPr="00274E7C">
        <w:rPr>
          <w:rFonts w:ascii="Times New Roman" w:eastAsia="Times New Roman" w:hAnsi="Times New Roman" w:cs="Times New Roman"/>
          <w:sz w:val="28"/>
          <w:szCs w:val="28"/>
        </w:rPr>
        <w:t xml:space="preserve"> волновой пайки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5F2C" w:rsidRDefault="00865F2C" w:rsidP="003F7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= 100%/12 = 8,3%</w:t>
      </w:r>
    </w:p>
    <w:p w:rsidR="00865F2C" w:rsidRDefault="00FF694D" w:rsidP="003F7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24000</w:t>
      </w:r>
      <w:r w:rsidR="00865F2C" w:rsidRPr="00865F2C">
        <w:rPr>
          <w:rFonts w:ascii="Times New Roman" w:eastAsia="Times New Roman" w:hAnsi="Times New Roman" w:cs="Times New Roman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33,3</w:t>
      </w:r>
      <w:r w:rsidR="00865F2C">
        <w:rPr>
          <w:rFonts w:ascii="Times New Roman" w:eastAsia="Times New Roman" w:hAnsi="Times New Roman" w:cs="Times New Roman"/>
          <w:sz w:val="28"/>
          <w:szCs w:val="28"/>
        </w:rPr>
        <w:t xml:space="preserve">/100 = </w:t>
      </w:r>
      <w:r>
        <w:rPr>
          <w:rFonts w:ascii="Times New Roman" w:eastAsia="Times New Roman" w:hAnsi="Times New Roman" w:cs="Times New Roman"/>
          <w:sz w:val="28"/>
          <w:szCs w:val="28"/>
        </w:rPr>
        <w:t>7992</w:t>
      </w:r>
      <w:r w:rsidR="008639B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A94" w:rsidRPr="00FF694D" w:rsidRDefault="00ED7D55" w:rsidP="003F7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(</w:t>
      </w:r>
      <w:r w:rsidR="00FF694D">
        <w:rPr>
          <w:rFonts w:ascii="Times New Roman" w:eastAsia="Times New Roman" w:hAnsi="Times New Roman" w:cs="Times New Roman"/>
          <w:sz w:val="28"/>
          <w:szCs w:val="28"/>
          <w:lang w:eastAsia="ru-RU"/>
        </w:rPr>
        <w:t>1600+420+4000+2900+7992)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12 = </w:t>
      </w:r>
      <w:r w:rsidR="00FF694D">
        <w:rPr>
          <w:rFonts w:ascii="Times New Roman" w:eastAsia="Times New Roman" w:hAnsi="Times New Roman" w:cs="Times New Roman"/>
          <w:sz w:val="28"/>
          <w:szCs w:val="28"/>
          <w:lang w:eastAsia="ru-RU"/>
        </w:rPr>
        <w:t>1409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7A94"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A94" w:rsidRPr="003F7A94" w:rsidRDefault="003F7A94" w:rsidP="003F7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Прочие расходы:</w:t>
      </w:r>
    </w:p>
    <w:p w:rsidR="003F7A94" w:rsidRDefault="00ED7D55" w:rsidP="003F7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аренду помещения в месяц – </w:t>
      </w:r>
      <w:r w:rsidR="003D4550">
        <w:rPr>
          <w:rFonts w:ascii="Times New Roman" w:eastAsia="Times New Roman" w:hAnsi="Times New Roman" w:cs="Times New Roman"/>
          <w:sz w:val="28"/>
          <w:szCs w:val="28"/>
          <w:lang w:eastAsia="ru-RU"/>
        </w:rPr>
        <w:t>5000 руб.</w:t>
      </w:r>
    </w:p>
    <w:p w:rsidR="00813F57" w:rsidRDefault="00D43377" w:rsidP="00813F5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7D55" w:rsidRDefault="003F7A94" w:rsidP="00813F5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№5. «Суммарные текущие затраты на весь объем выпуска </w:t>
      </w:r>
      <w:r w:rsidR="00ED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43377" w:rsidRPr="00D43377" w:rsidRDefault="00853ABD" w:rsidP="003F7A9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A94"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продукции»</w:t>
      </w:r>
      <w:r w:rsidR="00D43377" w:rsidRPr="00D4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tbl>
      <w:tblPr>
        <w:tblStyle w:val="3"/>
        <w:tblpPr w:leftFromText="180" w:rightFromText="180" w:vertAnchor="text" w:horzAnchor="margin" w:tblpXSpec="center" w:tblpY="455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F7A94" w:rsidRPr="003F7A94" w:rsidTr="003F7A94">
        <w:tc>
          <w:tcPr>
            <w:tcW w:w="5495" w:type="dxa"/>
          </w:tcPr>
          <w:p w:rsidR="003F7A94" w:rsidRPr="003F7A94" w:rsidRDefault="003F7A94" w:rsidP="003F7A94">
            <w:pPr>
              <w:spacing w:after="75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4076" w:type="dxa"/>
          </w:tcPr>
          <w:p w:rsidR="003F7A94" w:rsidRPr="003F7A94" w:rsidRDefault="003F7A94" w:rsidP="003F7A94">
            <w:pPr>
              <w:spacing w:after="75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Значение, руб.</w:t>
            </w:r>
          </w:p>
        </w:tc>
      </w:tr>
      <w:tr w:rsidR="003F7A94" w:rsidRPr="003F7A94" w:rsidTr="003F7A94">
        <w:tc>
          <w:tcPr>
            <w:tcW w:w="5495" w:type="dxa"/>
          </w:tcPr>
          <w:p w:rsidR="003F7A94" w:rsidRPr="003F7A94" w:rsidRDefault="003F7A94" w:rsidP="003F7A94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:rsidR="003F7A94" w:rsidRPr="003F7A94" w:rsidRDefault="003D4550" w:rsidP="003F7A94">
            <w:pPr>
              <w:tabs>
                <w:tab w:val="center" w:pos="193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23 557 156,5</w:t>
            </w:r>
          </w:p>
        </w:tc>
      </w:tr>
      <w:tr w:rsidR="003F7A94" w:rsidRPr="003F7A94" w:rsidTr="003F7A94">
        <w:tc>
          <w:tcPr>
            <w:tcW w:w="5495" w:type="dxa"/>
          </w:tcPr>
          <w:p w:rsidR="003F7A94" w:rsidRPr="003F7A94" w:rsidRDefault="003F7A94" w:rsidP="003F7A94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:rsidR="003F7A94" w:rsidRPr="003F7A94" w:rsidRDefault="003D4550" w:rsidP="003F7A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159 100</w:t>
            </w:r>
          </w:p>
        </w:tc>
      </w:tr>
      <w:tr w:rsidR="003F7A94" w:rsidRPr="003F7A94" w:rsidTr="003F7A94">
        <w:tc>
          <w:tcPr>
            <w:tcW w:w="5495" w:type="dxa"/>
          </w:tcPr>
          <w:p w:rsidR="003F7A94" w:rsidRPr="003F7A94" w:rsidRDefault="003F7A94" w:rsidP="003F7A94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076" w:type="dxa"/>
          </w:tcPr>
          <w:p w:rsidR="003F7A94" w:rsidRPr="003F7A94" w:rsidRDefault="003D4550" w:rsidP="003F7A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47 730</w:t>
            </w:r>
          </w:p>
        </w:tc>
      </w:tr>
      <w:tr w:rsidR="003F7A94" w:rsidRPr="003F7A94" w:rsidTr="003F7A94">
        <w:tc>
          <w:tcPr>
            <w:tcW w:w="5495" w:type="dxa"/>
          </w:tcPr>
          <w:p w:rsidR="003F7A94" w:rsidRPr="003F7A94" w:rsidRDefault="003F7A94" w:rsidP="003F7A94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3F7A94" w:rsidRPr="003F7A94" w:rsidRDefault="003D4550" w:rsidP="003F7A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1 409</w:t>
            </w:r>
          </w:p>
        </w:tc>
      </w:tr>
      <w:tr w:rsidR="003F7A94" w:rsidRPr="003F7A94" w:rsidTr="003F7A94">
        <w:tc>
          <w:tcPr>
            <w:tcW w:w="5495" w:type="dxa"/>
          </w:tcPr>
          <w:p w:rsidR="003F7A94" w:rsidRPr="003F7A94" w:rsidRDefault="003F7A94" w:rsidP="003F7A94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:rsidR="003F7A94" w:rsidRPr="003F7A94" w:rsidRDefault="003D4550" w:rsidP="003F7A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3F7A94" w:rsidRPr="003F7A94" w:rsidTr="003F7A94">
        <w:tc>
          <w:tcPr>
            <w:tcW w:w="5495" w:type="dxa"/>
          </w:tcPr>
          <w:p w:rsidR="003F7A94" w:rsidRPr="003F7A94" w:rsidRDefault="003F7A94" w:rsidP="003F7A94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:rsidR="003F7A94" w:rsidRPr="003F7A94" w:rsidRDefault="003D4550" w:rsidP="003F7A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23 770 395,5</w:t>
            </w:r>
          </w:p>
        </w:tc>
      </w:tr>
    </w:tbl>
    <w:p w:rsidR="0013197E" w:rsidRDefault="0013197E" w:rsidP="00545794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  <w:lang w:val="en-US"/>
        </w:rPr>
      </w:pPr>
    </w:p>
    <w:p w:rsidR="0013197E" w:rsidRDefault="0013197E" w:rsidP="005457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F549A" w:rsidRDefault="000F549A" w:rsidP="005457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49A">
        <w:rPr>
          <w:rFonts w:ascii="Times New Roman" w:hAnsi="Times New Roman" w:cs="Times New Roman"/>
          <w:i/>
          <w:sz w:val="28"/>
          <w:szCs w:val="28"/>
        </w:rPr>
        <w:lastRenderedPageBreak/>
        <w:t>1.2. Определение цены реализации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4550" w:rsidRPr="00F17980" w:rsidRDefault="003D4550" w:rsidP="003D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3D4550" w:rsidRPr="00F17980" w:rsidRDefault="003D4550" w:rsidP="003D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договорной цены </w:t>
      </w:r>
      <w:r w:rsidRPr="00F17980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705" w:dyaOrig="420">
          <v:shape id="_x0000_i1037" type="#_x0000_t75" style="width:35.15pt;height:20.1pt" o:ole="">
            <v:imagedata r:id="rId33" o:title=""/>
          </v:shape>
          <o:OLEObject Type="Embed" ProgID="Equation.3" ShapeID="_x0000_i1037" DrawAspect="Content" ObjectID="_1655279160" r:id="rId34"/>
        </w:object>
      </w: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может быть определен по следующей формуле:</w:t>
      </w:r>
    </w:p>
    <w:p w:rsidR="003D4550" w:rsidRPr="00F17980" w:rsidRDefault="003D4550" w:rsidP="003D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505" w:dyaOrig="420">
          <v:shape id="_x0000_i1038" type="#_x0000_t75" style="width:126.4pt;height:20.1pt" o:ole="">
            <v:imagedata r:id="rId35" o:title=""/>
          </v:shape>
          <o:OLEObject Type="Embed" ProgID="Equation.3" ShapeID="_x0000_i1038" DrawAspect="Content" ObjectID="_1655279161" r:id="rId36"/>
        </w:object>
      </w:r>
    </w:p>
    <w:p w:rsidR="003D4550" w:rsidRPr="00F17980" w:rsidRDefault="003D4550" w:rsidP="003D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proofErr w:type="gramEnd"/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себестоимость единицы продукции, руб.;</w:t>
      </w:r>
    </w:p>
    <w:p w:rsidR="003D4550" w:rsidRPr="00F17980" w:rsidRDefault="003D4550" w:rsidP="003D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 – налоги в бюджет, относимые на финансовые результаты и не включаемые в состав себестоимости, руб.;</w:t>
      </w:r>
    </w:p>
    <w:p w:rsidR="003D4550" w:rsidRPr="00F17980" w:rsidRDefault="003D4550" w:rsidP="003D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7980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55" w:dyaOrig="420">
          <v:shape id="_x0000_i1039" type="#_x0000_t75" style="width:26.8pt;height:20.1pt" o:ole="">
            <v:imagedata r:id="rId37" o:title=""/>
          </v:shape>
          <o:OLEObject Type="Embed" ProgID="Equation.3" ShapeID="_x0000_i1039" DrawAspect="Content" ObjectID="_1655279162" r:id="rId38"/>
        </w:object>
      </w:r>
      <w:r w:rsidRPr="00F1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прибыль в расчете на единицу продукции, руб.</w:t>
      </w:r>
    </w:p>
    <w:p w:rsidR="003D4550" w:rsidRPr="00A96551" w:rsidRDefault="003D4550" w:rsidP="003D4550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965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23 770 395,5:520:22 = 2078</w:t>
      </w:r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</w:t>
      </w:r>
      <w:proofErr w:type="spellEnd"/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/пара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D4550" w:rsidRPr="00A96551" w:rsidRDefault="003D4550" w:rsidP="003D4550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2078*20%=416</w:t>
      </w:r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D4550" w:rsidRPr="003D4550" w:rsidRDefault="003D4550" w:rsidP="003D4550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Pr="00A9655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дог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2494</w:t>
      </w:r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</w:t>
      </w:r>
      <w:proofErr w:type="spellEnd"/>
      <w:r w:rsidRPr="00A96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/пара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F549A" w:rsidRDefault="000F549A" w:rsidP="000A7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продукции, </w:t>
      </w:r>
      <w:r w:rsidRPr="000F549A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0F549A" w:rsidRDefault="000F549A" w:rsidP="000F54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549A">
        <w:rPr>
          <w:rFonts w:ascii="Times New Roman" w:hAnsi="Times New Roman" w:cs="Times New Roman"/>
          <w:sz w:val="28"/>
          <w:szCs w:val="28"/>
        </w:rPr>
        <w:t>В</w:t>
      </w:r>
      <w:r w:rsidRPr="000F549A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0F549A"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×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Pr="000F549A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F549A" w:rsidRPr="000F549A" w:rsidRDefault="000F549A" w:rsidP="000F54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9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5">
          <v:shape id="_x0000_i1040" type="#_x0000_t75" style="width:18.4pt;height:18.4pt" o:ole="">
            <v:imagedata r:id="rId39" o:title=""/>
          </v:shape>
          <o:OLEObject Type="Embed" ProgID="Equation.3" ShapeID="_x0000_i1040" DrawAspect="Content" ObjectID="_1655279163" r:id="rId40"/>
        </w:object>
      </w:r>
      <w:r w:rsidRPr="000F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продукции </w:t>
      </w:r>
      <w:r w:rsidRPr="000F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0F5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F54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F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руб./шт.;</w:t>
      </w:r>
    </w:p>
    <w:p w:rsidR="000F549A" w:rsidRPr="000F549A" w:rsidRDefault="000F549A" w:rsidP="000F54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9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5">
          <v:shape id="_x0000_i1041" type="#_x0000_t75" style="width:18.4pt;height:18.4pt" o:ole="">
            <v:imagedata r:id="rId41" o:title=""/>
          </v:shape>
          <o:OLEObject Type="Embed" ProgID="Equation.3" ShapeID="_x0000_i1041" DrawAspect="Content" ObjectID="_1655279164" r:id="rId42"/>
        </w:object>
      </w:r>
      <w:r w:rsidRPr="000F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реализованной продукции </w:t>
      </w:r>
      <w:r w:rsidRPr="000F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0F5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F54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F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шт.;</w:t>
      </w:r>
    </w:p>
    <w:p w:rsidR="000F549A" w:rsidRDefault="000F549A" w:rsidP="000F54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0F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2 … </w:t>
      </w:r>
      <w:r w:rsidRPr="000F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0F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номенклатура реализованной продукции.</w:t>
      </w:r>
    </w:p>
    <w:p w:rsidR="000F549A" w:rsidRDefault="000F549A" w:rsidP="000F5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9A">
        <w:rPr>
          <w:rFonts w:ascii="Times New Roman" w:hAnsi="Times New Roman" w:cs="Times New Roman"/>
          <w:sz w:val="28"/>
          <w:szCs w:val="28"/>
        </w:rPr>
        <w:t>Порядок определения затрат на производство изложен в разделе 1.1.</w:t>
      </w:r>
    </w:p>
    <w:p w:rsidR="003D4550" w:rsidRPr="007D341C" w:rsidRDefault="000F549A" w:rsidP="000F54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49A">
        <w:rPr>
          <w:rFonts w:ascii="Times New Roman" w:hAnsi="Times New Roman" w:cs="Times New Roman"/>
          <w:sz w:val="28"/>
          <w:szCs w:val="28"/>
        </w:rPr>
        <w:t>В</w:t>
      </w:r>
      <w:r w:rsidRPr="000F549A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0F54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F549A">
        <w:rPr>
          <w:rFonts w:ascii="Times New Roman" w:hAnsi="Times New Roman" w:cs="Times New Roman"/>
          <w:sz w:val="28"/>
          <w:szCs w:val="28"/>
        </w:rPr>
        <w:t xml:space="preserve">= 22 </w:t>
      </w:r>
      <w:r w:rsidRPr="000F549A">
        <w:rPr>
          <w:rFonts w:ascii="Times New Roman" w:hAnsi="Times New Roman" w:cs="Times New Roman"/>
          <w:sz w:val="28"/>
          <w:szCs w:val="28"/>
        </w:rPr>
        <w:sym w:font="Symbol" w:char="F0B4"/>
      </w:r>
      <w:r w:rsidR="002554CA">
        <w:rPr>
          <w:rFonts w:ascii="Times New Roman" w:hAnsi="Times New Roman" w:cs="Times New Roman"/>
          <w:sz w:val="28"/>
          <w:szCs w:val="28"/>
        </w:rPr>
        <w:t xml:space="preserve"> </w:t>
      </w:r>
      <w:r w:rsidR="003D4550">
        <w:rPr>
          <w:rFonts w:ascii="Times New Roman" w:hAnsi="Times New Roman" w:cs="Times New Roman"/>
          <w:sz w:val="28"/>
          <w:szCs w:val="28"/>
        </w:rPr>
        <w:t>5</w:t>
      </w:r>
      <w:r w:rsidR="002554CA">
        <w:rPr>
          <w:rFonts w:ascii="Times New Roman" w:hAnsi="Times New Roman" w:cs="Times New Roman"/>
          <w:sz w:val="28"/>
          <w:szCs w:val="28"/>
        </w:rPr>
        <w:t>2</w:t>
      </w:r>
      <w:r w:rsidRPr="000F549A">
        <w:rPr>
          <w:rFonts w:ascii="Times New Roman" w:hAnsi="Times New Roman" w:cs="Times New Roman"/>
          <w:sz w:val="28"/>
          <w:szCs w:val="28"/>
        </w:rPr>
        <w:t xml:space="preserve">0 </w:t>
      </w:r>
      <w:r w:rsidRPr="000F549A">
        <w:rPr>
          <w:rFonts w:ascii="Times New Roman" w:hAnsi="Times New Roman" w:cs="Times New Roman"/>
          <w:sz w:val="28"/>
          <w:szCs w:val="28"/>
        </w:rPr>
        <w:sym w:font="Symbol" w:char="F0B4"/>
      </w:r>
      <w:r w:rsidR="003D4550">
        <w:rPr>
          <w:rFonts w:ascii="Times New Roman" w:hAnsi="Times New Roman" w:cs="Times New Roman"/>
          <w:sz w:val="28"/>
          <w:szCs w:val="28"/>
        </w:rPr>
        <w:t xml:space="preserve"> 2494 = 28 531 360</w:t>
      </w:r>
      <w:r w:rsidRPr="000F549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3197E" w:rsidRPr="007D341C" w:rsidRDefault="0013197E" w:rsidP="000F54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0F54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0F54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0F54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0F54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0F54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549A" w:rsidRDefault="000F549A" w:rsidP="000F54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49A">
        <w:rPr>
          <w:rFonts w:ascii="Times New Roman" w:hAnsi="Times New Roman" w:cs="Times New Roman"/>
          <w:i/>
          <w:sz w:val="28"/>
          <w:szCs w:val="28"/>
        </w:rPr>
        <w:lastRenderedPageBreak/>
        <w:t>1.3. Отчет о прибылях и убытках.</w:t>
      </w:r>
    </w:p>
    <w:p w:rsidR="000F549A" w:rsidRDefault="002554CA" w:rsidP="00255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549A" w:rsidRPr="000F549A">
        <w:rPr>
          <w:rFonts w:ascii="Times New Roman" w:hAnsi="Times New Roman" w:cs="Times New Roman"/>
          <w:sz w:val="28"/>
          <w:szCs w:val="28"/>
        </w:rPr>
        <w:t>Таблица №6. «Отчет о прибылях и убытках»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0F549A" w:rsidRPr="000F549A" w:rsidTr="004F0DF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Значение, руб.</w:t>
            </w:r>
          </w:p>
        </w:tc>
      </w:tr>
      <w:tr w:rsidR="000F549A" w:rsidRPr="000F549A" w:rsidTr="004F0DF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 Выручка от реализации продукции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 Затраты на производство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3. </w:t>
            </w:r>
            <w:r w:rsidR="0072693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Валовая п</w:t>
            </w:r>
            <w:r w:rsidR="009544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рибыль </w:t>
            </w: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реализации продукции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(строка 1 – строка 2)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 Налоги, относимые на финансовые результаты</w:t>
            </w:r>
          </w:p>
          <w:p w:rsidR="000F549A" w:rsidRPr="000F549A" w:rsidRDefault="002F1072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  <w:r w:rsidR="00A802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0F549A"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рибыль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 реализации продукции </w:t>
            </w:r>
            <w:r w:rsidR="000F549A"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без налогов, относимых на финансовые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="000F549A"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gramEnd"/>
            <w:r w:rsidR="000F549A"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строка 3 – строка 4)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 Льготы по налогу на прибыль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 Налогооблагаемая прибыль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(строка 5 </w:t>
            </w: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>– строка 6)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 Налог на прибыль (20%)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 Чистая прибыль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9A" w:rsidRPr="000F549A" w:rsidRDefault="003D4550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28 531 360</w:t>
            </w:r>
          </w:p>
          <w:p w:rsidR="000F549A" w:rsidRPr="000F549A" w:rsidRDefault="003D4550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23 770 395,5</w:t>
            </w:r>
          </w:p>
          <w:p w:rsidR="000F549A" w:rsidRPr="000F549A" w:rsidRDefault="003D4550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4 760 964,5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  <w:p w:rsidR="000F549A" w:rsidRPr="000F549A" w:rsidRDefault="003D4550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4 760 9645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  <w:p w:rsidR="000F549A" w:rsidRPr="000F549A" w:rsidRDefault="003D4550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4 760964,5</w:t>
            </w:r>
          </w:p>
          <w:p w:rsidR="000F549A" w:rsidRPr="000F549A" w:rsidRDefault="000F549A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0F549A" w:rsidRPr="000F549A" w:rsidRDefault="003D4550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952 192,9</w:t>
            </w:r>
          </w:p>
          <w:p w:rsidR="000F549A" w:rsidRPr="000F549A" w:rsidRDefault="003D4550" w:rsidP="000F549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3 808 771,6</w:t>
            </w:r>
          </w:p>
        </w:tc>
      </w:tr>
    </w:tbl>
    <w:p w:rsidR="000F549A" w:rsidRDefault="000F549A" w:rsidP="000F5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5E" w:rsidRDefault="000A705E" w:rsidP="000A7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5E">
        <w:rPr>
          <w:rFonts w:ascii="Times New Roman" w:hAnsi="Times New Roman" w:cs="Times New Roman"/>
          <w:sz w:val="28"/>
          <w:szCs w:val="28"/>
        </w:rPr>
        <w:t>Чистая прибыль на единицу изделия:</w:t>
      </w:r>
    </w:p>
    <w:p w:rsidR="000A705E" w:rsidRDefault="000A705E" w:rsidP="000A705E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ед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. 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val="en-US" w:eastAsia="ru-RU"/>
              </w:rPr>
              <m:t>N</m:t>
            </m:r>
          </m:den>
        </m:f>
      </m:oMath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 w:rsidR="000A705E" w:rsidRPr="000A705E" w:rsidRDefault="000A705E" w:rsidP="000A70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чист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чистая прибыль, руб.;</w:t>
      </w:r>
    </w:p>
    <w:p w:rsidR="000A705E" w:rsidRDefault="000A705E" w:rsidP="000A70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общее число изготавливаемой продукции, кг.</w:t>
      </w:r>
    </w:p>
    <w:p w:rsidR="000A705E" w:rsidRDefault="000A705E" w:rsidP="000A70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ед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. 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3 808 771,6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 xml:space="preserve">520 </m:t>
            </m:r>
          </m:den>
        </m:f>
      </m:oMath>
      <w:r w:rsidRPr="000A705E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: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= </w:t>
      </w:r>
      <w:r w:rsidR="003D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332,9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0A705E" w:rsidRDefault="000A705E" w:rsidP="000A7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Рентабельность продукции:</w:t>
      </w:r>
    </w:p>
    <w:p w:rsidR="000A705E" w:rsidRDefault="000A705E" w:rsidP="000A70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изд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С</m:t>
            </m:r>
          </m:den>
        </m:f>
      </m:oMath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sym w:font="Symbol" w:char="F0B4"/>
      </w:r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где</w:t>
      </w:r>
    </w:p>
    <w:p w:rsidR="000A705E" w:rsidRDefault="000A705E" w:rsidP="000A70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– себестоимость единицы продукции, </w:t>
      </w: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/кг.</w:t>
      </w:r>
    </w:p>
    <w:p w:rsidR="000A705E" w:rsidRDefault="000A705E" w:rsidP="000A70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изд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332,9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2078</m:t>
            </m:r>
          </m:den>
        </m:f>
      </m:oMath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sym w:font="Symbol" w:char="F0B4"/>
      </w:r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3D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= 16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          </w:t>
      </w:r>
    </w:p>
    <w:p w:rsidR="003D4550" w:rsidRPr="007D341C" w:rsidRDefault="003D4550" w:rsidP="000A705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197E" w:rsidRPr="007D341C" w:rsidRDefault="0013197E" w:rsidP="000A705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197E" w:rsidRPr="007D341C" w:rsidRDefault="0013197E" w:rsidP="000A705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197E" w:rsidRPr="007D341C" w:rsidRDefault="0013197E" w:rsidP="000A705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A705E" w:rsidRPr="000A705E" w:rsidRDefault="000A705E" w:rsidP="000A705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1.4. Определение точки безубыточности производства.</w:t>
      </w:r>
    </w:p>
    <w:p w:rsidR="000A705E" w:rsidRDefault="000A705E" w:rsidP="000A70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точки безубыточности производства необходимо разделить затраты по их зависимости от объема производства: (услов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но-переменные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4F0DF2">
        <w:rPr>
          <w:rFonts w:ascii="Times New Roman" w:eastAsia="Times New Roman" w:hAnsi="Times New Roman" w:cs="Times New Roman"/>
          <w:color w:val="000000"/>
          <w:sz w:val="32"/>
          <w:szCs w:val="28"/>
          <w:vertAlign w:val="subscript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условно-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затраты (</w:t>
      </w: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0DF2">
        <w:rPr>
          <w:rFonts w:ascii="Times New Roman" w:eastAsia="Times New Roman" w:hAnsi="Times New Roman" w:cs="Times New Roman"/>
          <w:color w:val="000000"/>
          <w:sz w:val="32"/>
          <w:szCs w:val="28"/>
          <w:vertAlign w:val="subscript"/>
          <w:lang w:eastAsia="ru-RU"/>
        </w:rPr>
        <w:t>сум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)).</w:t>
      </w:r>
    </w:p>
    <w:p w:rsidR="000A705E" w:rsidRDefault="000A705E" w:rsidP="000A705E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№7.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остоянные и переменные затраты»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F0DF2" w:rsidRPr="004F0DF2" w:rsidTr="007B42F9">
        <w:trPr>
          <w:trHeight w:val="652"/>
          <w:jc w:val="center"/>
        </w:trPr>
        <w:tc>
          <w:tcPr>
            <w:tcW w:w="4785" w:type="dxa"/>
          </w:tcPr>
          <w:p w:rsidR="004F0DF2" w:rsidRPr="004F0DF2" w:rsidRDefault="004F0DF2" w:rsidP="004F0DF2">
            <w:pPr>
              <w:spacing w:after="75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Условно-переменные (</w:t>
            </w:r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proofErr w:type="spellStart"/>
            <w:r w:rsidRPr="004F0DF2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vertAlign w:val="subscript"/>
              </w:rPr>
              <w:t>сум</w:t>
            </w:r>
            <w:proofErr w:type="spellEnd"/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F0DF2" w:rsidRPr="004F0DF2" w:rsidRDefault="004F0DF2" w:rsidP="004F0DF2">
            <w:pPr>
              <w:spacing w:after="75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Условно-постоянные (</w:t>
            </w:r>
            <w:proofErr w:type="spellStart"/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Pr="004F0DF2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vertAlign w:val="subscript"/>
              </w:rPr>
              <w:t>сум</w:t>
            </w:r>
            <w:proofErr w:type="spellEnd"/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4F0DF2" w:rsidRPr="004F0DF2" w:rsidTr="004F0DF2">
        <w:trPr>
          <w:jc w:val="center"/>
        </w:trPr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4F0DF2" w:rsidRPr="004F0DF2" w:rsidRDefault="002554CA" w:rsidP="003D4550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Материальные затраты – </w:t>
            </w:r>
            <w:r w:rsidR="003D45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23 557 156,5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2F9" w:rsidRPr="007B42F9" w:rsidRDefault="007B42F9" w:rsidP="007B42F9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Затраты на  оплату труда – </w:t>
            </w:r>
            <w:r w:rsidR="00A922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159 100</w:t>
            </w:r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руб.;</w:t>
            </w:r>
          </w:p>
          <w:p w:rsidR="007B42F9" w:rsidRPr="007B42F9" w:rsidRDefault="007B42F9" w:rsidP="007B42F9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Отчисления на </w:t>
            </w:r>
            <w:proofErr w:type="spellStart"/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</w:t>
            </w:r>
            <w:proofErr w:type="gramStart"/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.н</w:t>
            </w:r>
            <w:proofErr w:type="gramEnd"/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ужды</w:t>
            </w:r>
            <w:proofErr w:type="spellEnd"/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</w:t>
            </w:r>
            <w:r w:rsidR="00A922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47 730</w:t>
            </w:r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руб.;</w:t>
            </w:r>
          </w:p>
          <w:p w:rsidR="004F0DF2" w:rsidRPr="004F0DF2" w:rsidRDefault="002554CA" w:rsidP="00A922DE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Плата за аренду – </w:t>
            </w:r>
            <w:r w:rsidR="00A922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5000</w:t>
            </w:r>
            <w:r w:rsidR="004F0DF2" w:rsidRPr="004F0DF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руб.;</w:t>
            </w:r>
          </w:p>
        </w:tc>
      </w:tr>
      <w:tr w:rsidR="004F0DF2" w:rsidRPr="004F0DF2" w:rsidTr="004F0DF2">
        <w:trPr>
          <w:jc w:val="center"/>
        </w:trPr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F0DF2" w:rsidRPr="004F0DF2" w:rsidRDefault="004F0DF2" w:rsidP="004F0DF2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2F9" w:rsidRPr="004F0DF2" w:rsidRDefault="002554CA" w:rsidP="00A922DE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Амортизационные отчисления –</w:t>
            </w:r>
            <w:r w:rsidR="00A922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1 409</w:t>
            </w:r>
            <w:r w:rsidR="004F0DF2" w:rsidRPr="004F0DF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руб.;</w:t>
            </w:r>
          </w:p>
        </w:tc>
      </w:tr>
      <w:tr w:rsidR="004F0DF2" w:rsidRPr="004F0DF2" w:rsidTr="004F0DF2">
        <w:trPr>
          <w:jc w:val="center"/>
        </w:trPr>
        <w:tc>
          <w:tcPr>
            <w:tcW w:w="4785" w:type="dxa"/>
          </w:tcPr>
          <w:p w:rsidR="004F0DF2" w:rsidRPr="004F0DF2" w:rsidRDefault="007B42F9" w:rsidP="00A922DE">
            <w:pPr>
              <w:spacing w:after="75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  <w:r w:rsidR="00A922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23 557 156,5</w:t>
            </w:r>
            <w:r w:rsidR="004F0DF2"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F0DF2" w:rsidRPr="004F0DF2" w:rsidRDefault="007B42F9" w:rsidP="00A922DE">
            <w:pPr>
              <w:spacing w:after="75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  <w:r w:rsidR="00A922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213 239</w:t>
            </w:r>
            <w:r w:rsidR="004F0DF2"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:rsidR="000A705E" w:rsidRDefault="000A705E" w:rsidP="000A705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0DF2" w:rsidRDefault="004F0DF2" w:rsidP="004F0DF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точки безубыточности, при этом количестве выпускаемой продукции предприятие не будет 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убытков:</w:t>
      </w:r>
    </w:p>
    <w:p w:rsidR="004F0DF2" w:rsidRDefault="004F0DF2" w:rsidP="004F0DF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без 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val="en-US"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ед.</m:t>
                </m:r>
              </m:sub>
            </m:sSub>
          </m:den>
        </m:f>
      </m:oMath>
      <w:r w:rsidRPr="00880E3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4F0DF2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, 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4F0DF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4F0DF2" w:rsidRDefault="004F0DF2" w:rsidP="004F0D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ед.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A9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23 557 156</w:t>
      </w:r>
      <w:proofErr w:type="gramStart"/>
      <w:r w:rsidR="00A9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proofErr w:type="gramEnd"/>
      <w:r w:rsidR="00A9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F2">
        <w:rPr>
          <w:rFonts w:ascii="SimSun" w:eastAsia="SimSun" w:hAnsi="SimSun" w:cs="Times New Roman" w:hint="eastAsia"/>
          <w:color w:val="000000"/>
          <w:sz w:val="28"/>
          <w:szCs w:val="28"/>
          <w:lang w:eastAsia="ru-RU"/>
        </w:rPr>
        <w:t>:</w:t>
      </w:r>
      <w:r w:rsidR="00A922DE">
        <w:rPr>
          <w:rFonts w:eastAsia="SimSun" w:cs="Times New Roman"/>
          <w:color w:val="000000"/>
          <w:sz w:val="28"/>
          <w:szCs w:val="28"/>
          <w:lang w:eastAsia="ru-RU"/>
        </w:rPr>
        <w:t xml:space="preserve"> 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4F0DF2">
        <w:rPr>
          <w:rFonts w:ascii="SimSun" w:eastAsia="SimSun" w:hAnsi="SimSun" w:cs="Times New Roman" w:hint="eastAsia"/>
          <w:color w:val="000000"/>
          <w:sz w:val="28"/>
          <w:szCs w:val="28"/>
          <w:lang w:eastAsia="ru-RU"/>
        </w:rPr>
        <w:t>:</w:t>
      </w:r>
      <w:r w:rsidR="007B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520 = 2059,1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/кг. </w:t>
      </w:r>
    </w:p>
    <w:p w:rsidR="004F0DF2" w:rsidRDefault="004F0DF2" w:rsidP="004F0D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без 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213 239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2494-2059,1</m:t>
            </m:r>
          </m:den>
        </m:f>
      </m:oMath>
      <w:r w:rsidRPr="004F0DF2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7B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A9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490</w:t>
      </w:r>
      <w:proofErr w:type="gramStart"/>
      <w:r w:rsidR="00A9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proofErr w:type="gramEnd"/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кг/мес.</w:t>
      </w:r>
    </w:p>
    <w:p w:rsidR="004F0DF2" w:rsidRDefault="004F0DF2" w:rsidP="004F0D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количество товара для получения прибыли:</w:t>
      </w:r>
    </w:p>
    <w:p w:rsidR="007B42F9" w:rsidRDefault="005F1F0F" w:rsidP="008806E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5F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необх</w:t>
      </w:r>
      <w:proofErr w:type="spellEnd"/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.</w:t>
      </w:r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бал.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val="en-US"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ед.</m:t>
                </m:r>
              </m:sub>
            </m:sSub>
          </m:den>
        </m:f>
      </m:oMath>
      <w:r w:rsidRPr="005F1F0F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 </w:t>
      </w:r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8806ED" w:rsidRPr="007B42F9" w:rsidRDefault="008806ED" w:rsidP="00F34A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F0F" w:rsidRDefault="005F1F0F" w:rsidP="005F1F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F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необх</w:t>
      </w:r>
      <w:proofErr w:type="spellEnd"/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 xml:space="preserve"> </w:t>
      </w:r>
      <w:r w:rsidRPr="005F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213 239+4 760 964,5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2494-2059,1</m:t>
            </m:r>
          </m:den>
        </m:f>
      </m:oMath>
      <w:r w:rsidRPr="005F1F0F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A9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11 437,5</w:t>
      </w:r>
      <w:r w:rsidRPr="005F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кг/мес.</w:t>
      </w:r>
    </w:p>
    <w:p w:rsidR="00E93953" w:rsidRDefault="00E93953" w:rsidP="008605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8E3" w:rsidRDefault="007458E3" w:rsidP="005F1F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5F1F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F0F" w:rsidRDefault="005F1F0F" w:rsidP="005F1F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Рис.1 «График точки безубыточности»</w:t>
      </w:r>
    </w:p>
    <w:p w:rsidR="00860540" w:rsidRPr="005F1F0F" w:rsidRDefault="00411470" w:rsidP="005F1F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54425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4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E8E" w:rsidRPr="0013197E" w:rsidRDefault="003427B6" w:rsidP="008F3F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            </w:t>
      </w:r>
    </w:p>
    <w:p w:rsidR="0013197E" w:rsidRPr="0013197E" w:rsidRDefault="0013197E" w:rsidP="008F3F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3197E" w:rsidRPr="0013197E" w:rsidRDefault="0013197E" w:rsidP="008F3F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3197E" w:rsidRDefault="0013197E" w:rsidP="008F3F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411470" w:rsidRDefault="00411470" w:rsidP="008F3F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411470" w:rsidRPr="0013197E" w:rsidRDefault="00411470" w:rsidP="008F3F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3197E" w:rsidRPr="007D341C" w:rsidRDefault="0013197E" w:rsidP="008F3F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8F3F9C" w:rsidRPr="008F3F9C" w:rsidRDefault="008F3F9C" w:rsidP="0013197E">
      <w:pPr>
        <w:spacing w:line="36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 w:rsidRPr="008F3F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1.5. Определение срока окупаемости.</w:t>
      </w:r>
    </w:p>
    <w:p w:rsidR="008E528D" w:rsidRPr="0013197E" w:rsidRDefault="008F3F9C" w:rsidP="008F3F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для производства сыра</w:t>
      </w:r>
      <w:r w:rsidRPr="008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требуются инвестиции, необходимо рас</w:t>
      </w:r>
      <w:r w:rsidR="0013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срок их возврата.</w:t>
      </w:r>
    </w:p>
    <w:p w:rsidR="00E93953" w:rsidRDefault="007D79CF" w:rsidP="0013197E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8F3F9C" w:rsidRPr="008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№8. «Срок окупаемости</w:t>
      </w:r>
      <w:r w:rsidR="008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13"/>
        <w:tblW w:w="9918" w:type="dxa"/>
        <w:tblLayout w:type="fixed"/>
        <w:tblLook w:val="04A0" w:firstRow="1" w:lastRow="0" w:firstColumn="1" w:lastColumn="0" w:noHBand="0" w:noVBand="1"/>
      </w:tblPr>
      <w:tblGrid>
        <w:gridCol w:w="1921"/>
        <w:gridCol w:w="1476"/>
        <w:gridCol w:w="1560"/>
        <w:gridCol w:w="1701"/>
        <w:gridCol w:w="1701"/>
        <w:gridCol w:w="1559"/>
      </w:tblGrid>
      <w:tr w:rsidR="008F3F9C" w:rsidRPr="008F3F9C" w:rsidTr="00AE0746">
        <w:trPr>
          <w:trHeight w:val="241"/>
        </w:trPr>
        <w:tc>
          <w:tcPr>
            <w:tcW w:w="1921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Год</w:t>
            </w:r>
          </w:p>
        </w:tc>
        <w:tc>
          <w:tcPr>
            <w:tcW w:w="1476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</w:t>
            </w:r>
          </w:p>
        </w:tc>
      </w:tr>
      <w:tr w:rsidR="008F3F9C" w:rsidRPr="008F3F9C" w:rsidTr="009C0DE2">
        <w:trPr>
          <w:trHeight w:val="689"/>
        </w:trPr>
        <w:tc>
          <w:tcPr>
            <w:tcW w:w="1921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Инвестиционные затраты</w:t>
            </w:r>
          </w:p>
        </w:tc>
        <w:tc>
          <w:tcPr>
            <w:tcW w:w="1476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81200</w:t>
            </w:r>
          </w:p>
        </w:tc>
        <w:tc>
          <w:tcPr>
            <w:tcW w:w="1560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8F3F9C" w:rsidRPr="008F3F9C" w:rsidTr="00AE0746">
        <w:trPr>
          <w:trHeight w:val="255"/>
        </w:trPr>
        <w:tc>
          <w:tcPr>
            <w:tcW w:w="1921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Текущий доход</w:t>
            </w:r>
          </w:p>
        </w:tc>
        <w:tc>
          <w:tcPr>
            <w:tcW w:w="1476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57131574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57131574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57131574</w:t>
            </w:r>
          </w:p>
        </w:tc>
        <w:tc>
          <w:tcPr>
            <w:tcW w:w="1559" w:type="dxa"/>
          </w:tcPr>
          <w:p w:rsidR="008F3F9C" w:rsidRPr="0077621D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57131574</w:t>
            </w:r>
          </w:p>
        </w:tc>
      </w:tr>
      <w:tr w:rsidR="008F3F9C" w:rsidRPr="008F3F9C" w:rsidTr="009C0DE2">
        <w:trPr>
          <w:trHeight w:val="667"/>
        </w:trPr>
        <w:tc>
          <w:tcPr>
            <w:tcW w:w="1921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Кумулятивный  денежный поток</w:t>
            </w:r>
          </w:p>
        </w:tc>
        <w:tc>
          <w:tcPr>
            <w:tcW w:w="1476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-81200</w:t>
            </w:r>
          </w:p>
        </w:tc>
        <w:tc>
          <w:tcPr>
            <w:tcW w:w="1560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57050374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81200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57050374</w:t>
            </w:r>
          </w:p>
        </w:tc>
        <w:tc>
          <w:tcPr>
            <w:tcW w:w="1559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114181948</w:t>
            </w:r>
          </w:p>
        </w:tc>
      </w:tr>
      <w:tr w:rsidR="008F3F9C" w:rsidRPr="008F3F9C" w:rsidTr="00AE0746">
        <w:trPr>
          <w:trHeight w:val="388"/>
        </w:trPr>
        <w:tc>
          <w:tcPr>
            <w:tcW w:w="1921" w:type="dxa"/>
          </w:tcPr>
          <w:p w:rsidR="008F3F9C" w:rsidRPr="008F3F9C" w:rsidRDefault="009C5846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Коэф.дисконт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Еmin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=15</w:t>
            </w:r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%</w:t>
            </w:r>
          </w:p>
        </w:tc>
        <w:tc>
          <w:tcPr>
            <w:tcW w:w="1476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0,87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0,76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0,66</w:t>
            </w:r>
          </w:p>
        </w:tc>
        <w:tc>
          <w:tcPr>
            <w:tcW w:w="1559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0,57</w:t>
            </w:r>
          </w:p>
        </w:tc>
      </w:tr>
      <w:tr w:rsidR="008F3F9C" w:rsidRPr="008F3F9C" w:rsidTr="00AE0746">
        <w:trPr>
          <w:trHeight w:val="577"/>
        </w:trPr>
        <w:tc>
          <w:tcPr>
            <w:tcW w:w="1921" w:type="dxa"/>
          </w:tcPr>
          <w:p w:rsidR="008F3F9C" w:rsidRPr="008F3F9C" w:rsidRDefault="009C5846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Дисконт.</w:t>
            </w:r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текущий</w:t>
            </w:r>
            <w:proofErr w:type="spellEnd"/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доход(</w:t>
            </w:r>
            <w:proofErr w:type="spellStart"/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max</w:t>
            </w:r>
            <w:proofErr w:type="spellEnd"/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49704469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41139996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37706839</w:t>
            </w:r>
          </w:p>
        </w:tc>
        <w:tc>
          <w:tcPr>
            <w:tcW w:w="1559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32564997</w:t>
            </w:r>
          </w:p>
        </w:tc>
      </w:tr>
      <w:tr w:rsidR="008F3F9C" w:rsidRPr="008F3F9C" w:rsidTr="00AE0746">
        <w:trPr>
          <w:trHeight w:val="590"/>
        </w:trPr>
        <w:tc>
          <w:tcPr>
            <w:tcW w:w="1921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Кумулятивный  дисконтированный денежный поток</w:t>
            </w:r>
          </w:p>
        </w:tc>
        <w:tc>
          <w:tcPr>
            <w:tcW w:w="1476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-81200</w:t>
            </w:r>
          </w:p>
        </w:tc>
        <w:tc>
          <w:tcPr>
            <w:tcW w:w="1560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49623269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-84832773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29223566</w:t>
            </w:r>
          </w:p>
        </w:tc>
        <w:tc>
          <w:tcPr>
            <w:tcW w:w="1559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3341431</w:t>
            </w:r>
          </w:p>
        </w:tc>
      </w:tr>
      <w:tr w:rsidR="008F3F9C" w:rsidRPr="008F3F9C" w:rsidTr="00AE0746">
        <w:trPr>
          <w:trHeight w:val="471"/>
        </w:trPr>
        <w:tc>
          <w:tcPr>
            <w:tcW w:w="1921" w:type="dxa"/>
          </w:tcPr>
          <w:p w:rsidR="008F3F9C" w:rsidRPr="008F3F9C" w:rsidRDefault="009C5846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Коэф.дисконт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.  </w:t>
            </w:r>
            <w:proofErr w:type="spellStart"/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Еmах</w:t>
            </w:r>
            <w:proofErr w:type="spellEnd"/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=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40</w:t>
            </w:r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%</w:t>
            </w:r>
          </w:p>
        </w:tc>
        <w:tc>
          <w:tcPr>
            <w:tcW w:w="1476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0,71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0,51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0,36</w:t>
            </w:r>
          </w:p>
        </w:tc>
        <w:tc>
          <w:tcPr>
            <w:tcW w:w="1559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0,26</w:t>
            </w:r>
          </w:p>
        </w:tc>
      </w:tr>
      <w:tr w:rsidR="008F3F9C" w:rsidRPr="008F3F9C" w:rsidTr="00AE0746">
        <w:trPr>
          <w:trHeight w:val="579"/>
        </w:trPr>
        <w:tc>
          <w:tcPr>
            <w:tcW w:w="1921" w:type="dxa"/>
          </w:tcPr>
          <w:p w:rsidR="008F3F9C" w:rsidRPr="008F3F9C" w:rsidRDefault="009C5846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Дисконт.</w:t>
            </w:r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текущий</w:t>
            </w:r>
            <w:proofErr w:type="spellEnd"/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доход(</w:t>
            </w:r>
            <w:proofErr w:type="spellStart"/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min</w:t>
            </w:r>
            <w:proofErr w:type="spellEnd"/>
            <w:r w:rsidR="008F3F9C"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76" w:type="dxa"/>
            <w:vAlign w:val="center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40563417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29137102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20567366</w:t>
            </w:r>
          </w:p>
        </w:tc>
        <w:tc>
          <w:tcPr>
            <w:tcW w:w="1559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14854209</w:t>
            </w:r>
          </w:p>
        </w:tc>
      </w:tr>
      <w:tr w:rsidR="008F3F9C" w:rsidRPr="008F3F9C" w:rsidTr="00AE0746">
        <w:trPr>
          <w:trHeight w:val="579"/>
        </w:trPr>
        <w:tc>
          <w:tcPr>
            <w:tcW w:w="1921" w:type="dxa"/>
          </w:tcPr>
          <w:p w:rsidR="008F3F9C" w:rsidRPr="008F3F9C" w:rsidRDefault="008F3F9C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Кумулятивный  дисконтированный денежный поток</w:t>
            </w:r>
          </w:p>
        </w:tc>
        <w:tc>
          <w:tcPr>
            <w:tcW w:w="1476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-81200</w:t>
            </w:r>
          </w:p>
        </w:tc>
        <w:tc>
          <w:tcPr>
            <w:tcW w:w="1560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40482217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-11345115</w:t>
            </w:r>
          </w:p>
        </w:tc>
        <w:tc>
          <w:tcPr>
            <w:tcW w:w="1701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9222251</w:t>
            </w:r>
          </w:p>
        </w:tc>
        <w:tc>
          <w:tcPr>
            <w:tcW w:w="1559" w:type="dxa"/>
          </w:tcPr>
          <w:p w:rsidR="008F3F9C" w:rsidRPr="008F3F9C" w:rsidRDefault="0077621D" w:rsidP="008F3F9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5631697</w:t>
            </w:r>
          </w:p>
        </w:tc>
      </w:tr>
    </w:tbl>
    <w:p w:rsidR="00633E8E" w:rsidRDefault="00633E8E" w:rsidP="00E93953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806ED" w:rsidRDefault="008806ED" w:rsidP="00E93953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Срок окупаемости:</w:t>
      </w:r>
    </w:p>
    <w:p w:rsidR="00E93953" w:rsidRPr="008806ED" w:rsidRDefault="00E93953" w:rsidP="00E93953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учёта ставки дисконтирования:</w:t>
      </w:r>
    </w:p>
    <w:p w:rsidR="00E93953" w:rsidRDefault="00E93953" w:rsidP="00E939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 w:rsidR="0088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81200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57131574</m:t>
            </m:r>
          </m:den>
        </m:f>
      </m:oMath>
      <w:r w:rsidRPr="00E93953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2,00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E93953" w:rsidRDefault="00E93953" w:rsidP="00E939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учётом ставки дисконтирования:</w:t>
      </w:r>
    </w:p>
    <w:p w:rsidR="00305DAB" w:rsidRDefault="00305DAB" w:rsidP="00305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 w:rsidR="0088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29223566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32564997</m:t>
            </m:r>
          </m:den>
        </m:f>
      </m:oMath>
      <w:r w:rsidRPr="00305DA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3,89</w:t>
      </w:r>
      <w:r w:rsidR="0088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806ED" w:rsidRDefault="008806ED" w:rsidP="00305D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05DAB" w:rsidRPr="00E93953" w:rsidRDefault="00305DAB" w:rsidP="00305D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Чистый дисконтированный доход:</w:t>
      </w:r>
    </w:p>
    <w:p w:rsidR="00922056" w:rsidRPr="000553FE" w:rsidRDefault="00880369" w:rsidP="000553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ЧДД = (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49704469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41139996</w:t>
      </w:r>
      <w:r w:rsid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DAB"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37706839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81200</w:t>
      </w:r>
      <w:r w:rsidR="00305DAB"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128470104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DAB"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0A705E"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06ED" w:rsidRDefault="008806ED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05DAB" w:rsidRDefault="00305DAB" w:rsidP="00305D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Индекс доходности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</w:t>
      </w:r>
    </w:p>
    <w:p w:rsidR="00A31DFA" w:rsidRPr="009C0DE2" w:rsidRDefault="00305DAB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161116301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81200</m:t>
            </m:r>
          </m:den>
        </m:f>
      </m:oMath>
      <w:r w:rsidRPr="00305DAB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1984,1</w:t>
      </w:r>
    </w:p>
    <w:p w:rsidR="008806ED" w:rsidRPr="008806ED" w:rsidRDefault="00305DAB" w:rsidP="00880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Внутренняя норма доходности</w:t>
      </w:r>
      <w:r w:rsidR="00880E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та норма (ставка) дискон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при которой величина доход</w:t>
      </w:r>
      <w:r w:rsidR="0005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от текущей деятельности пред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 в процессе реализаци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равна приведенным (дисконтиро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ванным) капитальным вложениям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могут привле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каться для финансирования проекта.</w:t>
      </w:r>
    </w:p>
    <w:p w:rsidR="00922056" w:rsidRPr="00922056" w:rsidRDefault="00305DAB" w:rsidP="00922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Внутренняя норма доходности:</w:t>
      </w:r>
    </w:p>
    <w:p w:rsidR="00922056" w:rsidRPr="00922056" w:rsidRDefault="00922056" w:rsidP="00922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∑ДТДмах=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49704469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41139996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37706839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32564997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161116301</w:t>
      </w:r>
      <w:r w:rsidRPr="0092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922056" w:rsidRDefault="00922056" w:rsidP="00922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∑ДТДmin=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40563417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29137102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20567366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14854209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105122094</w:t>
      </w:r>
      <w:r w:rsidRPr="0092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05DAB" w:rsidRDefault="00847187" w:rsidP="003F3E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161116301-81200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 xml:space="preserve">161116301-105122094 </m:t>
            </m:r>
          </m:den>
        </m:f>
      </m:oMath>
      <w:r w:rsidR="00305DAB" w:rsidRPr="00305DA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305DAB" w:rsidRPr="00305DA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15-(15+х)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15-40</m:t>
            </m:r>
          </m:den>
        </m:f>
      </m:oMath>
    </w:p>
    <w:p w:rsidR="003F3E1C" w:rsidRPr="003F3E1C" w:rsidRDefault="009C0DE2" w:rsidP="003F3E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55994207</w:t>
      </w:r>
      <w:r w:rsidR="0005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161035101</w:t>
      </w:r>
    </w:p>
    <w:p w:rsidR="003F3E1C" w:rsidRPr="003F3E1C" w:rsidRDefault="000553FE" w:rsidP="003F3E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= 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</w:p>
    <w:p w:rsidR="009C0DE2" w:rsidRPr="007D341C" w:rsidRDefault="003F3E1C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ВНД = </w:t>
      </w:r>
      <w:r w:rsidR="0005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+ 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 w:rsidR="0005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9C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17,8</w:t>
      </w:r>
      <w:r w:rsidRPr="003F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13197E" w:rsidRPr="007D341C" w:rsidRDefault="0013197E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9C0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C0DE2" w:rsidRPr="00BD24BA" w:rsidRDefault="00AE0746" w:rsidP="009C0DE2">
      <w:pPr>
        <w:tabs>
          <w:tab w:val="left" w:pos="1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</w:t>
      </w:r>
      <w:r w:rsidR="00545794">
        <w:rPr>
          <w:rFonts w:ascii="Times New Roman" w:hAnsi="Times New Roman" w:cs="Times New Roman"/>
          <w:b/>
          <w:sz w:val="28"/>
          <w:szCs w:val="28"/>
        </w:rPr>
        <w:t>2</w:t>
      </w:r>
      <w:r w:rsidR="009C0DE2" w:rsidRPr="00BD24BA">
        <w:rPr>
          <w:rFonts w:ascii="Times New Roman" w:hAnsi="Times New Roman" w:cs="Times New Roman"/>
          <w:b/>
          <w:sz w:val="28"/>
          <w:szCs w:val="28"/>
        </w:rPr>
        <w:t>. Решение обратной задачи.</w:t>
      </w:r>
    </w:p>
    <w:p w:rsidR="009C0DE2" w:rsidRDefault="009C0DE2" w:rsidP="009C0DE2">
      <w:pPr>
        <w:tabs>
          <w:tab w:val="left" w:pos="11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BA">
        <w:rPr>
          <w:rFonts w:ascii="Times New Roman" w:hAnsi="Times New Roman" w:cs="Times New Roman"/>
          <w:sz w:val="28"/>
          <w:szCs w:val="28"/>
        </w:rPr>
        <w:t>Предположим, что предприятие планирует полу</w:t>
      </w:r>
      <w:r>
        <w:rPr>
          <w:rFonts w:ascii="Times New Roman" w:hAnsi="Times New Roman" w:cs="Times New Roman"/>
          <w:sz w:val="28"/>
          <w:szCs w:val="28"/>
        </w:rPr>
        <w:t xml:space="preserve">чить чистую прибыль в размере 4 000 000 </w:t>
      </w:r>
      <w:r w:rsidRPr="00BD24BA">
        <w:rPr>
          <w:rFonts w:ascii="Times New Roman" w:hAnsi="Times New Roman" w:cs="Times New Roman"/>
          <w:sz w:val="28"/>
          <w:szCs w:val="28"/>
        </w:rPr>
        <w:t>руб., следовательно, требуется рассчитать объём произведённой продукции N, который будет необходим для достижения данной величины 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77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цене за единицу продукции 2494</w:t>
      </w:r>
      <w:r w:rsidRPr="003C27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C0DE2" w:rsidRDefault="009C0DE2" w:rsidP="009C0DE2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1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=100%</w:t>
      </w:r>
    </w:p>
    <w:p w:rsidR="009C0DE2" w:rsidRDefault="009C0DE2" w:rsidP="009C0DE2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ЧП=100%-</w:t>
      </w:r>
      <w:proofErr w:type="spellStart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-налог на прибыль,20%</w:t>
      </w:r>
    </w:p>
    <w:p w:rsidR="009C0DE2" w:rsidRPr="005E6125" w:rsidRDefault="009C0DE2" w:rsidP="009C0DE2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ЧП=0,8*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Преал</w:t>
      </w:r>
      <w:proofErr w:type="spellEnd"/>
    </w:p>
    <w:p w:rsidR="009C0DE2" w:rsidRPr="005E6125" w:rsidRDefault="009C0DE2" w:rsidP="009C0DE2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Преал</w:t>
      </w:r>
      <w:proofErr w:type="spellEnd"/>
      <w:r>
        <w:rPr>
          <w:rFonts w:ascii="Times New Roman" w:hAnsi="Times New Roman" w:cs="Times New Roman"/>
          <w:sz w:val="28"/>
          <w:szCs w:val="28"/>
        </w:rPr>
        <w:t>=ЧП/0,8=</w:t>
      </w:r>
      <w:r w:rsidR="00952F5F">
        <w:rPr>
          <w:rFonts w:ascii="Times New Roman" w:hAnsi="Times New Roman" w:cs="Times New Roman"/>
          <w:sz w:val="28"/>
          <w:szCs w:val="28"/>
        </w:rPr>
        <w:t>4000000</w:t>
      </w:r>
      <w:r>
        <w:rPr>
          <w:rFonts w:ascii="Times New Roman" w:hAnsi="Times New Roman" w:cs="Times New Roman"/>
          <w:sz w:val="28"/>
          <w:szCs w:val="28"/>
        </w:rPr>
        <w:t>/0,8=</w:t>
      </w:r>
      <w:r w:rsidR="00952F5F">
        <w:rPr>
          <w:rFonts w:ascii="Times New Roman" w:hAnsi="Times New Roman" w:cs="Times New Roman"/>
          <w:sz w:val="28"/>
          <w:szCs w:val="28"/>
        </w:rPr>
        <w:t>5 000 000</w:t>
      </w:r>
      <w:r w:rsidRPr="005E6125">
        <w:rPr>
          <w:rFonts w:ascii="Times New Roman" w:hAnsi="Times New Roman" w:cs="Times New Roman"/>
          <w:sz w:val="28"/>
          <w:szCs w:val="28"/>
        </w:rPr>
        <w:t>руб.</w:t>
      </w:r>
    </w:p>
    <w:p w:rsidR="009C0DE2" w:rsidRPr="005E6125" w:rsidRDefault="009C0DE2" w:rsidP="009C0DE2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=0,2*</w:t>
      </w:r>
      <w:r w:rsidR="00952F5F">
        <w:rPr>
          <w:rFonts w:ascii="Times New Roman" w:hAnsi="Times New Roman" w:cs="Times New Roman"/>
          <w:sz w:val="28"/>
          <w:szCs w:val="28"/>
        </w:rPr>
        <w:t>5000000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952F5F">
        <w:rPr>
          <w:rFonts w:ascii="Times New Roman" w:hAnsi="Times New Roman" w:cs="Times New Roman"/>
          <w:sz w:val="28"/>
          <w:szCs w:val="28"/>
        </w:rPr>
        <w:t>1 000 000</w:t>
      </w:r>
      <w:r w:rsidRPr="005E61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C0DE2" w:rsidRPr="00AF3963" w:rsidRDefault="009C0DE2" w:rsidP="009C0DE2">
      <w:pPr>
        <w:rPr>
          <w:rFonts w:ascii="Times New Roman" w:hAnsi="Times New Roman" w:cs="Times New Roman"/>
          <w:sz w:val="28"/>
          <w:szCs w:val="28"/>
        </w:rPr>
      </w:pPr>
      <w:r w:rsidRPr="00AF3963">
        <w:rPr>
          <w:rFonts w:ascii="Times New Roman" w:hAnsi="Times New Roman" w:cs="Times New Roman"/>
          <w:sz w:val="28"/>
          <w:szCs w:val="28"/>
        </w:rPr>
        <w:t>Исходные данные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0746" w:rsidRPr="00AF3963" w:rsidRDefault="00813F57" w:rsidP="009C0D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№9</w:t>
      </w:r>
      <w:r w:rsidR="00AE0746" w:rsidRPr="00AF3963">
        <w:rPr>
          <w:rFonts w:ascii="Times New Roman" w:hAnsi="Times New Roman" w:cs="Times New Roman"/>
          <w:sz w:val="28"/>
          <w:szCs w:val="28"/>
        </w:rPr>
        <w:t>. «Оборудование»</w:t>
      </w:r>
    </w:p>
    <w:tbl>
      <w:tblPr>
        <w:tblStyle w:val="1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6"/>
        <w:gridCol w:w="3343"/>
        <w:gridCol w:w="1417"/>
        <w:gridCol w:w="1562"/>
        <w:gridCol w:w="1244"/>
        <w:gridCol w:w="1701"/>
      </w:tblGrid>
      <w:tr w:rsidR="009C0DE2" w:rsidRPr="008E3666" w:rsidTr="009C0DE2">
        <w:tc>
          <w:tcPr>
            <w:tcW w:w="656" w:type="dxa"/>
          </w:tcPr>
          <w:p w:rsidR="009C0DE2" w:rsidRPr="00F27D4A" w:rsidRDefault="009C0DE2" w:rsidP="009C0DE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343" w:type="dxa"/>
          </w:tcPr>
          <w:p w:rsidR="009C0DE2" w:rsidRPr="00F27D4A" w:rsidRDefault="009C0DE2" w:rsidP="009C0DE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0DE2" w:rsidRPr="00F27D4A" w:rsidRDefault="009C0DE2" w:rsidP="009C0DE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9C0DE2" w:rsidRPr="00F27D4A" w:rsidRDefault="009C0DE2" w:rsidP="009C0D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Стоимость</w:t>
            </w:r>
          </w:p>
        </w:tc>
        <w:tc>
          <w:tcPr>
            <w:tcW w:w="1244" w:type="dxa"/>
          </w:tcPr>
          <w:p w:rsidR="009C0DE2" w:rsidRPr="00F27D4A" w:rsidRDefault="009C0DE2" w:rsidP="009C0DE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Срок службы</w:t>
            </w:r>
          </w:p>
        </w:tc>
        <w:tc>
          <w:tcPr>
            <w:tcW w:w="1701" w:type="dxa"/>
          </w:tcPr>
          <w:p w:rsidR="009C0DE2" w:rsidRPr="00F27D4A" w:rsidRDefault="009C0DE2" w:rsidP="009C0DE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Потребляемая мощность</w:t>
            </w:r>
          </w:p>
        </w:tc>
      </w:tr>
      <w:tr w:rsidR="009C0DE2" w:rsidRPr="008E3666" w:rsidTr="009C0DE2">
        <w:trPr>
          <w:trHeight w:val="778"/>
        </w:trPr>
        <w:tc>
          <w:tcPr>
            <w:tcW w:w="656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3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Ванна для химического травления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C0DE2" w:rsidRPr="00F27D4A" w:rsidRDefault="009C0DE2" w:rsidP="009C0D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8000</w:t>
            </w:r>
          </w:p>
        </w:tc>
        <w:tc>
          <w:tcPr>
            <w:tcW w:w="1244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9C0DE2" w:rsidRPr="008E3666" w:rsidTr="009C0DE2">
        <w:trPr>
          <w:trHeight w:val="595"/>
        </w:trPr>
        <w:tc>
          <w:tcPr>
            <w:tcW w:w="656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3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Ванна для промывки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C0DE2" w:rsidRPr="00F27D4A" w:rsidRDefault="009C0DE2" w:rsidP="009C0D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4200</w:t>
            </w:r>
          </w:p>
        </w:tc>
        <w:tc>
          <w:tcPr>
            <w:tcW w:w="1244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9C0DE2" w:rsidRPr="008E3666" w:rsidTr="009C0DE2">
        <w:trPr>
          <w:trHeight w:val="735"/>
        </w:trPr>
        <w:tc>
          <w:tcPr>
            <w:tcW w:w="656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43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Фотолитографическое оборудование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C0DE2" w:rsidRPr="00F27D4A" w:rsidRDefault="009C0DE2" w:rsidP="009C0D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16000</w:t>
            </w:r>
          </w:p>
        </w:tc>
        <w:tc>
          <w:tcPr>
            <w:tcW w:w="1244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 </w:t>
            </w: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кВт×</w:t>
            </w:r>
            <w:proofErr w:type="gramStart"/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proofErr w:type="gramEnd"/>
          </w:p>
        </w:tc>
      </w:tr>
      <w:tr w:rsidR="009C0DE2" w:rsidRPr="008E3666" w:rsidTr="009C0DE2">
        <w:trPr>
          <w:trHeight w:val="693"/>
        </w:trPr>
        <w:tc>
          <w:tcPr>
            <w:tcW w:w="656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3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Координатный станок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C0DE2" w:rsidRPr="00F27D4A" w:rsidRDefault="009C0DE2" w:rsidP="009C0D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29000</w:t>
            </w:r>
          </w:p>
        </w:tc>
        <w:tc>
          <w:tcPr>
            <w:tcW w:w="1244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кВт×</w:t>
            </w:r>
            <w:proofErr w:type="gramStart"/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proofErr w:type="gramEnd"/>
          </w:p>
        </w:tc>
      </w:tr>
      <w:tr w:rsidR="009C0DE2" w:rsidRPr="008E3666" w:rsidTr="009C0DE2">
        <w:trPr>
          <w:trHeight w:val="551"/>
        </w:trPr>
        <w:tc>
          <w:tcPr>
            <w:tcW w:w="656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7D4A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43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F27D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Аппарат волновой пайки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C0DE2" w:rsidRPr="00F27D4A" w:rsidRDefault="009C0DE2" w:rsidP="009C0D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24000</w:t>
            </w:r>
          </w:p>
        </w:tc>
        <w:tc>
          <w:tcPr>
            <w:tcW w:w="1244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C0DE2" w:rsidRPr="00F27D4A" w:rsidRDefault="009C0DE2" w:rsidP="009C0DE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10 </w:t>
            </w:r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кВт×</w:t>
            </w:r>
            <w:proofErr w:type="gramStart"/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proofErr w:type="gramEnd"/>
          </w:p>
        </w:tc>
      </w:tr>
      <w:tr w:rsidR="009C0DE2" w:rsidRPr="008E3666" w:rsidTr="009C0DE2">
        <w:trPr>
          <w:trHeight w:val="631"/>
        </w:trPr>
        <w:tc>
          <w:tcPr>
            <w:tcW w:w="656" w:type="dxa"/>
            <w:vAlign w:val="center"/>
          </w:tcPr>
          <w:p w:rsidR="009C0DE2" w:rsidRPr="00F27D4A" w:rsidRDefault="009C0DE2" w:rsidP="009C0D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43" w:type="dxa"/>
            <w:vAlign w:val="center"/>
          </w:tcPr>
          <w:p w:rsidR="009C0DE2" w:rsidRPr="00F27D4A" w:rsidRDefault="009C0DE2" w:rsidP="009C0D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C0DE2" w:rsidRDefault="009C0DE2" w:rsidP="009C0D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C0DE2" w:rsidRDefault="009C0DE2" w:rsidP="009C0D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81200</w:t>
            </w:r>
          </w:p>
        </w:tc>
        <w:tc>
          <w:tcPr>
            <w:tcW w:w="1244" w:type="dxa"/>
            <w:vAlign w:val="center"/>
          </w:tcPr>
          <w:p w:rsidR="009C0DE2" w:rsidRDefault="009C0DE2" w:rsidP="009C0D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0DE2" w:rsidRDefault="009C0DE2" w:rsidP="009C0D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14 </w:t>
            </w:r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кВт×</w:t>
            </w:r>
            <w:proofErr w:type="gramStart"/>
            <w:r w:rsidRPr="00F27D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proofErr w:type="gramEnd"/>
          </w:p>
        </w:tc>
      </w:tr>
    </w:tbl>
    <w:p w:rsidR="00AE0746" w:rsidRPr="008E3666" w:rsidRDefault="00AE0746" w:rsidP="00AE074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DE2" w:rsidRDefault="009C0DE2" w:rsidP="009C0D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197E" w:rsidRPr="0013197E" w:rsidRDefault="0013197E" w:rsidP="009C0D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0746" w:rsidRPr="008E3666" w:rsidRDefault="00941901" w:rsidP="00AE0746">
      <w:pPr>
        <w:jc w:val="right"/>
        <w:rPr>
          <w:rFonts w:ascii="Times New Roman" w:hAnsi="Times New Roman" w:cs="Times New Roman"/>
          <w:sz w:val="28"/>
          <w:szCs w:val="28"/>
        </w:rPr>
      </w:pPr>
      <w:r w:rsidRPr="005F1F0F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E3AAA" wp14:editId="769D4C0B">
                <wp:simplePos x="0" y="0"/>
                <wp:positionH relativeFrom="column">
                  <wp:posOffset>2187575</wp:posOffset>
                </wp:positionH>
                <wp:positionV relativeFrom="paragraph">
                  <wp:posOffset>-20804174</wp:posOffset>
                </wp:positionV>
                <wp:extent cx="0" cy="1711960"/>
                <wp:effectExtent l="0" t="0" r="1905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98BE7A" id="Прямая соединительная линия 3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-1638.1pt" to="172.25pt,-15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">
                <v:stroke dashstyle="dash"/>
              </v:line>
            </w:pict>
          </mc:Fallback>
        </mc:AlternateContent>
      </w:r>
      <w:r w:rsidR="00AE0746" w:rsidRPr="00AF3963">
        <w:rPr>
          <w:rFonts w:ascii="Times New Roman" w:hAnsi="Times New Roman" w:cs="Times New Roman"/>
          <w:sz w:val="28"/>
          <w:szCs w:val="28"/>
        </w:rPr>
        <w:t>Табли</w:t>
      </w:r>
      <w:r w:rsidR="00813F57">
        <w:rPr>
          <w:rFonts w:ascii="Times New Roman" w:hAnsi="Times New Roman" w:cs="Times New Roman"/>
          <w:sz w:val="28"/>
          <w:szCs w:val="28"/>
        </w:rPr>
        <w:t>ца №10</w:t>
      </w:r>
      <w:r w:rsidR="00AE0746" w:rsidRPr="00AF3963">
        <w:rPr>
          <w:rFonts w:ascii="Times New Roman" w:hAnsi="Times New Roman" w:cs="Times New Roman"/>
          <w:sz w:val="28"/>
          <w:szCs w:val="28"/>
        </w:rPr>
        <w:t>. «Сырьё»</w:t>
      </w:r>
    </w:p>
    <w:tbl>
      <w:tblPr>
        <w:tblW w:w="15999" w:type="dxa"/>
        <w:tblInd w:w="-176" w:type="dxa"/>
        <w:tblLook w:val="04A0" w:firstRow="1" w:lastRow="0" w:firstColumn="1" w:lastColumn="0" w:noHBand="0" w:noVBand="1"/>
      </w:tblPr>
      <w:tblGrid>
        <w:gridCol w:w="10036"/>
        <w:gridCol w:w="2594"/>
        <w:gridCol w:w="283"/>
        <w:gridCol w:w="2977"/>
        <w:gridCol w:w="283"/>
      </w:tblGrid>
      <w:tr w:rsidR="00AE0746" w:rsidRPr="008E3666" w:rsidTr="00AE0746">
        <w:trPr>
          <w:trHeight w:val="300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12"/>
              <w:tblW w:w="9810" w:type="dxa"/>
              <w:tblLook w:val="04A0" w:firstRow="1" w:lastRow="0" w:firstColumn="1" w:lastColumn="0" w:noHBand="0" w:noVBand="1"/>
            </w:tblPr>
            <w:tblGrid>
              <w:gridCol w:w="597"/>
              <w:gridCol w:w="4204"/>
              <w:gridCol w:w="2331"/>
              <w:gridCol w:w="2678"/>
            </w:tblGrid>
            <w:tr w:rsidR="009C0DE2" w:rsidRPr="008E3666" w:rsidTr="009C0DE2">
              <w:trPr>
                <w:trHeight w:val="768"/>
              </w:trPr>
              <w:tc>
                <w:tcPr>
                  <w:tcW w:w="597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04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31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Норма расхода</w:t>
                  </w:r>
                </w:p>
              </w:tc>
              <w:tc>
                <w:tcPr>
                  <w:tcW w:w="2678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Цена единицы материала</w:t>
                  </w:r>
                </w:p>
              </w:tc>
            </w:tr>
            <w:tr w:rsidR="009C0DE2" w:rsidRPr="008E3666" w:rsidTr="009C0DE2">
              <w:trPr>
                <w:trHeight w:val="793"/>
              </w:trPr>
              <w:tc>
                <w:tcPr>
                  <w:tcW w:w="597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04" w:type="dxa"/>
                  <w:vAlign w:val="center"/>
                </w:tcPr>
                <w:p w:rsidR="009C0DE2" w:rsidRPr="006B6E4B" w:rsidRDefault="009C0DE2" w:rsidP="009C0DE2">
                  <w:pPr>
                    <w:spacing w:after="20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B6E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Негатив печатной платы для производства всего объема</w:t>
                  </w:r>
                </w:p>
              </w:tc>
              <w:tc>
                <w:tcPr>
                  <w:tcW w:w="2331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2678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руб.</w:t>
                  </w:r>
                </w:p>
              </w:tc>
            </w:tr>
            <w:tr w:rsidR="009C0DE2" w:rsidRPr="008E3666" w:rsidTr="009C0DE2">
              <w:trPr>
                <w:trHeight w:val="793"/>
              </w:trPr>
              <w:tc>
                <w:tcPr>
                  <w:tcW w:w="597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04" w:type="dxa"/>
                  <w:vAlign w:val="center"/>
                </w:tcPr>
                <w:p w:rsidR="009C0DE2" w:rsidRPr="006B6E4B" w:rsidRDefault="009C0DE2" w:rsidP="009C0DE2">
                  <w:pPr>
                    <w:spacing w:after="20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B6E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Металлизированный текстолит</w:t>
                  </w:r>
                </w:p>
              </w:tc>
              <w:tc>
                <w:tcPr>
                  <w:tcW w:w="2331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2678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 руб.</w:t>
                  </w:r>
                </w:p>
              </w:tc>
            </w:tr>
            <w:tr w:rsidR="009C0DE2" w:rsidRPr="008E3666" w:rsidTr="009C0DE2">
              <w:trPr>
                <w:trHeight w:val="793"/>
              </w:trPr>
              <w:tc>
                <w:tcPr>
                  <w:tcW w:w="597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04" w:type="dxa"/>
                  <w:vAlign w:val="center"/>
                </w:tcPr>
                <w:p w:rsidR="009C0DE2" w:rsidRPr="006B6E4B" w:rsidRDefault="009C0DE2" w:rsidP="009C0DE2">
                  <w:pPr>
                    <w:spacing w:after="20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B6E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Реактивы</w:t>
                  </w:r>
                </w:p>
              </w:tc>
              <w:tc>
                <w:tcPr>
                  <w:tcW w:w="2331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г/плату</w:t>
                  </w:r>
                </w:p>
              </w:tc>
              <w:tc>
                <w:tcPr>
                  <w:tcW w:w="2678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 руб.</w:t>
                  </w:r>
                </w:p>
              </w:tc>
            </w:tr>
            <w:tr w:rsidR="009C0DE2" w:rsidRPr="008E3666" w:rsidTr="009C0DE2">
              <w:trPr>
                <w:trHeight w:val="793"/>
              </w:trPr>
              <w:tc>
                <w:tcPr>
                  <w:tcW w:w="597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04" w:type="dxa"/>
                  <w:vAlign w:val="center"/>
                </w:tcPr>
                <w:p w:rsidR="009C0DE2" w:rsidRPr="006B6E4B" w:rsidRDefault="009C0DE2" w:rsidP="009C0DE2">
                  <w:pPr>
                    <w:spacing w:after="20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B6E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Комплектующие</w:t>
                  </w:r>
                </w:p>
              </w:tc>
              <w:tc>
                <w:tcPr>
                  <w:tcW w:w="2331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2678" w:type="dxa"/>
                </w:tcPr>
                <w:p w:rsidR="009C0DE2" w:rsidRPr="006B6E4B" w:rsidRDefault="009C0DE2" w:rsidP="009C0DE2">
                  <w:pPr>
                    <w:spacing w:after="20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 руб.</w:t>
                  </w:r>
                </w:p>
              </w:tc>
            </w:tr>
          </w:tbl>
          <w:p w:rsidR="00AE0746" w:rsidRPr="008E3666" w:rsidRDefault="00AE0746" w:rsidP="00AE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46" w:rsidRPr="008E3666" w:rsidRDefault="00AE0746" w:rsidP="00AE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46" w:rsidRPr="008E3666" w:rsidRDefault="00AE0746" w:rsidP="00AE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46" w:rsidRPr="008E3666" w:rsidRDefault="00AE0746" w:rsidP="00AE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46" w:rsidRPr="008E3666" w:rsidRDefault="00AE0746" w:rsidP="00AE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746" w:rsidRPr="008E3666" w:rsidTr="00AE0746">
        <w:trPr>
          <w:trHeight w:val="300"/>
        </w:trPr>
        <w:tc>
          <w:tcPr>
            <w:tcW w:w="15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46" w:rsidRPr="008E3666" w:rsidRDefault="00AE0746" w:rsidP="00AE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E36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46" w:rsidRPr="008E3666" w:rsidRDefault="00AE0746" w:rsidP="00AE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0746" w:rsidRDefault="00AE0746" w:rsidP="00AE0746">
      <w:pPr>
        <w:rPr>
          <w:rFonts w:ascii="Times New Roman" w:hAnsi="Times New Roman" w:cs="Times New Roman"/>
          <w:sz w:val="28"/>
          <w:szCs w:val="28"/>
        </w:rPr>
      </w:pPr>
    </w:p>
    <w:p w:rsidR="009C0DE2" w:rsidRPr="006B6E4B" w:rsidRDefault="009C0DE2" w:rsidP="009C0D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6E4B">
        <w:rPr>
          <w:rFonts w:ascii="Times New Roman" w:hAnsi="Times New Roman" w:cs="Times New Roman"/>
          <w:sz w:val="28"/>
          <w:szCs w:val="28"/>
          <w:u w:val="single"/>
        </w:rPr>
        <w:t xml:space="preserve">Предполагаемая численность работающих и условия их труда: </w:t>
      </w:r>
    </w:p>
    <w:p w:rsidR="009C0DE2" w:rsidRDefault="009C0DE2" w:rsidP="009C0DE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E4B">
        <w:rPr>
          <w:rFonts w:ascii="Times New Roman" w:hAnsi="Times New Roman" w:cs="Times New Roman"/>
          <w:sz w:val="28"/>
          <w:szCs w:val="28"/>
        </w:rPr>
        <w:t xml:space="preserve">количество работающих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6E4B">
        <w:rPr>
          <w:rFonts w:ascii="Times New Roman" w:hAnsi="Times New Roman" w:cs="Times New Roman"/>
          <w:sz w:val="28"/>
          <w:szCs w:val="28"/>
        </w:rPr>
        <w:t>5 чел.;</w:t>
      </w:r>
    </w:p>
    <w:p w:rsidR="009C0DE2" w:rsidRDefault="009C0DE2" w:rsidP="009C0DE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E4B">
        <w:rPr>
          <w:rFonts w:ascii="Times New Roman" w:hAnsi="Times New Roman" w:cs="Times New Roman"/>
          <w:sz w:val="28"/>
          <w:szCs w:val="28"/>
        </w:rPr>
        <w:t>средний размер месячной оплаты труда – 6300 руб.;</w:t>
      </w:r>
    </w:p>
    <w:p w:rsidR="009C0DE2" w:rsidRPr="006B6E4B" w:rsidRDefault="009C0DE2" w:rsidP="009C0DE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E4B">
        <w:rPr>
          <w:rFonts w:ascii="Times New Roman" w:hAnsi="Times New Roman" w:cs="Times New Roman"/>
          <w:sz w:val="28"/>
          <w:szCs w:val="28"/>
        </w:rPr>
        <w:t>режим работы – пятидневная рабочая неделя в две смены по 8 часов.</w:t>
      </w:r>
    </w:p>
    <w:p w:rsidR="009C0DE2" w:rsidRDefault="009C0DE2" w:rsidP="009C0DE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6E4B"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ополнительная информация:</w:t>
      </w:r>
    </w:p>
    <w:p w:rsidR="009C0DE2" w:rsidRPr="006B6E4B" w:rsidRDefault="009C0DE2" w:rsidP="009C0DE2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6E4B">
        <w:rPr>
          <w:rFonts w:ascii="Times New Roman" w:hAnsi="Times New Roman" w:cs="Times New Roman"/>
          <w:sz w:val="28"/>
          <w:szCs w:val="28"/>
        </w:rPr>
        <w:t>арендная плата за месяц – 5000 руб.;</w:t>
      </w:r>
    </w:p>
    <w:p w:rsidR="009C0DE2" w:rsidRPr="006B6E4B" w:rsidRDefault="009C0DE2" w:rsidP="009C0DE2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6E4B">
        <w:rPr>
          <w:rFonts w:ascii="Times New Roman" w:hAnsi="Times New Roman" w:cs="Times New Roman"/>
          <w:sz w:val="28"/>
          <w:szCs w:val="28"/>
        </w:rPr>
        <w:t>стоимость электроэнергии – 0,78 руб./(кВт×ч);</w:t>
      </w:r>
    </w:p>
    <w:p w:rsidR="009C0DE2" w:rsidRPr="006B6E4B" w:rsidRDefault="009C0DE2" w:rsidP="009C0DE2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6E4B">
        <w:rPr>
          <w:rFonts w:ascii="Times New Roman" w:hAnsi="Times New Roman" w:cs="Times New Roman"/>
          <w:sz w:val="28"/>
          <w:szCs w:val="28"/>
        </w:rPr>
        <w:t>средний д</w:t>
      </w:r>
      <w:r>
        <w:rPr>
          <w:rFonts w:ascii="Times New Roman" w:hAnsi="Times New Roman" w:cs="Times New Roman"/>
          <w:sz w:val="28"/>
          <w:szCs w:val="28"/>
        </w:rPr>
        <w:t>невной выпуск печатных плат – 52</w:t>
      </w:r>
      <w:r w:rsidRPr="006B6E4B">
        <w:rPr>
          <w:rFonts w:ascii="Times New Roman" w:hAnsi="Times New Roman" w:cs="Times New Roman"/>
          <w:sz w:val="28"/>
          <w:szCs w:val="28"/>
        </w:rPr>
        <w:t>0 шт.</w:t>
      </w:r>
    </w:p>
    <w:p w:rsidR="007D79CF" w:rsidRDefault="007D79CF" w:rsidP="007D79C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2DAA" w:rsidRPr="00952F5F" w:rsidRDefault="00952F5F" w:rsidP="00952F5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D2DAA" w:rsidRPr="00952F5F" w:rsidSect="0013197E">
          <w:footerReference w:type="default" r:id="rId44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C277D" w:rsidRDefault="00545794" w:rsidP="00952F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3C277D">
        <w:rPr>
          <w:rFonts w:ascii="Times New Roman" w:hAnsi="Times New Roman" w:cs="Times New Roman"/>
          <w:i/>
          <w:sz w:val="28"/>
          <w:szCs w:val="28"/>
        </w:rPr>
        <w:t xml:space="preserve">.1. </w:t>
      </w:r>
      <w:r w:rsidR="003C277D" w:rsidRPr="00AF3963">
        <w:rPr>
          <w:rFonts w:ascii="Times New Roman" w:hAnsi="Times New Roman" w:cs="Times New Roman"/>
          <w:i/>
          <w:sz w:val="28"/>
          <w:szCs w:val="28"/>
        </w:rPr>
        <w:t>Определение себестоимости с выпускаемой продукции.</w:t>
      </w:r>
    </w:p>
    <w:p w:rsidR="003C277D" w:rsidRPr="00374301" w:rsidRDefault="003C277D" w:rsidP="003C27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301">
        <w:rPr>
          <w:rFonts w:ascii="Times New Roman" w:hAnsi="Times New Roman" w:cs="Times New Roman"/>
          <w:sz w:val="28"/>
          <w:szCs w:val="28"/>
          <w:u w:val="single"/>
        </w:rPr>
        <w:t>1. материальные затраты:</w:t>
      </w:r>
    </w:p>
    <w:p w:rsidR="003C277D" w:rsidRDefault="003C277D" w:rsidP="003C27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37430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Н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рас</w:t>
      </w:r>
      <w:proofErr w:type="spellEnd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sym w:font="Symbol" w:char="F0B4"/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Ц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где</w:t>
      </w:r>
    </w:p>
    <w:p w:rsidR="003C277D" w:rsidRPr="00374301" w:rsidRDefault="003C277D" w:rsidP="003C27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01">
        <w:rPr>
          <w:rFonts w:ascii="Times New Roman" w:hAnsi="Times New Roman" w:cs="Times New Roman"/>
          <w:sz w:val="28"/>
          <w:szCs w:val="28"/>
        </w:rPr>
        <w:t>Н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рас</w:t>
      </w:r>
      <w:proofErr w:type="spellEnd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74301">
        <w:rPr>
          <w:rFonts w:ascii="Times New Roman" w:hAnsi="Times New Roman" w:cs="Times New Roman"/>
          <w:sz w:val="28"/>
          <w:szCs w:val="28"/>
        </w:rPr>
        <w:t xml:space="preserve"> – норма расхода рассчитываемого вида материальных затрат, руб./единица;</w:t>
      </w:r>
    </w:p>
    <w:p w:rsidR="003C277D" w:rsidRDefault="003C277D" w:rsidP="003C27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Ц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74301">
        <w:rPr>
          <w:rFonts w:ascii="Times New Roman" w:hAnsi="Times New Roman" w:cs="Times New Roman"/>
          <w:sz w:val="28"/>
          <w:szCs w:val="28"/>
        </w:rPr>
        <w:t xml:space="preserve"> – цена единицы рассчитываемого вида материальных затрат, руб./единица.</w:t>
      </w:r>
    </w:p>
    <w:p w:rsidR="003C277D" w:rsidRPr="00374301" w:rsidRDefault="003C277D" w:rsidP="003C277D">
      <w:pPr>
        <w:jc w:val="both"/>
        <w:rPr>
          <w:rFonts w:ascii="Times New Roman" w:hAnsi="Times New Roman" w:cs="Times New Roman"/>
          <w:sz w:val="28"/>
          <w:szCs w:val="28"/>
        </w:rPr>
      </w:pPr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952F5F">
        <w:rPr>
          <w:rFonts w:ascii="Times New Roman" w:hAnsi="Times New Roman" w:cs="Times New Roman"/>
          <w:sz w:val="28"/>
          <w:szCs w:val="28"/>
        </w:rPr>
        <w:t xml:space="preserve"> = 1 × 600 = 600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74301">
        <w:rPr>
          <w:rFonts w:ascii="Times New Roman" w:hAnsi="Times New Roman" w:cs="Times New Roman"/>
          <w:sz w:val="28"/>
          <w:szCs w:val="28"/>
        </w:rPr>
        <w:t>/мес.</w:t>
      </w:r>
      <w:r w:rsidRPr="00374301">
        <w:rPr>
          <w:rFonts w:ascii="Times New Roman" w:hAnsi="Times New Roman" w:cs="Times New Roman"/>
          <w:sz w:val="28"/>
          <w:szCs w:val="28"/>
        </w:rPr>
        <w:tab/>
      </w:r>
    </w:p>
    <w:p w:rsidR="003C277D" w:rsidRPr="00374301" w:rsidRDefault="003C277D" w:rsidP="003C277D">
      <w:pPr>
        <w:jc w:val="both"/>
        <w:rPr>
          <w:rFonts w:ascii="Times New Roman" w:hAnsi="Times New Roman" w:cs="Times New Roman"/>
          <w:sz w:val="28"/>
          <w:szCs w:val="28"/>
        </w:rPr>
      </w:pPr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952F5F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×</w:t>
      </w:r>
      <w:r w:rsidR="00952F5F">
        <w:rPr>
          <w:rFonts w:ascii="Times New Roman" w:hAnsi="Times New Roman" w:cs="Times New Roman"/>
          <w:sz w:val="28"/>
          <w:szCs w:val="28"/>
        </w:rPr>
        <w:t xml:space="preserve"> 450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52F5F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74301">
        <w:rPr>
          <w:rFonts w:ascii="Times New Roman" w:hAnsi="Times New Roman" w:cs="Times New Roman"/>
          <w:sz w:val="28"/>
          <w:szCs w:val="28"/>
        </w:rPr>
        <w:t>/мес.</w:t>
      </w:r>
      <w:r w:rsidRPr="00374301">
        <w:rPr>
          <w:rFonts w:ascii="Times New Roman" w:hAnsi="Times New Roman" w:cs="Times New Roman"/>
          <w:sz w:val="28"/>
          <w:szCs w:val="28"/>
        </w:rPr>
        <w:tab/>
      </w:r>
    </w:p>
    <w:p w:rsidR="003C277D" w:rsidRPr="00374301" w:rsidRDefault="003C277D" w:rsidP="003C277D">
      <w:pPr>
        <w:jc w:val="both"/>
        <w:rPr>
          <w:rFonts w:ascii="Times New Roman" w:hAnsi="Times New Roman" w:cs="Times New Roman"/>
          <w:sz w:val="28"/>
          <w:szCs w:val="28"/>
        </w:rPr>
      </w:pPr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м3</w:t>
      </w:r>
      <w:r w:rsidR="00952F5F">
        <w:rPr>
          <w:rFonts w:ascii="Times New Roman" w:hAnsi="Times New Roman" w:cs="Times New Roman"/>
          <w:sz w:val="28"/>
          <w:szCs w:val="28"/>
        </w:rPr>
        <w:t xml:space="preserve"> = 0,025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×</w:t>
      </w:r>
      <w:r w:rsidR="00952F5F">
        <w:rPr>
          <w:rFonts w:ascii="Times New Roman" w:hAnsi="Times New Roman" w:cs="Times New Roman"/>
          <w:sz w:val="28"/>
          <w:szCs w:val="28"/>
        </w:rPr>
        <w:t xml:space="preserve"> 360  = 9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74301">
        <w:rPr>
          <w:rFonts w:ascii="Times New Roman" w:hAnsi="Times New Roman" w:cs="Times New Roman"/>
          <w:sz w:val="28"/>
          <w:szCs w:val="28"/>
        </w:rPr>
        <w:t>/мес.</w:t>
      </w:r>
    </w:p>
    <w:p w:rsidR="003C277D" w:rsidRPr="00374301" w:rsidRDefault="003C277D" w:rsidP="003C277D">
      <w:pPr>
        <w:jc w:val="both"/>
        <w:rPr>
          <w:rFonts w:ascii="Times New Roman" w:hAnsi="Times New Roman" w:cs="Times New Roman"/>
          <w:sz w:val="28"/>
          <w:szCs w:val="28"/>
        </w:rPr>
      </w:pPr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952F5F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01">
        <w:rPr>
          <w:rFonts w:ascii="Times New Roman" w:hAnsi="Times New Roman" w:cs="Times New Roman"/>
          <w:sz w:val="28"/>
          <w:szCs w:val="28"/>
        </w:rPr>
        <w:t>×</w:t>
      </w:r>
      <w:r w:rsidR="00952F5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000 =</w:t>
      </w:r>
      <w:r w:rsidR="00952F5F">
        <w:rPr>
          <w:rFonts w:ascii="Times New Roman" w:hAnsi="Times New Roman" w:cs="Times New Roman"/>
          <w:sz w:val="28"/>
          <w:szCs w:val="28"/>
        </w:rPr>
        <w:t xml:space="preserve"> 100</w:t>
      </w:r>
      <w:r w:rsidRPr="003C27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74301">
        <w:rPr>
          <w:rFonts w:ascii="Times New Roman" w:hAnsi="Times New Roman" w:cs="Times New Roman"/>
          <w:sz w:val="28"/>
          <w:szCs w:val="28"/>
        </w:rPr>
        <w:t>/мес.</w:t>
      </w:r>
    </w:p>
    <w:p w:rsidR="003C277D" w:rsidRDefault="003C277D" w:rsidP="003C277D">
      <w:pPr>
        <w:jc w:val="both"/>
        <w:rPr>
          <w:rFonts w:ascii="Times New Roman" w:hAnsi="Times New Roman" w:cs="Times New Roman"/>
          <w:sz w:val="28"/>
          <w:szCs w:val="28"/>
        </w:rPr>
      </w:pPr>
      <w:r w:rsidRPr="00374301">
        <w:rPr>
          <w:rFonts w:ascii="Times New Roman" w:hAnsi="Times New Roman" w:cs="Times New Roman"/>
          <w:sz w:val="28"/>
          <w:szCs w:val="28"/>
        </w:rPr>
        <w:t>З</w:t>
      </w:r>
      <w:r w:rsidRPr="00374301">
        <w:rPr>
          <w:rFonts w:ascii="Times New Roman" w:hAnsi="Times New Roman" w:cs="Times New Roman"/>
          <w:sz w:val="28"/>
          <w:szCs w:val="28"/>
          <w:vertAlign w:val="subscript"/>
        </w:rPr>
        <w:t>м5</w:t>
      </w:r>
      <w:r>
        <w:rPr>
          <w:rFonts w:ascii="Times New Roman" w:hAnsi="Times New Roman" w:cs="Times New Roman"/>
          <w:sz w:val="28"/>
          <w:szCs w:val="28"/>
        </w:rPr>
        <w:t xml:space="preserve"> = 0,03 </w:t>
      </w:r>
      <w:r w:rsidRPr="00374301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1000</w:t>
      </w:r>
      <w:r w:rsidR="00A444C4">
        <w:rPr>
          <w:rFonts w:ascii="Times New Roman" w:hAnsi="Times New Roman" w:cs="Times New Roman"/>
          <w:sz w:val="28"/>
          <w:szCs w:val="28"/>
        </w:rPr>
        <w:t xml:space="preserve"> =</w:t>
      </w:r>
      <w:r w:rsidR="00A444C4" w:rsidRPr="00A444C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A444C4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/мес.</w:t>
      </w:r>
    </w:p>
    <w:p w:rsidR="003C277D" w:rsidRPr="00952F5F" w:rsidRDefault="00A444C4" w:rsidP="00952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952F5F">
        <w:rPr>
          <w:rFonts w:ascii="Times New Roman" w:hAnsi="Times New Roman" w:cs="Times New Roman"/>
          <w:sz w:val="28"/>
          <w:szCs w:val="28"/>
        </w:rPr>
        <w:t>60</w:t>
      </w:r>
      <w:r w:rsidR="003C27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+ </w:t>
      </w:r>
      <w:r w:rsidR="00952F5F">
        <w:rPr>
          <w:rFonts w:ascii="Times New Roman" w:hAnsi="Times New Roman" w:cs="Times New Roman"/>
          <w:sz w:val="28"/>
          <w:szCs w:val="28"/>
        </w:rPr>
        <w:t>45</w:t>
      </w:r>
      <w:r w:rsidRPr="00A444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952F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952F5F">
        <w:rPr>
          <w:rFonts w:ascii="Times New Roman" w:hAnsi="Times New Roman" w:cs="Times New Roman"/>
          <w:sz w:val="28"/>
          <w:szCs w:val="28"/>
        </w:rPr>
        <w:t>100</w:t>
      </w:r>
      <w:r w:rsidRPr="00A444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52F5F">
        <w:rPr>
          <w:rFonts w:ascii="Times New Roman" w:hAnsi="Times New Roman" w:cs="Times New Roman"/>
          <w:sz w:val="28"/>
          <w:szCs w:val="28"/>
        </w:rPr>
        <w:t>2059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C277D" w:rsidRPr="0037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7D" w:rsidRPr="003743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C277D" w:rsidRPr="00374301">
        <w:rPr>
          <w:rFonts w:ascii="Times New Roman" w:hAnsi="Times New Roman" w:cs="Times New Roman"/>
          <w:sz w:val="28"/>
          <w:szCs w:val="28"/>
        </w:rPr>
        <w:t>/мес.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З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атраты на силовую энергию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по каждому виду оборудования могут быть определены по следующей формуле:</w:t>
      </w:r>
    </w:p>
    <w:p w:rsidR="003C277D" w:rsidRDefault="003C277D" w:rsidP="003C27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51C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360" w:dyaOrig="420">
          <v:shape id="_x0000_i1042" type="#_x0000_t75" style="width:168.3pt;height:20.95pt" o:ole="">
            <v:imagedata r:id="rId11" o:title=""/>
          </v:shape>
          <o:OLEObject Type="Embed" ProgID="Equation.3" ShapeID="_x0000_i1042" DrawAspect="Content" ObjectID="_1655279165" r:id="rId45"/>
        </w:obje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97EC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3C277D" w:rsidRPr="00B97EC8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43" type="#_x0000_t75" style="width:28.45pt;height:18.4pt" o:ole="">
            <v:imagedata r:id="rId13" o:title=""/>
          </v:shape>
          <o:OLEObject Type="Embed" ProgID="Equation.3" ShapeID="_x0000_i1043" DrawAspect="Content" ObjectID="_1655279166" r:id="rId46"/>
        </w:objec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электроэнергии, руб./(кВт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ч);</w:t>
      </w:r>
    </w:p>
    <w:p w:rsidR="003C277D" w:rsidRPr="00B97EC8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85" w:dyaOrig="420">
          <v:shape id="_x0000_i1044" type="#_x0000_t75" style="width:29.3pt;height:20.95pt" o:ole="">
            <v:imagedata r:id="rId15" o:title=""/>
          </v:shape>
          <o:OLEObject Type="Embed" ProgID="Equation.3" ShapeID="_x0000_i1044" DrawAspect="Content" ObjectID="_1655279167" r:id="rId47"/>
        </w:objec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потребляемая мощность, кВт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proofErr w:type="gramStart"/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77D" w:rsidRPr="00B97EC8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55" w:dyaOrig="420">
          <v:shape id="_x0000_i1045" type="#_x0000_t75" style="width:28.45pt;height:20.95pt" o:ole="">
            <v:imagedata r:id="rId17" o:title=""/>
          </v:shape>
          <o:OLEObject Type="Embed" ProgID="Equation.3" ShapeID="_x0000_i1045" DrawAspect="Content" ObjectID="_1655279168" r:id="rId48"/>
        </w:objec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использования мощности (при проведении расчетов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значение можно принять в диапазоне 0,5 – 0,8);</w:t>
      </w:r>
    </w:p>
    <w:p w:rsidR="003C277D" w:rsidRPr="00B97EC8" w:rsidRDefault="003C277D" w:rsidP="003C27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40" w:dyaOrig="420">
          <v:shape id="_x0000_i1046" type="#_x0000_t75" style="width:26.8pt;height:20.95pt" o:ole="">
            <v:imagedata r:id="rId19" o:title=""/>
          </v:shape>
          <o:OLEObject Type="Embed" ProgID="Equation.3" ShapeID="_x0000_i1046" DrawAspect="Content" ObjectID="_1655279169" r:id="rId49"/>
        </w:objec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работы двигателя, </w:t>
      </w:r>
      <w:proofErr w:type="gramStart"/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F5F" w:rsidRPr="00B97EC8" w:rsidRDefault="00952F5F" w:rsidP="00952F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7E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</w:t>
      </w:r>
      <w:proofErr w:type="gramStart"/>
      <w:r w:rsidRPr="00B97E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= 137,28 руб.</w:t>
      </w:r>
    </w:p>
    <w:p w:rsidR="00952F5F" w:rsidRDefault="00952F5F" w:rsidP="00952F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= 137,28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F5F" w:rsidRDefault="00952F5F" w:rsidP="00952F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× 22 = 411,84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F5F" w:rsidRDefault="00952F5F" w:rsidP="00952F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× 22 = 137,28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F5F" w:rsidRPr="00B97EC8" w:rsidRDefault="00952F5F" w:rsidP="00952F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× 22 = 1372,8 руб.</w:t>
      </w:r>
    </w:p>
    <w:p w:rsidR="00952F5F" w:rsidRPr="00B97EC8" w:rsidRDefault="00952F5F" w:rsidP="00952F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∑</w:t>
      </w:r>
      <w:proofErr w:type="spellStart"/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7E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137,28 + 137,28 + 411,84 + 137,28 + 1372,8 = 2196,48 руб.</w:t>
      </w:r>
      <w:r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277D" w:rsidRPr="00B97EC8" w:rsidRDefault="003C277D" w:rsidP="003C277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Суммарные материальные затраты на месяц:</w:t>
      </w:r>
    </w:p>
    <w:p w:rsidR="00FB5119" w:rsidRPr="007D341C" w:rsidRDefault="00A444C4" w:rsidP="001319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∑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52F5F">
        <w:rPr>
          <w:rFonts w:ascii="Times New Roman" w:eastAsia="Times New Roman" w:hAnsi="Times New Roman" w:cs="Times New Roman"/>
          <w:sz w:val="28"/>
          <w:szCs w:val="28"/>
          <w:lang w:eastAsia="ru-RU"/>
        </w:rPr>
        <w:t>2059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4752AE">
        <w:rPr>
          <w:rFonts w:ascii="Times New Roman" w:eastAsia="Times New Roman" w:hAnsi="Times New Roman" w:cs="Times New Roman"/>
          <w:sz w:val="28"/>
          <w:szCs w:val="28"/>
          <w:lang w:eastAsia="ru-RU"/>
        </w:rPr>
        <w:t>2196,48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77D"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3C277D" w:rsidRPr="00B97EC8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/мес.</w:t>
      </w:r>
    </w:p>
    <w:p w:rsidR="003C277D" w:rsidRPr="00B97EC8" w:rsidRDefault="003C277D" w:rsidP="003C27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7EC8">
        <w:rPr>
          <w:rFonts w:ascii="Times New Roman" w:eastAsia="Times New Roman" w:hAnsi="Times New Roman" w:cs="Times New Roman"/>
          <w:sz w:val="28"/>
          <w:szCs w:val="28"/>
          <w:u w:val="single"/>
        </w:rPr>
        <w:t>3. 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A444C4" w:rsidRDefault="00A444C4" w:rsidP="004752AE">
      <w:pPr>
        <w:suppressAutoHyphens/>
        <w:autoSpaceDE w:val="0"/>
        <w:spacing w:after="0" w:line="360" w:lineRule="auto"/>
        <w:ind w:firstLine="708"/>
        <w:jc w:val="right"/>
        <w:rPr>
          <w:rFonts w:ascii="Times New Roman" w:eastAsia="TimesNewRomanPS-BoldMT" w:hAnsi="Times New Roman" w:cs="TimesNewRomanPS-BoldMT"/>
          <w:color w:val="000000"/>
          <w:sz w:val="28"/>
          <w:szCs w:val="28"/>
          <w:lang w:eastAsia="ar-SA"/>
        </w:rPr>
      </w:pPr>
      <w:r>
        <w:rPr>
          <w:rFonts w:ascii="Times New Roman" w:eastAsia="TimesNewRomanPS-BoldMT" w:hAnsi="Times New Roman" w:cs="TimesNewRomanPS-BoldMT"/>
          <w:color w:val="000000"/>
          <w:sz w:val="28"/>
          <w:szCs w:val="28"/>
          <w:lang w:eastAsia="ar-SA"/>
        </w:rPr>
        <w:t>Таблица №</w:t>
      </w:r>
      <w:r w:rsidR="004752AE">
        <w:rPr>
          <w:rFonts w:ascii="Times New Roman" w:eastAsia="TimesNewRomanPS-BoldMT" w:hAnsi="Times New Roman" w:cs="TimesNewRomanPS-BoldMT"/>
          <w:color w:val="000000"/>
          <w:sz w:val="28"/>
          <w:szCs w:val="28"/>
          <w:lang w:val="en-US" w:eastAsia="ar-SA"/>
        </w:rPr>
        <w:t>1</w:t>
      </w:r>
      <w:r w:rsidR="004752AE">
        <w:rPr>
          <w:rFonts w:ascii="Times New Roman" w:eastAsia="TimesNewRomanPS-BoldMT" w:hAnsi="Times New Roman" w:cs="TimesNewRomanPS-BoldMT"/>
          <w:color w:val="000000"/>
          <w:sz w:val="28"/>
          <w:szCs w:val="28"/>
          <w:lang w:eastAsia="ar-SA"/>
        </w:rPr>
        <w:t>1. «Заработная плата»</w:t>
      </w:r>
    </w:p>
    <w:tbl>
      <w:tblPr>
        <w:tblStyle w:val="2"/>
        <w:tblpPr w:leftFromText="180" w:rightFromText="180" w:vertAnchor="text" w:horzAnchor="margin" w:tblpXSpec="center" w:tblpY="520"/>
        <w:tblW w:w="10122" w:type="dxa"/>
        <w:tblLook w:val="04A0" w:firstRow="1" w:lastRow="0" w:firstColumn="1" w:lastColumn="0" w:noHBand="0" w:noVBand="1"/>
      </w:tblPr>
      <w:tblGrid>
        <w:gridCol w:w="736"/>
        <w:gridCol w:w="2207"/>
        <w:gridCol w:w="1637"/>
        <w:gridCol w:w="1939"/>
        <w:gridCol w:w="1801"/>
        <w:gridCol w:w="1802"/>
      </w:tblGrid>
      <w:tr w:rsidR="004752AE" w:rsidRPr="00924E4E" w:rsidTr="004F71D9">
        <w:trPr>
          <w:trHeight w:val="702"/>
        </w:trPr>
        <w:tc>
          <w:tcPr>
            <w:tcW w:w="736" w:type="dxa"/>
          </w:tcPr>
          <w:p w:rsidR="004752AE" w:rsidRPr="00924E4E" w:rsidRDefault="004752AE" w:rsidP="004752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207" w:type="dxa"/>
          </w:tcPr>
          <w:p w:rsidR="004752AE" w:rsidRPr="00924E4E" w:rsidRDefault="004752AE" w:rsidP="004752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637" w:type="dxa"/>
          </w:tcPr>
          <w:p w:rsidR="004752AE" w:rsidRPr="00924E4E" w:rsidRDefault="004752AE" w:rsidP="004752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Итого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/месяц</w:t>
            </w:r>
          </w:p>
        </w:tc>
        <w:tc>
          <w:tcPr>
            <w:tcW w:w="1939" w:type="dxa"/>
          </w:tcPr>
          <w:p w:rsidR="004752AE" w:rsidRPr="00924E4E" w:rsidRDefault="004752AE" w:rsidP="0047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Отчисления в ПФ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/мес. (22%)</w:t>
            </w:r>
          </w:p>
        </w:tc>
        <w:tc>
          <w:tcPr>
            <w:tcW w:w="1801" w:type="dxa"/>
          </w:tcPr>
          <w:p w:rsidR="004752AE" w:rsidRPr="00924E4E" w:rsidRDefault="004752AE" w:rsidP="0047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Отчисления в ФОМС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/мес. (5,1%)</w:t>
            </w:r>
          </w:p>
        </w:tc>
        <w:tc>
          <w:tcPr>
            <w:tcW w:w="1802" w:type="dxa"/>
          </w:tcPr>
          <w:p w:rsidR="004752AE" w:rsidRPr="00924E4E" w:rsidRDefault="004752AE" w:rsidP="0047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Отчисления в ФСС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/мес. (2,9%)</w:t>
            </w:r>
          </w:p>
        </w:tc>
      </w:tr>
      <w:tr w:rsidR="004752AE" w:rsidRPr="00924E4E" w:rsidTr="004F71D9">
        <w:trPr>
          <w:trHeight w:val="407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Рабочие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43400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9548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2213,4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1258,6</w:t>
            </w:r>
          </w:p>
        </w:tc>
      </w:tr>
      <w:tr w:rsidR="004752AE" w:rsidRPr="00924E4E" w:rsidTr="004F71D9">
        <w:trPr>
          <w:trHeight w:val="423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Лаборант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736,6</w:t>
            </w:r>
          </w:p>
        </w:tc>
      </w:tr>
      <w:tr w:rsidR="004752AE" w:rsidRPr="00924E4E" w:rsidTr="004F71D9">
        <w:trPr>
          <w:trHeight w:val="423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07" w:type="dxa"/>
          </w:tcPr>
          <w:p w:rsidR="004752A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1285,2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730,8</w:t>
            </w:r>
          </w:p>
        </w:tc>
      </w:tr>
      <w:tr w:rsidR="004752AE" w:rsidRPr="00924E4E" w:rsidTr="004F71D9">
        <w:trPr>
          <w:trHeight w:val="423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07" w:type="dxa"/>
          </w:tcPr>
          <w:p w:rsidR="004752A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2 кат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394,4</w:t>
            </w:r>
          </w:p>
        </w:tc>
      </w:tr>
      <w:tr w:rsidR="004752AE" w:rsidRPr="00924E4E" w:rsidTr="004F71D9">
        <w:trPr>
          <w:trHeight w:val="407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1 кат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565,6</w:t>
            </w:r>
          </w:p>
        </w:tc>
      </w:tr>
      <w:tr w:rsidR="004752AE" w:rsidRPr="00924E4E" w:rsidTr="004F71D9">
        <w:trPr>
          <w:trHeight w:val="407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Менеджер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928</w:t>
            </w:r>
          </w:p>
        </w:tc>
      </w:tr>
      <w:tr w:rsidR="004752AE" w:rsidRPr="00924E4E" w:rsidTr="004F71D9">
        <w:trPr>
          <w:trHeight w:val="371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4E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7179" w:type="dxa"/>
            <w:gridSpan w:val="4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47 730</w:t>
            </w:r>
          </w:p>
        </w:tc>
      </w:tr>
    </w:tbl>
    <w:p w:rsidR="004752AE" w:rsidRPr="0013197E" w:rsidRDefault="004752AE" w:rsidP="004752AE">
      <w:pPr>
        <w:suppressAutoHyphens/>
        <w:autoSpaceDE w:val="0"/>
        <w:spacing w:line="360" w:lineRule="auto"/>
        <w:jc w:val="both"/>
        <w:rPr>
          <w:rFonts w:ascii="Times New Roman" w:eastAsia="TimesNewRomanPS-BoldMT" w:hAnsi="Times New Roman" w:cs="TimesNewRomanPS-BoldMT"/>
          <w:color w:val="000000"/>
          <w:sz w:val="28"/>
          <w:szCs w:val="28"/>
          <w:lang w:val="en-US" w:eastAsia="ar-SA"/>
        </w:rPr>
      </w:pPr>
    </w:p>
    <w:p w:rsidR="003C277D" w:rsidRDefault="003C277D" w:rsidP="003C27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E4E">
        <w:rPr>
          <w:rFonts w:ascii="Times New Roman" w:hAnsi="Times New Roman" w:cs="Times New Roman"/>
          <w:sz w:val="28"/>
          <w:szCs w:val="28"/>
          <w:u w:val="single"/>
        </w:rPr>
        <w:t>4. Отчисления по фондам в соответствии с действующим законодательством включает в себя виды платежей, перечисленные в табл. 4.</w:t>
      </w:r>
    </w:p>
    <w:p w:rsidR="003C277D" w:rsidRDefault="00A444C4" w:rsidP="003C27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4752AE">
        <w:rPr>
          <w:rFonts w:ascii="Times New Roman" w:hAnsi="Times New Roman" w:cs="Times New Roman"/>
          <w:sz w:val="28"/>
          <w:szCs w:val="28"/>
        </w:rPr>
        <w:t>12</w:t>
      </w:r>
      <w:r w:rsidR="003C277D" w:rsidRPr="00924E4E">
        <w:rPr>
          <w:rFonts w:ascii="Times New Roman" w:hAnsi="Times New Roman" w:cs="Times New Roman"/>
          <w:sz w:val="28"/>
          <w:szCs w:val="28"/>
        </w:rPr>
        <w:t>. «Социальные отчисления»</w:t>
      </w:r>
    </w:p>
    <w:tbl>
      <w:tblPr>
        <w:tblStyle w:val="2"/>
        <w:tblpPr w:leftFromText="180" w:rightFromText="180" w:vertAnchor="text" w:horzAnchor="margin" w:tblpXSpec="center" w:tblpY="520"/>
        <w:tblW w:w="10122" w:type="dxa"/>
        <w:tblLook w:val="04A0" w:firstRow="1" w:lastRow="0" w:firstColumn="1" w:lastColumn="0" w:noHBand="0" w:noVBand="1"/>
      </w:tblPr>
      <w:tblGrid>
        <w:gridCol w:w="736"/>
        <w:gridCol w:w="2207"/>
        <w:gridCol w:w="1637"/>
        <w:gridCol w:w="1939"/>
        <w:gridCol w:w="1801"/>
        <w:gridCol w:w="1802"/>
      </w:tblGrid>
      <w:tr w:rsidR="004752AE" w:rsidRPr="00924E4E" w:rsidTr="004F71D9">
        <w:trPr>
          <w:trHeight w:val="702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63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Итого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/месяц</w:t>
            </w:r>
          </w:p>
        </w:tc>
        <w:tc>
          <w:tcPr>
            <w:tcW w:w="1939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Отчисления в ПФ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/мес. (22%)</w:t>
            </w:r>
          </w:p>
        </w:tc>
        <w:tc>
          <w:tcPr>
            <w:tcW w:w="1801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Отчисления в ФОМС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/мес. (5,1%)</w:t>
            </w:r>
          </w:p>
        </w:tc>
        <w:tc>
          <w:tcPr>
            <w:tcW w:w="1802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 xml:space="preserve">Отчисления в ФСС </w:t>
            </w:r>
            <w:proofErr w:type="spellStart"/>
            <w:r w:rsidRPr="00924E4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924E4E">
              <w:rPr>
                <w:rFonts w:ascii="Times New Roman" w:hAnsi="Times New Roman" w:cs="Times New Roman"/>
                <w:szCs w:val="24"/>
              </w:rPr>
              <w:t>/мес. (2,9%)</w:t>
            </w:r>
          </w:p>
        </w:tc>
      </w:tr>
      <w:tr w:rsidR="004752AE" w:rsidRPr="00924E4E" w:rsidTr="004F71D9">
        <w:trPr>
          <w:trHeight w:val="407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Рабочие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43400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9548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2213,4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1258,6</w:t>
            </w:r>
          </w:p>
        </w:tc>
      </w:tr>
      <w:tr w:rsidR="004752AE" w:rsidRPr="00924E4E" w:rsidTr="004F71D9">
        <w:trPr>
          <w:trHeight w:val="423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Лаборант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736,6</w:t>
            </w:r>
          </w:p>
        </w:tc>
      </w:tr>
      <w:tr w:rsidR="004752AE" w:rsidRPr="00924E4E" w:rsidTr="004F71D9">
        <w:trPr>
          <w:trHeight w:val="423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07" w:type="dxa"/>
          </w:tcPr>
          <w:p w:rsidR="004752A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1285,2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730,8</w:t>
            </w:r>
          </w:p>
        </w:tc>
      </w:tr>
      <w:tr w:rsidR="004752AE" w:rsidRPr="00924E4E" w:rsidTr="004F71D9">
        <w:trPr>
          <w:trHeight w:val="423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07" w:type="dxa"/>
          </w:tcPr>
          <w:p w:rsidR="004752A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2 кат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394,4</w:t>
            </w:r>
          </w:p>
        </w:tc>
      </w:tr>
      <w:tr w:rsidR="004752AE" w:rsidRPr="00924E4E" w:rsidTr="004F71D9">
        <w:trPr>
          <w:trHeight w:val="407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1 кат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Pr="00924E4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565,6</w:t>
            </w:r>
          </w:p>
        </w:tc>
      </w:tr>
      <w:tr w:rsidR="004752AE" w:rsidRPr="00924E4E" w:rsidTr="004F71D9">
        <w:trPr>
          <w:trHeight w:val="407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Менеджер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AE" w:rsidRDefault="004752AE" w:rsidP="004F7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928</w:t>
            </w:r>
          </w:p>
        </w:tc>
      </w:tr>
      <w:tr w:rsidR="004752AE" w:rsidRPr="00924E4E" w:rsidTr="004F71D9">
        <w:trPr>
          <w:trHeight w:val="371"/>
        </w:trPr>
        <w:tc>
          <w:tcPr>
            <w:tcW w:w="736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7" w:type="dxa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4E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7179" w:type="dxa"/>
            <w:gridSpan w:val="4"/>
          </w:tcPr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752AE" w:rsidRPr="00924E4E" w:rsidRDefault="004752AE" w:rsidP="004F7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47 730</w:t>
            </w:r>
          </w:p>
        </w:tc>
      </w:tr>
    </w:tbl>
    <w:p w:rsidR="003C277D" w:rsidRDefault="003C277D" w:rsidP="003C2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77D" w:rsidRDefault="003C277D" w:rsidP="003C2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4E">
        <w:rPr>
          <w:rFonts w:ascii="Times New Roman" w:hAnsi="Times New Roman" w:cs="Times New Roman"/>
          <w:sz w:val="28"/>
          <w:szCs w:val="28"/>
        </w:rPr>
        <w:t>Величина отчислений по каждому их виду, входящему в</w:t>
      </w:r>
      <w:r>
        <w:rPr>
          <w:rFonts w:ascii="Times New Roman" w:hAnsi="Times New Roman" w:cs="Times New Roman"/>
          <w:sz w:val="28"/>
          <w:szCs w:val="28"/>
        </w:rPr>
        <w:t xml:space="preserve"> единый социальный налог</w:t>
      </w:r>
      <w:r w:rsidRPr="00924E4E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:rsidR="003C277D" w:rsidRDefault="003C277D" w:rsidP="003C277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3377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085" w:dyaOrig="720">
          <v:shape id="_x0000_i1047" type="#_x0000_t75" style="width:104.65pt;height:36pt" o:ole="">
            <v:imagedata r:id="rId21" o:title=""/>
          </v:shape>
          <o:OLEObject Type="Embed" ProgID="Equation.3" ShapeID="_x0000_i1047" DrawAspect="Content" ObjectID="_1655279170" r:id="rId50"/>
        </w:object>
      </w:r>
      <w:r w:rsidRPr="00D43377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</w:t>
      </w:r>
    </w:p>
    <w:p w:rsidR="003C277D" w:rsidRPr="00D43377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7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5" w:dyaOrig="375">
          <v:shape id="_x0000_i1048" type="#_x0000_t75" style="width:25.1pt;height:18.4pt" o:ole="">
            <v:imagedata r:id="rId23" o:title=""/>
          </v:shape>
          <o:OLEObject Type="Embed" ProgID="Equation.3" ShapeID="_x0000_i1048" DrawAspect="Content" ObjectID="_1655279171" r:id="rId51"/>
        </w:object>
      </w:r>
      <w:r w:rsidRPr="00D4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труда, руб.;</w:t>
      </w:r>
    </w:p>
    <w:p w:rsidR="003C277D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7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75" w:dyaOrig="375">
          <v:shape id="_x0000_i1049" type="#_x0000_t75" style="width:33.5pt;height:18.4pt" o:ole="">
            <v:imagedata r:id="rId25" o:title=""/>
          </v:shape>
          <o:OLEObject Type="Embed" ProgID="Equation.3" ShapeID="_x0000_i1049" DrawAspect="Content" ObjectID="_1655279172" r:id="rId52"/>
        </w:object>
      </w:r>
      <w:r w:rsidRPr="00D4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отчислений по каждому их виду (табл. 4), %.</w:t>
      </w:r>
    </w:p>
    <w:p w:rsidR="003C277D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B5119" w:rsidRDefault="00FB5119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277D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3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</w:t>
      </w:r>
      <w:proofErr w:type="gramStart"/>
      <w:r w:rsidRPr="00D43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,</w:t>
      </w:r>
      <w:proofErr w:type="gramEnd"/>
      <w:r w:rsidRPr="00D43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руб., по каждому виду используемого оборудования определяется следующим образом:</w:t>
      </w:r>
    </w:p>
    <w:p w:rsidR="003C277D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77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115" w:dyaOrig="720">
          <v:shape id="_x0000_i1050" type="#_x0000_t75" style="width:105.5pt;height:36pt" o:ole="">
            <v:imagedata r:id="rId27" o:title=""/>
          </v:shape>
          <o:OLEObject Type="Embed" ProgID="Equation.3" ShapeID="_x0000_i1050" DrawAspect="Content" ObjectID="_1655279173" r:id="rId53"/>
        </w:object>
      </w:r>
      <w:r w:rsidRPr="00D4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3C277D" w:rsidRPr="0039149F" w:rsidRDefault="003C277D" w:rsidP="003C27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49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5" w:dyaOrig="375">
          <v:shape id="_x0000_i1051" type="#_x0000_t75" style="width:28.45pt;height:18.4pt" o:ole="">
            <v:imagedata r:id="rId29" o:title=""/>
          </v:shape>
          <o:OLEObject Type="Embed" ProgID="Equation.3" ShapeID="_x0000_i1051" DrawAspect="Content" ObjectID="_1655279174" r:id="rId54"/>
        </w:object>
      </w:r>
      <w:r w:rsidRPr="0039149F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3C277D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49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00" w:dyaOrig="375">
          <v:shape id="_x0000_i1052" type="#_x0000_t75" style="width:30.15pt;height:18.4pt" o:ole="">
            <v:imagedata r:id="rId31" o:title=""/>
          </v:shape>
          <o:OLEObject Type="Embed" ProgID="Equation.3" ShapeID="_x0000_i1052" DrawAspect="Content" ObjectID="_1655279175" r:id="rId5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годовая норма амортизации, % (</w:t>
      </w:r>
      <w:r w:rsidRPr="003F7A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7A9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</w:t>
      </w:r>
      <w:r w:rsidRPr="003F7A9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100%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сл</m:t>
                </m:r>
              </m:sub>
            </m:sSub>
          </m:den>
        </m:f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2AE" w:rsidRPr="003F7A94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1)Амортизация ванны</w:t>
      </w:r>
      <w:r w:rsidRPr="00274E7C">
        <w:rPr>
          <w:rFonts w:ascii="Times New Roman" w:eastAsia="Times New Roman" w:hAnsi="Times New Roman" w:cs="Times New Roman"/>
          <w:sz w:val="28"/>
          <w:szCs w:val="28"/>
        </w:rPr>
        <w:t xml:space="preserve"> для химического травления</w:t>
      </w:r>
      <w:r w:rsidRPr="003F7A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52AE" w:rsidRPr="008639B8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= 100%/5 = 20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752AE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8000 × 20/100 = 1600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2AE" w:rsidRPr="003F7A94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2)Амортизация в</w:t>
      </w:r>
      <w:r w:rsidRPr="00274E7C">
        <w:rPr>
          <w:rFonts w:ascii="Times New Roman" w:eastAsia="Times New Roman" w:hAnsi="Times New Roman" w:cs="Times New Roman"/>
          <w:sz w:val="28"/>
          <w:szCs w:val="28"/>
        </w:rPr>
        <w:t>анна для промывки</w:t>
      </w:r>
      <w:r w:rsidRPr="003F7A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52AE" w:rsidRPr="008639B8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9B8">
        <w:rPr>
          <w:rFonts w:ascii="Times New Roman" w:eastAsia="Times New Roman" w:hAnsi="Times New Roman" w:cs="Times New Roman"/>
          <w:sz w:val="28"/>
          <w:szCs w:val="28"/>
        </w:rPr>
        <w:t>Нам = 100%/10 = 10%</w:t>
      </w:r>
    </w:p>
    <w:p w:rsidR="004752AE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4200 × 10/100 = 420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2AE" w:rsidRPr="003F7A94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F7A9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мортизация фотолитографического оборудования</w:t>
      </w:r>
      <w:r w:rsidRPr="003F7A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52AE" w:rsidRPr="008639B8" w:rsidRDefault="004752AE" w:rsidP="004752A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= 100%/4 = 25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752AE" w:rsidRDefault="004752AE" w:rsidP="004752A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16000 × 25/100 = 4000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2AE" w:rsidRPr="008639B8" w:rsidRDefault="004752AE" w:rsidP="004752A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 xml:space="preserve">Амортизация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координатного станка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752AE" w:rsidRPr="008639B8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9B8">
        <w:rPr>
          <w:rFonts w:ascii="Times New Roman" w:eastAsia="Times New Roman" w:hAnsi="Times New Roman" w:cs="Times New Roman"/>
          <w:sz w:val="28"/>
          <w:szCs w:val="28"/>
        </w:rPr>
        <w:lastRenderedPageBreak/>
        <w:t>Нам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100%/10 = 10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752AE" w:rsidRPr="008639B8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29000 × 10/100 = 2900</w:t>
      </w:r>
      <w:r w:rsidRPr="008639B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2AE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5)Амортизация </w:t>
      </w:r>
      <w:r w:rsidRPr="00274E7C">
        <w:rPr>
          <w:rFonts w:ascii="Times New Roman" w:eastAsia="Times New Roman" w:hAnsi="Times New Roman" w:cs="Times New Roman"/>
          <w:sz w:val="28"/>
          <w:szCs w:val="28"/>
        </w:rPr>
        <w:t>аппарат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4E7C">
        <w:rPr>
          <w:rFonts w:ascii="Times New Roman" w:eastAsia="Times New Roman" w:hAnsi="Times New Roman" w:cs="Times New Roman"/>
          <w:sz w:val="28"/>
          <w:szCs w:val="28"/>
        </w:rPr>
        <w:t xml:space="preserve"> волновой пайки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52AE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= 100%/12 = 8,3%</w:t>
      </w:r>
    </w:p>
    <w:p w:rsidR="004752AE" w:rsidRDefault="004752AE" w:rsidP="004752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24000</w:t>
      </w:r>
      <w:r w:rsidRPr="00865F2C">
        <w:rPr>
          <w:rFonts w:ascii="Times New Roman" w:eastAsia="Times New Roman" w:hAnsi="Times New Roman" w:cs="Times New Roman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33,3/100 = 7992 руб.</w:t>
      </w:r>
    </w:p>
    <w:p w:rsidR="003C277D" w:rsidRPr="004752AE" w:rsidRDefault="004752AE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(1600+420+4000+2900+7992) / 12 = 1409 </w:t>
      </w:r>
      <w:r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</w:t>
      </w:r>
      <w:r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77D" w:rsidRPr="003F7A94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Прочие расходы:</w:t>
      </w:r>
    </w:p>
    <w:p w:rsidR="00E44701" w:rsidRPr="00853ABD" w:rsidRDefault="003C277D" w:rsidP="003C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</w:t>
      </w:r>
      <w:r w:rsidR="00475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аренду помещения в месяц – 5 000 руб.</w:t>
      </w:r>
    </w:p>
    <w:p w:rsidR="00E44701" w:rsidRPr="00A4102B" w:rsidRDefault="00E44701" w:rsidP="00E44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02B">
        <w:rPr>
          <w:rFonts w:ascii="Times New Roman" w:hAnsi="Times New Roman" w:cs="Times New Roman"/>
          <w:sz w:val="28"/>
          <w:szCs w:val="28"/>
          <w:u w:val="single"/>
        </w:rPr>
        <w:t>7. Определение объёма производства:</w:t>
      </w:r>
    </w:p>
    <w:p w:rsidR="00E44701" w:rsidRPr="00F46B33" w:rsidRDefault="00E44701" w:rsidP="00E44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</w:t>
      </w:r>
      <w:r w:rsidR="004752AE">
        <w:rPr>
          <w:rFonts w:ascii="Times New Roman" w:hAnsi="Times New Roman" w:cs="Times New Roman"/>
          <w:sz w:val="28"/>
          <w:szCs w:val="28"/>
        </w:rPr>
        <w:t>2059</w:t>
      </w:r>
      <w:r w:rsidRPr="00A41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="00F46B33">
        <w:rPr>
          <w:rFonts w:ascii="Times New Roman" w:hAnsi="Times New Roman" w:cs="Times New Roman"/>
          <w:sz w:val="28"/>
          <w:szCs w:val="28"/>
        </w:rPr>
        <w:t xml:space="preserve"> N + </w:t>
      </w:r>
      <w:r w:rsidR="00F46B33" w:rsidRPr="00F46B33">
        <w:rPr>
          <w:rFonts w:ascii="Times New Roman" w:hAnsi="Times New Roman" w:cs="Times New Roman"/>
          <w:sz w:val="28"/>
          <w:szCs w:val="28"/>
        </w:rPr>
        <w:t>2</w:t>
      </w:r>
      <w:r w:rsidR="004752AE">
        <w:rPr>
          <w:rFonts w:ascii="Times New Roman" w:hAnsi="Times New Roman" w:cs="Times New Roman"/>
          <w:sz w:val="28"/>
          <w:szCs w:val="28"/>
        </w:rPr>
        <w:t>196</w:t>
      </w:r>
      <w:r w:rsidR="00F46B33">
        <w:rPr>
          <w:rFonts w:ascii="Times New Roman" w:hAnsi="Times New Roman" w:cs="Times New Roman"/>
          <w:sz w:val="28"/>
          <w:szCs w:val="28"/>
        </w:rPr>
        <w:t xml:space="preserve"> + </w:t>
      </w:r>
      <w:r w:rsidR="004752AE">
        <w:rPr>
          <w:rFonts w:ascii="Times New Roman" w:hAnsi="Times New Roman" w:cs="Times New Roman"/>
          <w:sz w:val="28"/>
          <w:szCs w:val="28"/>
        </w:rPr>
        <w:t>159100</w:t>
      </w:r>
      <w:r w:rsidR="00F46B33">
        <w:rPr>
          <w:rFonts w:ascii="Times New Roman" w:hAnsi="Times New Roman" w:cs="Times New Roman"/>
          <w:sz w:val="28"/>
          <w:szCs w:val="28"/>
        </w:rPr>
        <w:t xml:space="preserve"> + </w:t>
      </w:r>
      <w:r w:rsidR="004752AE">
        <w:rPr>
          <w:rFonts w:ascii="Times New Roman" w:hAnsi="Times New Roman" w:cs="Times New Roman"/>
          <w:sz w:val="28"/>
          <w:szCs w:val="28"/>
        </w:rPr>
        <w:t>47730</w:t>
      </w:r>
      <w:r w:rsidR="00F46B33">
        <w:rPr>
          <w:rFonts w:ascii="Times New Roman" w:hAnsi="Times New Roman" w:cs="Times New Roman"/>
          <w:sz w:val="28"/>
          <w:szCs w:val="28"/>
        </w:rPr>
        <w:t xml:space="preserve"> + </w:t>
      </w:r>
      <w:r w:rsidR="004752AE">
        <w:rPr>
          <w:rFonts w:ascii="Times New Roman" w:hAnsi="Times New Roman" w:cs="Times New Roman"/>
          <w:sz w:val="28"/>
          <w:szCs w:val="28"/>
        </w:rPr>
        <w:t>1409</w:t>
      </w:r>
      <w:r w:rsidR="00F46B33">
        <w:rPr>
          <w:rFonts w:ascii="Times New Roman" w:hAnsi="Times New Roman" w:cs="Times New Roman"/>
          <w:sz w:val="28"/>
          <w:szCs w:val="28"/>
        </w:rPr>
        <w:t xml:space="preserve"> + </w:t>
      </w:r>
      <w:r w:rsidR="004752AE">
        <w:rPr>
          <w:rFonts w:ascii="Times New Roman" w:hAnsi="Times New Roman" w:cs="Times New Roman"/>
          <w:sz w:val="28"/>
          <w:szCs w:val="28"/>
        </w:rPr>
        <w:t>5000</w:t>
      </w:r>
    </w:p>
    <w:p w:rsidR="00E44701" w:rsidRPr="00A4102B" w:rsidRDefault="00F46B33" w:rsidP="00E44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</w:t>
      </w:r>
      <w:r w:rsidR="004752AE">
        <w:rPr>
          <w:rFonts w:ascii="Times New Roman" w:hAnsi="Times New Roman" w:cs="Times New Roman"/>
          <w:sz w:val="28"/>
          <w:szCs w:val="28"/>
        </w:rPr>
        <w:t>2059</w:t>
      </w:r>
      <w:r w:rsidR="00E44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× N + </w:t>
      </w:r>
      <w:r w:rsidR="004752AE">
        <w:rPr>
          <w:rFonts w:ascii="Times New Roman" w:hAnsi="Times New Roman" w:cs="Times New Roman"/>
          <w:sz w:val="28"/>
          <w:szCs w:val="28"/>
        </w:rPr>
        <w:t>217494</w:t>
      </w:r>
      <w:r w:rsidR="00E44701" w:rsidRPr="00A4102B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44701" w:rsidRPr="00A4102B" w:rsidRDefault="004752AE" w:rsidP="00E44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2494</w:t>
      </w:r>
      <w:r w:rsidR="00E44701">
        <w:rPr>
          <w:rFonts w:ascii="Times New Roman" w:hAnsi="Times New Roman" w:cs="Times New Roman"/>
          <w:sz w:val="28"/>
          <w:szCs w:val="28"/>
        </w:rPr>
        <w:t xml:space="preserve"> </w:t>
      </w:r>
      <w:r w:rsidR="00E44701" w:rsidRPr="00A4102B">
        <w:rPr>
          <w:rFonts w:ascii="Times New Roman" w:hAnsi="Times New Roman" w:cs="Times New Roman"/>
          <w:sz w:val="28"/>
          <w:szCs w:val="28"/>
        </w:rPr>
        <w:t>×</w:t>
      </w:r>
      <w:r w:rsidR="00F46B33">
        <w:rPr>
          <w:rFonts w:ascii="Times New Roman" w:hAnsi="Times New Roman" w:cs="Times New Roman"/>
          <w:sz w:val="28"/>
          <w:szCs w:val="28"/>
        </w:rPr>
        <w:t xml:space="preserve"> N = </w:t>
      </w:r>
      <w:r>
        <w:rPr>
          <w:rFonts w:ascii="Times New Roman" w:hAnsi="Times New Roman" w:cs="Times New Roman"/>
          <w:sz w:val="28"/>
          <w:szCs w:val="28"/>
        </w:rPr>
        <w:t>2059</w:t>
      </w:r>
      <w:r w:rsidR="00E44701">
        <w:rPr>
          <w:rFonts w:ascii="Times New Roman" w:hAnsi="Times New Roman" w:cs="Times New Roman"/>
          <w:sz w:val="28"/>
          <w:szCs w:val="28"/>
        </w:rPr>
        <w:t xml:space="preserve"> </w:t>
      </w:r>
      <w:r w:rsidR="00F46B33">
        <w:rPr>
          <w:rFonts w:ascii="Times New Roman" w:hAnsi="Times New Roman" w:cs="Times New Roman"/>
          <w:sz w:val="28"/>
          <w:szCs w:val="28"/>
        </w:rPr>
        <w:t xml:space="preserve">× N +  </w:t>
      </w:r>
      <w:r>
        <w:rPr>
          <w:rFonts w:ascii="Times New Roman" w:hAnsi="Times New Roman" w:cs="Times New Roman"/>
          <w:sz w:val="28"/>
          <w:szCs w:val="28"/>
        </w:rPr>
        <w:t>217494</w:t>
      </w:r>
      <w:r w:rsidR="00E44701" w:rsidRPr="00A4102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E44701" w:rsidRPr="00A4102B">
        <w:rPr>
          <w:rFonts w:ascii="Times New Roman" w:hAnsi="Times New Roman" w:cs="Times New Roman"/>
          <w:sz w:val="28"/>
          <w:szCs w:val="28"/>
        </w:rPr>
        <w:t>П</w:t>
      </w:r>
      <w:r w:rsidR="00E44701" w:rsidRPr="00A4102B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proofErr w:type="spellEnd"/>
      <w:r w:rsidR="00E44701" w:rsidRPr="00A4102B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E44701" w:rsidRPr="00A4102B" w:rsidRDefault="004752AE" w:rsidP="00E44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2494</w:t>
      </w:r>
      <w:r w:rsidR="00E44701">
        <w:rPr>
          <w:rFonts w:ascii="Times New Roman" w:hAnsi="Times New Roman" w:cs="Times New Roman"/>
          <w:sz w:val="28"/>
          <w:szCs w:val="28"/>
        </w:rPr>
        <w:t xml:space="preserve"> </w:t>
      </w:r>
      <w:r w:rsidR="00E44701" w:rsidRPr="00A4102B">
        <w:rPr>
          <w:rFonts w:ascii="Times New Roman" w:hAnsi="Times New Roman" w:cs="Times New Roman"/>
          <w:sz w:val="28"/>
          <w:szCs w:val="28"/>
        </w:rPr>
        <w:t>×</w:t>
      </w:r>
      <w:r w:rsidR="00E44701">
        <w:rPr>
          <w:rFonts w:ascii="Times New Roman" w:hAnsi="Times New Roman" w:cs="Times New Roman"/>
          <w:sz w:val="28"/>
          <w:szCs w:val="28"/>
        </w:rPr>
        <w:t xml:space="preserve"> N </w:t>
      </w:r>
      <w:r w:rsidR="00F46B3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2059</w:t>
      </w:r>
      <w:r w:rsidR="00E44701">
        <w:rPr>
          <w:rFonts w:ascii="Times New Roman" w:hAnsi="Times New Roman" w:cs="Times New Roman"/>
          <w:sz w:val="28"/>
          <w:szCs w:val="28"/>
        </w:rPr>
        <w:t xml:space="preserve"> </w:t>
      </w:r>
      <w:r w:rsidR="00F46B33">
        <w:rPr>
          <w:rFonts w:ascii="Times New Roman" w:hAnsi="Times New Roman" w:cs="Times New Roman"/>
          <w:sz w:val="28"/>
          <w:szCs w:val="28"/>
        </w:rPr>
        <w:t xml:space="preserve">× N +  </w:t>
      </w:r>
      <w:r>
        <w:rPr>
          <w:rFonts w:ascii="Times New Roman" w:hAnsi="Times New Roman" w:cs="Times New Roman"/>
          <w:sz w:val="28"/>
          <w:szCs w:val="28"/>
        </w:rPr>
        <w:t>217494</w:t>
      </w:r>
      <w:r w:rsidR="00F46B3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5000000</w:t>
      </w:r>
    </w:p>
    <w:p w:rsidR="00E44701" w:rsidRPr="00853ABD" w:rsidRDefault="004752AE" w:rsidP="00E44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2494</w:t>
      </w:r>
      <w:r w:rsidR="00E44701">
        <w:rPr>
          <w:rFonts w:ascii="Times New Roman" w:hAnsi="Times New Roman" w:cs="Times New Roman"/>
          <w:sz w:val="28"/>
          <w:szCs w:val="28"/>
        </w:rPr>
        <w:t xml:space="preserve"> </w:t>
      </w:r>
      <w:r w:rsidR="00E44701" w:rsidRPr="00A4102B">
        <w:rPr>
          <w:rFonts w:ascii="Times New Roman" w:hAnsi="Times New Roman" w:cs="Times New Roman"/>
          <w:sz w:val="28"/>
          <w:szCs w:val="28"/>
        </w:rPr>
        <w:t>×</w:t>
      </w:r>
      <w:r w:rsidR="00F46B33">
        <w:rPr>
          <w:rFonts w:ascii="Times New Roman" w:hAnsi="Times New Roman" w:cs="Times New Roman"/>
          <w:sz w:val="28"/>
          <w:szCs w:val="28"/>
        </w:rPr>
        <w:t xml:space="preserve"> N – </w:t>
      </w:r>
      <w:r>
        <w:rPr>
          <w:rFonts w:ascii="Times New Roman" w:hAnsi="Times New Roman" w:cs="Times New Roman"/>
          <w:sz w:val="28"/>
          <w:szCs w:val="28"/>
        </w:rPr>
        <w:t>2059</w:t>
      </w:r>
      <w:r w:rsidR="00E44701">
        <w:rPr>
          <w:rFonts w:ascii="Times New Roman" w:hAnsi="Times New Roman" w:cs="Times New Roman"/>
          <w:sz w:val="28"/>
          <w:szCs w:val="28"/>
        </w:rPr>
        <w:t xml:space="preserve"> </w:t>
      </w:r>
      <w:r w:rsidR="00F46B33">
        <w:rPr>
          <w:rFonts w:ascii="Times New Roman" w:hAnsi="Times New Roman" w:cs="Times New Roman"/>
          <w:sz w:val="28"/>
          <w:szCs w:val="28"/>
        </w:rPr>
        <w:t xml:space="preserve">× N = </w:t>
      </w:r>
      <w:r>
        <w:rPr>
          <w:rFonts w:ascii="Times New Roman" w:hAnsi="Times New Roman" w:cs="Times New Roman"/>
          <w:sz w:val="28"/>
          <w:szCs w:val="28"/>
        </w:rPr>
        <w:t>5217494</w:t>
      </w:r>
    </w:p>
    <w:p w:rsidR="00E44701" w:rsidRPr="00A4102B" w:rsidRDefault="00E44701" w:rsidP="00E44701">
      <w:p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A4102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102B">
        <w:rPr>
          <w:rFonts w:ascii="Times New Roman" w:hAnsi="Times New Roman" w:cs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5217494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435</m:t>
            </m:r>
          </m:den>
        </m:f>
      </m:oMath>
    </w:p>
    <w:p w:rsidR="00F46B33" w:rsidRPr="00F46B33" w:rsidRDefault="00E44701" w:rsidP="00E44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2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46B33">
        <w:rPr>
          <w:rFonts w:ascii="Times New Roman" w:hAnsi="Times New Roman" w:cs="Times New Roman"/>
          <w:sz w:val="28"/>
          <w:szCs w:val="28"/>
        </w:rPr>
        <w:t xml:space="preserve"> = </w:t>
      </w:r>
      <w:r w:rsidR="00C45DE3">
        <w:rPr>
          <w:rFonts w:ascii="Times New Roman" w:hAnsi="Times New Roman" w:cs="Times New Roman"/>
          <w:sz w:val="28"/>
          <w:szCs w:val="28"/>
        </w:rPr>
        <w:t>11994</w:t>
      </w:r>
      <w:r w:rsidRPr="00A4102B">
        <w:rPr>
          <w:rFonts w:ascii="Times New Roman" w:hAnsi="Times New Roman" w:cs="Times New Roman"/>
          <w:sz w:val="28"/>
          <w:szCs w:val="28"/>
        </w:rPr>
        <w:t xml:space="preserve"> кг/</w:t>
      </w:r>
      <w:proofErr w:type="spellStart"/>
      <w:r w:rsidRPr="00A4102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F46B33" w:rsidRPr="00F46B33">
        <w:rPr>
          <w:rFonts w:ascii="Times New Roman" w:hAnsi="Times New Roman" w:cs="Times New Roman"/>
          <w:sz w:val="28"/>
          <w:szCs w:val="28"/>
        </w:rPr>
        <w:t xml:space="preserve">, </w:t>
      </w:r>
      <w:r w:rsidR="00F46B3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5DE3">
        <w:rPr>
          <w:rFonts w:ascii="Times New Roman" w:hAnsi="Times New Roman" w:cs="Times New Roman"/>
          <w:sz w:val="28"/>
          <w:szCs w:val="28"/>
        </w:rPr>
        <w:t>=545</w:t>
      </w:r>
      <w:r w:rsidR="00F46B33" w:rsidRPr="00F46B33">
        <w:rPr>
          <w:rFonts w:ascii="Times New Roman" w:hAnsi="Times New Roman" w:cs="Times New Roman"/>
          <w:sz w:val="28"/>
          <w:szCs w:val="28"/>
        </w:rPr>
        <w:t xml:space="preserve"> </w:t>
      </w:r>
      <w:r w:rsidR="00F46B33">
        <w:rPr>
          <w:rFonts w:ascii="Times New Roman" w:hAnsi="Times New Roman" w:cs="Times New Roman"/>
          <w:sz w:val="28"/>
          <w:szCs w:val="28"/>
        </w:rPr>
        <w:t>кг/день</w:t>
      </w:r>
    </w:p>
    <w:p w:rsidR="00E44701" w:rsidRPr="00A4102B" w:rsidRDefault="00E44701" w:rsidP="00E44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02B">
        <w:rPr>
          <w:rFonts w:ascii="Times New Roman" w:hAnsi="Times New Roman" w:cs="Times New Roman"/>
          <w:sz w:val="28"/>
          <w:szCs w:val="28"/>
          <w:u w:val="single"/>
        </w:rPr>
        <w:t>Суммарные материальные затраты на месяц:</w:t>
      </w:r>
    </w:p>
    <w:p w:rsidR="00F46B33" w:rsidRPr="00C45DE3" w:rsidRDefault="00F46B33" w:rsidP="00E44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45DE3">
        <w:rPr>
          <w:rFonts w:ascii="Times New Roman" w:hAnsi="Times New Roman" w:cs="Times New Roman"/>
          <w:sz w:val="28"/>
          <w:szCs w:val="28"/>
        </w:rPr>
        <w:t>2059</w:t>
      </w:r>
      <w:r w:rsidR="00E44701">
        <w:rPr>
          <w:rFonts w:ascii="Times New Roman" w:hAnsi="Times New Roman" w:cs="Times New Roman"/>
          <w:sz w:val="28"/>
          <w:szCs w:val="28"/>
        </w:rPr>
        <w:t xml:space="preserve"> 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E3">
        <w:rPr>
          <w:rFonts w:ascii="Times New Roman" w:hAnsi="Times New Roman" w:cs="Times New Roman"/>
          <w:sz w:val="28"/>
          <w:szCs w:val="28"/>
        </w:rPr>
        <w:t>11994</w:t>
      </w:r>
      <w:r>
        <w:rPr>
          <w:rFonts w:ascii="Times New Roman" w:hAnsi="Times New Roman" w:cs="Times New Roman"/>
          <w:sz w:val="28"/>
          <w:szCs w:val="28"/>
        </w:rPr>
        <w:t xml:space="preserve">  + </w:t>
      </w:r>
      <w:r w:rsidR="00C45DE3">
        <w:rPr>
          <w:rFonts w:ascii="Times New Roman" w:hAnsi="Times New Roman" w:cs="Times New Roman"/>
          <w:sz w:val="28"/>
          <w:szCs w:val="28"/>
        </w:rPr>
        <w:t>2196,48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45DE3">
        <w:rPr>
          <w:rFonts w:ascii="Times New Roman" w:hAnsi="Times New Roman" w:cs="Times New Roman"/>
          <w:sz w:val="28"/>
          <w:szCs w:val="28"/>
        </w:rPr>
        <w:t>24697842,48</w:t>
      </w:r>
      <w:r w:rsidR="00E44701" w:rsidRPr="00A4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701" w:rsidRPr="00A4102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44701" w:rsidRPr="00A4102B">
        <w:rPr>
          <w:rFonts w:ascii="Times New Roman" w:hAnsi="Times New Roman" w:cs="Times New Roman"/>
          <w:sz w:val="28"/>
          <w:szCs w:val="28"/>
        </w:rPr>
        <w:t>/мес.</w:t>
      </w:r>
    </w:p>
    <w:p w:rsidR="00C45DE3" w:rsidRDefault="00C45DE3" w:rsidP="00E447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3" w:rsidRPr="007D341C" w:rsidRDefault="00C45DE3" w:rsidP="00E447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7E" w:rsidRPr="007D341C" w:rsidRDefault="0013197E" w:rsidP="00E447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3" w:rsidRDefault="00C45DE3" w:rsidP="00E447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77D" w:rsidRPr="00E44701" w:rsidRDefault="00A444C4" w:rsidP="00E44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</w:t>
      </w:r>
      <w:r w:rsidR="0054579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C277D" w:rsidRPr="003F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«Суммарные текущие затраты на весь объем выпуска </w:t>
      </w:r>
      <w:r w:rsidR="003C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продукции»    </w:t>
      </w:r>
      <w:r w:rsidR="005C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3"/>
        <w:tblpPr w:leftFromText="180" w:rightFromText="180" w:vertAnchor="text" w:horzAnchor="margin" w:tblpXSpec="center" w:tblpY="455"/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3C277D" w:rsidRPr="003F7A94" w:rsidTr="005C7A32">
        <w:tc>
          <w:tcPr>
            <w:tcW w:w="5494" w:type="dxa"/>
          </w:tcPr>
          <w:p w:rsidR="003C277D" w:rsidRPr="003F7A94" w:rsidRDefault="003C277D" w:rsidP="00853ABD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:rsidR="003C277D" w:rsidRPr="003F7A94" w:rsidRDefault="00C45DE3" w:rsidP="00853A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159100</w:t>
            </w:r>
          </w:p>
        </w:tc>
      </w:tr>
      <w:tr w:rsidR="003C277D" w:rsidRPr="003F7A94" w:rsidTr="005C7A32">
        <w:tc>
          <w:tcPr>
            <w:tcW w:w="5494" w:type="dxa"/>
          </w:tcPr>
          <w:p w:rsidR="003C277D" w:rsidRPr="003F7A94" w:rsidRDefault="003C277D" w:rsidP="00853ABD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076" w:type="dxa"/>
          </w:tcPr>
          <w:p w:rsidR="003C277D" w:rsidRPr="003F7A94" w:rsidRDefault="00C45DE3" w:rsidP="00853A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47 730</w:t>
            </w:r>
          </w:p>
        </w:tc>
      </w:tr>
      <w:tr w:rsidR="003C277D" w:rsidRPr="003F7A94" w:rsidTr="005C7A32">
        <w:tc>
          <w:tcPr>
            <w:tcW w:w="5494" w:type="dxa"/>
          </w:tcPr>
          <w:p w:rsidR="003C277D" w:rsidRPr="003F7A94" w:rsidRDefault="003C277D" w:rsidP="00853ABD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3C277D" w:rsidRPr="003F7A94" w:rsidRDefault="00C45DE3" w:rsidP="00853A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1409</w:t>
            </w:r>
          </w:p>
        </w:tc>
      </w:tr>
      <w:tr w:rsidR="003C277D" w:rsidRPr="003F7A94" w:rsidTr="005C7A32">
        <w:tc>
          <w:tcPr>
            <w:tcW w:w="5494" w:type="dxa"/>
          </w:tcPr>
          <w:p w:rsidR="003C277D" w:rsidRPr="003F7A94" w:rsidRDefault="003C277D" w:rsidP="00853ABD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:rsidR="003C277D" w:rsidRPr="003F7A94" w:rsidRDefault="00C45DE3" w:rsidP="00853A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C45DE3" w:rsidRPr="003F7A94" w:rsidTr="005C7A32">
        <w:tc>
          <w:tcPr>
            <w:tcW w:w="5494" w:type="dxa"/>
          </w:tcPr>
          <w:p w:rsidR="00C45DE3" w:rsidRPr="003F7A94" w:rsidRDefault="00C45DE3" w:rsidP="00853ABD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:rsidR="00C45DE3" w:rsidRDefault="00C45DE3" w:rsidP="00853A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24 697 842</w:t>
            </w:r>
          </w:p>
        </w:tc>
      </w:tr>
      <w:tr w:rsidR="003C277D" w:rsidRPr="003F7A94" w:rsidTr="005C7A32">
        <w:tc>
          <w:tcPr>
            <w:tcW w:w="5494" w:type="dxa"/>
          </w:tcPr>
          <w:p w:rsidR="003C277D" w:rsidRPr="003F7A94" w:rsidRDefault="003C277D" w:rsidP="00853ABD">
            <w:pPr>
              <w:spacing w:after="7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:rsidR="003C277D" w:rsidRPr="00A444C4" w:rsidRDefault="00C45DE3" w:rsidP="00853A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24 911 081</w:t>
            </w:r>
          </w:p>
        </w:tc>
      </w:tr>
    </w:tbl>
    <w:p w:rsidR="003C277D" w:rsidRDefault="003C277D" w:rsidP="0073509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35095" w:rsidRDefault="00545794" w:rsidP="0073509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735095" w:rsidRPr="00F53134">
        <w:rPr>
          <w:rFonts w:ascii="Times New Roman" w:hAnsi="Times New Roman" w:cs="Times New Roman"/>
          <w:i/>
          <w:sz w:val="28"/>
          <w:szCs w:val="28"/>
        </w:rPr>
        <w:t>.2. Определение цены реализации.</w:t>
      </w:r>
    </w:p>
    <w:p w:rsidR="00735095" w:rsidRPr="00F53134" w:rsidRDefault="00735095" w:rsidP="007350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от реализации продукции</w:t>
      </w:r>
      <w:r w:rsidRPr="00F53134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735095" w:rsidRDefault="00735095" w:rsidP="00735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13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53134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F53134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F53134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× N , </w:t>
      </w:r>
      <w:r w:rsidRPr="00F53134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735095" w:rsidRPr="00F53134" w:rsidRDefault="00735095" w:rsidP="00735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134">
        <w:rPr>
          <w:rFonts w:ascii="Times New Roman" w:hAnsi="Times New Roman" w:cs="Times New Roman"/>
          <w:sz w:val="28"/>
          <w:szCs w:val="28"/>
        </w:rPr>
        <w:t>Ц</w:t>
      </w:r>
      <w:r w:rsidRPr="00F53134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F53134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F53134">
        <w:rPr>
          <w:rFonts w:ascii="Times New Roman" w:hAnsi="Times New Roman" w:cs="Times New Roman"/>
          <w:sz w:val="28"/>
          <w:szCs w:val="28"/>
        </w:rPr>
        <w:t>– цена реализации руб.;</w:t>
      </w:r>
    </w:p>
    <w:p w:rsidR="00735095" w:rsidRPr="00F53134" w:rsidRDefault="00735095" w:rsidP="00735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134">
        <w:rPr>
          <w:rFonts w:ascii="Times New Roman" w:hAnsi="Times New Roman" w:cs="Times New Roman"/>
          <w:sz w:val="28"/>
          <w:szCs w:val="28"/>
        </w:rPr>
        <w:t>N – количество производимой продукции, кг.</w:t>
      </w:r>
    </w:p>
    <w:p w:rsidR="0048476A" w:rsidRPr="00C45DE3" w:rsidRDefault="003C277D" w:rsidP="00C45D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49A">
        <w:rPr>
          <w:rFonts w:ascii="Times New Roman" w:hAnsi="Times New Roman" w:cs="Times New Roman"/>
          <w:sz w:val="28"/>
          <w:szCs w:val="28"/>
        </w:rPr>
        <w:t>В</w:t>
      </w:r>
      <w:r w:rsidRPr="000F549A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0F54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35095">
        <w:rPr>
          <w:rFonts w:ascii="Times New Roman" w:hAnsi="Times New Roman" w:cs="Times New Roman"/>
          <w:sz w:val="28"/>
          <w:szCs w:val="28"/>
        </w:rPr>
        <w:t xml:space="preserve">= </w:t>
      </w:r>
      <w:r w:rsidR="00C45DE3">
        <w:rPr>
          <w:rFonts w:ascii="Times New Roman" w:hAnsi="Times New Roman" w:cs="Times New Roman"/>
          <w:sz w:val="28"/>
          <w:szCs w:val="28"/>
        </w:rPr>
        <w:t>2494</w:t>
      </w:r>
      <w:r w:rsidRPr="000F549A">
        <w:rPr>
          <w:rFonts w:ascii="Times New Roman" w:hAnsi="Times New Roman" w:cs="Times New Roman"/>
          <w:sz w:val="28"/>
          <w:szCs w:val="28"/>
        </w:rPr>
        <w:t xml:space="preserve"> </w:t>
      </w:r>
      <w:r w:rsidRPr="000F549A">
        <w:rPr>
          <w:rFonts w:ascii="Times New Roman" w:hAnsi="Times New Roman" w:cs="Times New Roman"/>
          <w:sz w:val="28"/>
          <w:szCs w:val="28"/>
        </w:rPr>
        <w:sym w:font="Symbol" w:char="F0B4"/>
      </w:r>
      <w:r w:rsidR="00735095">
        <w:rPr>
          <w:rFonts w:ascii="Times New Roman" w:hAnsi="Times New Roman" w:cs="Times New Roman"/>
          <w:sz w:val="28"/>
          <w:szCs w:val="28"/>
        </w:rPr>
        <w:t xml:space="preserve"> </w:t>
      </w:r>
      <w:r w:rsidR="00C45DE3">
        <w:rPr>
          <w:rFonts w:ascii="Times New Roman" w:hAnsi="Times New Roman" w:cs="Times New Roman"/>
          <w:sz w:val="28"/>
          <w:szCs w:val="28"/>
        </w:rPr>
        <w:t>11994</w:t>
      </w:r>
      <w:r w:rsidR="00735095">
        <w:rPr>
          <w:rFonts w:ascii="Times New Roman" w:hAnsi="Times New Roman" w:cs="Times New Roman"/>
          <w:sz w:val="28"/>
          <w:szCs w:val="28"/>
        </w:rPr>
        <w:t xml:space="preserve"> = </w:t>
      </w:r>
      <w:r w:rsidR="00C45DE3">
        <w:rPr>
          <w:rFonts w:ascii="Times New Roman" w:hAnsi="Times New Roman" w:cs="Times New Roman"/>
          <w:sz w:val="28"/>
          <w:szCs w:val="28"/>
        </w:rPr>
        <w:t>29 913 036</w:t>
      </w:r>
      <w:r w:rsidRPr="000F549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3197E" w:rsidRPr="007D341C" w:rsidRDefault="0013197E" w:rsidP="003C27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3C27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3C27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3C27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3C27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3C27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3C27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97E" w:rsidRPr="007D341C" w:rsidRDefault="0013197E" w:rsidP="003C27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277D" w:rsidRDefault="00545794" w:rsidP="003C27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3C277D" w:rsidRPr="000F549A">
        <w:rPr>
          <w:rFonts w:ascii="Times New Roman" w:hAnsi="Times New Roman" w:cs="Times New Roman"/>
          <w:i/>
          <w:sz w:val="28"/>
          <w:szCs w:val="28"/>
        </w:rPr>
        <w:t>.3. Отчет о прибылях и убытках.</w:t>
      </w:r>
    </w:p>
    <w:p w:rsidR="003C277D" w:rsidRDefault="003C277D" w:rsidP="001319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5794">
        <w:rPr>
          <w:rFonts w:ascii="Times New Roman" w:hAnsi="Times New Roman" w:cs="Times New Roman"/>
          <w:sz w:val="28"/>
          <w:szCs w:val="28"/>
        </w:rPr>
        <w:t xml:space="preserve">Таблица №14. </w:t>
      </w:r>
      <w:r w:rsidRPr="000F549A">
        <w:rPr>
          <w:rFonts w:ascii="Times New Roman" w:hAnsi="Times New Roman" w:cs="Times New Roman"/>
          <w:sz w:val="28"/>
          <w:szCs w:val="28"/>
        </w:rPr>
        <w:t>«Отчет о прибылях и убытках»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3C277D" w:rsidRPr="000F549A" w:rsidTr="00853ABD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Значение, руб.</w:t>
            </w:r>
          </w:p>
        </w:tc>
      </w:tr>
      <w:tr w:rsidR="003C277D" w:rsidRPr="000F549A" w:rsidTr="00853ABD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 Выручка от реализации продукции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 Затраты на производство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3. </w:t>
            </w:r>
            <w:r w:rsidR="00B847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Валовая п</w:t>
            </w:r>
            <w:r w:rsidR="009544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рибыль </w:t>
            </w: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реализации продукции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(строка 1 – строка 2)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 Налоги, относимые на финансовые результаты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  <w:r w:rsidR="00A802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рибыль</w:t>
            </w:r>
            <w:r w:rsidR="002F10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реализации продукции</w:t>
            </w: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без налогов, отн</w:t>
            </w:r>
            <w:r w:rsidR="002F10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осимых на финансовые результат</w:t>
            </w:r>
            <w:proofErr w:type="gramStart"/>
            <w:r w:rsidR="002F10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gramEnd"/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строка 3 – строка 4)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 Льготы по налогу на прибыль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 Налогооблагаемая прибыль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(строка 5 </w:t>
            </w: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>– строка 6)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 Налог на прибыль (20%)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 Чистая прибыль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D" w:rsidRPr="000F549A" w:rsidRDefault="00C45DE3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29 913 036</w:t>
            </w:r>
          </w:p>
          <w:p w:rsidR="003C277D" w:rsidRPr="000F549A" w:rsidRDefault="00C45DE3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24 911 081</w:t>
            </w:r>
          </w:p>
          <w:p w:rsidR="003C277D" w:rsidRPr="000F549A" w:rsidRDefault="00C45DE3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5 000 000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  <w:p w:rsidR="003C277D" w:rsidRPr="000F549A" w:rsidRDefault="00C45DE3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5 000 000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F549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  <w:p w:rsidR="003C277D" w:rsidRPr="000F549A" w:rsidRDefault="00C45DE3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5 000 000</w:t>
            </w:r>
          </w:p>
          <w:p w:rsidR="003C277D" w:rsidRPr="000F549A" w:rsidRDefault="003C277D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C277D" w:rsidRPr="000F549A" w:rsidRDefault="00C45DE3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1 000 000</w:t>
            </w:r>
          </w:p>
          <w:p w:rsidR="003C277D" w:rsidRPr="000F549A" w:rsidRDefault="00C45DE3" w:rsidP="00853AB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4 000 000</w:t>
            </w:r>
          </w:p>
        </w:tc>
      </w:tr>
    </w:tbl>
    <w:p w:rsidR="003C277D" w:rsidRDefault="003C277D" w:rsidP="003C2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77D" w:rsidRDefault="003C277D" w:rsidP="003C2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5E">
        <w:rPr>
          <w:rFonts w:ascii="Times New Roman" w:hAnsi="Times New Roman" w:cs="Times New Roman"/>
          <w:sz w:val="28"/>
          <w:szCs w:val="28"/>
        </w:rPr>
        <w:t>Чистая прибыль на единицу изделия:</w:t>
      </w:r>
    </w:p>
    <w:p w:rsidR="003C277D" w:rsidRDefault="003C277D" w:rsidP="003C277D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ед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. 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val="en-US" w:eastAsia="ru-RU"/>
              </w:rPr>
              <m:t>N</m:t>
            </m:r>
          </m:den>
        </m:f>
      </m:oMath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 w:rsidR="003C277D" w:rsidRPr="000A705E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чист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чистая прибыль, руб.;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общее число изготавливаемой продукции, кг.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ед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. 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4 000 000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11998</m:t>
            </m:r>
          </m:den>
        </m:f>
      </m:oMath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C4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333</w:t>
      </w:r>
      <w:r w:rsid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77D" w:rsidRDefault="003C277D" w:rsidP="003C2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Рентабельность продукции:</w:t>
      </w:r>
    </w:p>
    <w:p w:rsidR="003C277D" w:rsidRDefault="003C277D" w:rsidP="003C27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изд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С</m:t>
            </m:r>
          </m:den>
        </m:f>
      </m:oMath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sym w:font="Symbol" w:char="F0B4"/>
      </w:r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где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– себестоимость единицы продукции, </w:t>
      </w: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/кг.</w:t>
      </w:r>
    </w:p>
    <w:p w:rsidR="005C7A32" w:rsidRDefault="005C7A32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С=</w:t>
      </w:r>
      <w:r w:rsidR="00C4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24911081</w:t>
      </w:r>
      <w:r w:rsidRP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4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11994</w:t>
      </w:r>
      <w:r w:rsidRP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C4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2076</w:t>
      </w:r>
      <w:r w:rsidRP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5C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</w:p>
    <w:p w:rsidR="0058677F" w:rsidRPr="00C45DE3" w:rsidRDefault="003C277D" w:rsidP="00C45DE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изд</w:t>
      </w:r>
      <w:proofErr w:type="spellEnd"/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333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2076</m:t>
            </m:r>
          </m:den>
        </m:f>
      </m:oMath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sym w:font="Symbol" w:char="F0B4"/>
      </w:r>
      <w:r w:rsidRPr="000A705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C4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= 16,0</w:t>
      </w:r>
      <w:r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</w:t>
      </w:r>
    </w:p>
    <w:p w:rsidR="0013197E" w:rsidRPr="007D341C" w:rsidRDefault="0013197E" w:rsidP="0054579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197E" w:rsidRPr="007D341C" w:rsidRDefault="0013197E" w:rsidP="0054579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B5119" w:rsidRPr="00C45DE3" w:rsidRDefault="00545794" w:rsidP="00821EA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</w:t>
      </w:r>
      <w:r w:rsidR="005C7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.4. </w:t>
      </w:r>
      <w:r w:rsidR="005C7A32" w:rsidRPr="005C7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Определение точки безубыточности производства</w:t>
      </w:r>
    </w:p>
    <w:p w:rsidR="003C277D" w:rsidRPr="005C7A32" w:rsidRDefault="00545794" w:rsidP="00821EA1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№15</w:t>
      </w:r>
      <w:r w:rsidR="003C277D"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</w:t>
      </w:r>
      <w:r w:rsidR="003C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остоянные и переменные затраты»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786"/>
      </w:tblGrid>
      <w:tr w:rsidR="003C277D" w:rsidRPr="004F0DF2" w:rsidTr="00C45DE3">
        <w:trPr>
          <w:trHeight w:val="652"/>
          <w:jc w:val="center"/>
        </w:trPr>
        <w:tc>
          <w:tcPr>
            <w:tcW w:w="4784" w:type="dxa"/>
          </w:tcPr>
          <w:p w:rsidR="003C277D" w:rsidRPr="004F0DF2" w:rsidRDefault="003C277D" w:rsidP="00821EA1">
            <w:pPr>
              <w:spacing w:before="240" w:after="75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Условно-переменные (</w:t>
            </w:r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proofErr w:type="spellStart"/>
            <w:r w:rsidRPr="004F0DF2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vertAlign w:val="subscript"/>
              </w:rPr>
              <w:t>сум</w:t>
            </w:r>
            <w:proofErr w:type="spellEnd"/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C277D" w:rsidRPr="004F0DF2" w:rsidRDefault="003C277D" w:rsidP="00821EA1">
            <w:pPr>
              <w:spacing w:before="240" w:after="75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Условно-постоянные (</w:t>
            </w:r>
            <w:proofErr w:type="spellStart"/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Pr="004F0DF2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vertAlign w:val="subscript"/>
              </w:rPr>
              <w:t>сум</w:t>
            </w:r>
            <w:proofErr w:type="spellEnd"/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C277D" w:rsidRPr="004F0DF2" w:rsidTr="00C45DE3">
        <w:trPr>
          <w:jc w:val="center"/>
        </w:trPr>
        <w:tc>
          <w:tcPr>
            <w:tcW w:w="4784" w:type="dxa"/>
            <w:vMerge w:val="restart"/>
            <w:tcBorders>
              <w:right w:val="single" w:sz="4" w:space="0" w:color="auto"/>
            </w:tcBorders>
          </w:tcPr>
          <w:p w:rsidR="003C277D" w:rsidRPr="004F0DF2" w:rsidRDefault="00A324A4" w:rsidP="00C45DE3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Материальные затраты – </w:t>
            </w:r>
            <w:r w:rsidR="00C45D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24911081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77D" w:rsidRPr="007B42F9" w:rsidRDefault="003C277D" w:rsidP="00853ABD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Затраты на  оплату труда – </w:t>
            </w:r>
            <w:r w:rsidR="00C45D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159100</w:t>
            </w:r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руб.;</w:t>
            </w:r>
          </w:p>
          <w:p w:rsidR="003C277D" w:rsidRPr="007B42F9" w:rsidRDefault="003C277D" w:rsidP="00853ABD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Отчисления на </w:t>
            </w:r>
            <w:proofErr w:type="spellStart"/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</w:t>
            </w:r>
            <w:proofErr w:type="gramStart"/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.н</w:t>
            </w:r>
            <w:proofErr w:type="gramEnd"/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</w:t>
            </w:r>
            <w:r w:rsidR="00C45D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47730</w:t>
            </w:r>
            <w:r w:rsidRPr="007B42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руб.;</w:t>
            </w:r>
          </w:p>
          <w:p w:rsidR="003C277D" w:rsidRPr="004F0DF2" w:rsidRDefault="003C277D" w:rsidP="00C45DE3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Плата за аренду – </w:t>
            </w:r>
            <w:r w:rsidR="00C45D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5000</w:t>
            </w:r>
            <w:r w:rsidRPr="004F0DF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руб.;</w:t>
            </w:r>
          </w:p>
        </w:tc>
      </w:tr>
      <w:tr w:rsidR="003C277D" w:rsidRPr="004F0DF2" w:rsidTr="00C45DE3">
        <w:trPr>
          <w:jc w:val="center"/>
        </w:trPr>
        <w:tc>
          <w:tcPr>
            <w:tcW w:w="4784" w:type="dxa"/>
            <w:vMerge/>
            <w:tcBorders>
              <w:right w:val="single" w:sz="4" w:space="0" w:color="auto"/>
            </w:tcBorders>
          </w:tcPr>
          <w:p w:rsidR="003C277D" w:rsidRPr="004F0DF2" w:rsidRDefault="003C277D" w:rsidP="00853ABD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77D" w:rsidRPr="004F0DF2" w:rsidRDefault="003C277D" w:rsidP="00C45DE3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Амортизационные отчисления –</w:t>
            </w:r>
            <w:r w:rsidR="00C45D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1409</w:t>
            </w:r>
            <w:r w:rsidRPr="004F0DF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руб.;</w:t>
            </w:r>
          </w:p>
        </w:tc>
      </w:tr>
      <w:tr w:rsidR="003C277D" w:rsidRPr="004F0DF2" w:rsidTr="00C45DE3">
        <w:trPr>
          <w:trHeight w:val="77"/>
          <w:jc w:val="center"/>
        </w:trPr>
        <w:tc>
          <w:tcPr>
            <w:tcW w:w="4784" w:type="dxa"/>
            <w:vMerge/>
            <w:tcBorders>
              <w:right w:val="single" w:sz="4" w:space="0" w:color="auto"/>
            </w:tcBorders>
          </w:tcPr>
          <w:p w:rsidR="003C277D" w:rsidRPr="004F0DF2" w:rsidRDefault="003C277D" w:rsidP="00853ABD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D" w:rsidRPr="004F0DF2" w:rsidRDefault="003C277D" w:rsidP="00853ABD">
            <w:pPr>
              <w:spacing w:after="75"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C277D" w:rsidRPr="004F0DF2" w:rsidTr="00C45DE3">
        <w:trPr>
          <w:jc w:val="center"/>
        </w:trPr>
        <w:tc>
          <w:tcPr>
            <w:tcW w:w="4784" w:type="dxa"/>
          </w:tcPr>
          <w:p w:rsidR="003C277D" w:rsidRPr="004F0DF2" w:rsidRDefault="00A324A4" w:rsidP="00C45DE3">
            <w:pPr>
              <w:spacing w:after="75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  <w:r w:rsidR="00C45D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24 911 081</w:t>
            </w:r>
            <w:r w:rsidR="003C277D"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C277D" w:rsidRPr="004F0DF2" w:rsidRDefault="003C277D" w:rsidP="00C45DE3">
            <w:pPr>
              <w:spacing w:after="75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  <w:r w:rsidR="00C45D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213 239</w:t>
            </w:r>
            <w:r w:rsidRPr="004F0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:rsidR="003C277D" w:rsidRDefault="003C277D" w:rsidP="003C2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277D" w:rsidRDefault="003C277D" w:rsidP="003C27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точки безубыточности, при этом количестве выпускаемой продукции предприятие не будет 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убытков:</w:t>
      </w:r>
    </w:p>
    <w:p w:rsidR="003C277D" w:rsidRDefault="003C277D" w:rsidP="003C277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без 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val="en-US"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ед.</m:t>
                </m:r>
              </m:sub>
            </m:sSub>
          </m:den>
        </m:f>
      </m:oMath>
      <w:r w:rsidRPr="00880E3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4F0DF2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, 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4F0DF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ед.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C4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24911081</w:t>
      </w:r>
      <w:r w:rsidRPr="004F0DF2">
        <w:rPr>
          <w:rFonts w:ascii="SimSun" w:eastAsia="SimSun" w:hAnsi="SimSun" w:cs="Times New Roman" w:hint="eastAsia"/>
          <w:color w:val="000000"/>
          <w:sz w:val="28"/>
          <w:szCs w:val="28"/>
          <w:lang w:eastAsia="ru-RU"/>
        </w:rPr>
        <w:t>: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4F0DF2">
        <w:rPr>
          <w:rFonts w:ascii="SimSun" w:eastAsia="SimSun" w:hAnsi="SimSun" w:cs="Times New Roman" w:hint="eastAsia"/>
          <w:color w:val="000000"/>
          <w:sz w:val="28"/>
          <w:szCs w:val="28"/>
          <w:lang w:eastAsia="ru-RU"/>
        </w:rPr>
        <w:t>:</w:t>
      </w:r>
      <w:proofErr w:type="gramEnd"/>
      <w:r w:rsidR="00C4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545</w:t>
      </w:r>
      <w:r w:rsidR="00A3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C4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2078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/кг. 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без 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213239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2494-2078</m:t>
            </m:r>
          </m:den>
        </m:f>
      </m:oMath>
      <w:r w:rsidRPr="004F0DF2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A3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C4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512</w:t>
      </w: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кг/мес.</w:t>
      </w:r>
    </w:p>
    <w:p w:rsidR="00FB5119" w:rsidRDefault="00FB5119" w:rsidP="003C27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77D" w:rsidRDefault="003C277D" w:rsidP="003C27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количество товара для получения прибыли:</w:t>
      </w:r>
    </w:p>
    <w:p w:rsidR="003C277D" w:rsidRPr="007B42F9" w:rsidRDefault="003C277D" w:rsidP="005E61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необх</w:t>
      </w:r>
      <w:proofErr w:type="spellEnd"/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.</w:t>
      </w:r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бал.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val="en-US"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ед.</m:t>
                </m:r>
              </m:sub>
            </m:sSub>
          </m:den>
        </m:f>
      </m:oMath>
      <w:r w:rsidRPr="005F1F0F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 </w:t>
      </w:r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F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необх</w:t>
      </w:r>
      <w:proofErr w:type="spellEnd"/>
      <w:r w:rsidRPr="005F1F0F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 xml:space="preserve"> </w:t>
      </w:r>
      <w:r w:rsidRPr="005F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213239+5000000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2494-2078</m:t>
            </m:r>
          </m:den>
        </m:f>
      </m:oMath>
      <w:r w:rsidRPr="005F1F0F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A3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C4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12540</w:t>
      </w:r>
      <w:r w:rsidRPr="005F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кг/мес.</w:t>
      </w:r>
    </w:p>
    <w:p w:rsidR="003C277D" w:rsidRDefault="003C277D" w:rsidP="003C27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119" w:rsidRDefault="003C277D" w:rsidP="003C27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FB5119" w:rsidRPr="007D341C" w:rsidRDefault="00FB5119" w:rsidP="003C27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7E" w:rsidRPr="007D341C" w:rsidRDefault="0013197E" w:rsidP="003C27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77D" w:rsidRDefault="00FB5119" w:rsidP="003C27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3C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Рис.2</w:t>
      </w:r>
      <w:r w:rsidR="003C277D" w:rsidRPr="005F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«График точки безубыточности»</w:t>
      </w:r>
    </w:p>
    <w:p w:rsidR="003C277D" w:rsidRPr="005F1F0F" w:rsidRDefault="00411470" w:rsidP="003C27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594614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4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125" w:rsidRPr="007D341C" w:rsidRDefault="005E6125" w:rsidP="003C277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197E" w:rsidRPr="007D341C" w:rsidRDefault="0013197E" w:rsidP="003C277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197E" w:rsidRPr="007D341C" w:rsidRDefault="0013197E" w:rsidP="003C277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197E" w:rsidRDefault="0013197E" w:rsidP="003C277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341C" w:rsidRDefault="007D341C" w:rsidP="003C277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11470" w:rsidRDefault="00411470" w:rsidP="003C277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11470" w:rsidRPr="007D341C" w:rsidRDefault="00411470" w:rsidP="003C277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C277D" w:rsidRPr="008F3F9C" w:rsidRDefault="00545794" w:rsidP="00545794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</w:t>
      </w:r>
      <w:r w:rsidR="003C277D" w:rsidRPr="008F3F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.5. Определение срока окупаемости.</w:t>
      </w:r>
    </w:p>
    <w:p w:rsidR="003427B6" w:rsidRPr="008F3F9C" w:rsidRDefault="003C277D" w:rsidP="003C2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для производства сыра</w:t>
      </w:r>
      <w:r w:rsidRPr="008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требуются инвестиции, необходимо рассчитать срок их возврата.</w:t>
      </w:r>
    </w:p>
    <w:p w:rsidR="003C277D" w:rsidRDefault="003C277D" w:rsidP="0013197E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</w:t>
      </w:r>
      <w:r w:rsidR="0054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 №16</w:t>
      </w:r>
      <w:r w:rsidRPr="008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«Срок окупаемости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13"/>
        <w:tblW w:w="9918" w:type="dxa"/>
        <w:tblLayout w:type="fixed"/>
        <w:tblLook w:val="04A0" w:firstRow="1" w:lastRow="0" w:firstColumn="1" w:lastColumn="0" w:noHBand="0" w:noVBand="1"/>
      </w:tblPr>
      <w:tblGrid>
        <w:gridCol w:w="1921"/>
        <w:gridCol w:w="1476"/>
        <w:gridCol w:w="1560"/>
        <w:gridCol w:w="1701"/>
        <w:gridCol w:w="1701"/>
        <w:gridCol w:w="1559"/>
      </w:tblGrid>
      <w:tr w:rsidR="003C277D" w:rsidRPr="008F3F9C" w:rsidTr="00853ABD">
        <w:trPr>
          <w:trHeight w:val="241"/>
        </w:trPr>
        <w:tc>
          <w:tcPr>
            <w:tcW w:w="192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Год</w:t>
            </w:r>
          </w:p>
        </w:tc>
        <w:tc>
          <w:tcPr>
            <w:tcW w:w="1476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</w:t>
            </w:r>
          </w:p>
        </w:tc>
      </w:tr>
      <w:tr w:rsidR="003C277D" w:rsidRPr="008F3F9C" w:rsidTr="00853ABD">
        <w:trPr>
          <w:trHeight w:val="388"/>
        </w:trPr>
        <w:tc>
          <w:tcPr>
            <w:tcW w:w="192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Инвестиционные затраты</w:t>
            </w:r>
          </w:p>
        </w:tc>
        <w:tc>
          <w:tcPr>
            <w:tcW w:w="1476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81200</w:t>
            </w:r>
          </w:p>
        </w:tc>
        <w:tc>
          <w:tcPr>
            <w:tcW w:w="1560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125" w:rsidRPr="008F3F9C" w:rsidRDefault="005E6125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3C277D" w:rsidRPr="008F3F9C" w:rsidTr="00853ABD">
        <w:trPr>
          <w:trHeight w:val="255"/>
        </w:trPr>
        <w:tc>
          <w:tcPr>
            <w:tcW w:w="192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Текущий доход</w:t>
            </w:r>
          </w:p>
        </w:tc>
        <w:tc>
          <w:tcPr>
            <w:tcW w:w="1476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60 000 000</w:t>
            </w:r>
          </w:p>
        </w:tc>
        <w:tc>
          <w:tcPr>
            <w:tcW w:w="1701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60 000 000</w:t>
            </w:r>
          </w:p>
        </w:tc>
        <w:tc>
          <w:tcPr>
            <w:tcW w:w="1701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60 000 000</w:t>
            </w:r>
          </w:p>
        </w:tc>
        <w:tc>
          <w:tcPr>
            <w:tcW w:w="1559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60 000 000</w:t>
            </w:r>
          </w:p>
        </w:tc>
      </w:tr>
      <w:tr w:rsidR="003C277D" w:rsidRPr="008F3F9C" w:rsidTr="00853ABD">
        <w:trPr>
          <w:trHeight w:val="388"/>
        </w:trPr>
        <w:tc>
          <w:tcPr>
            <w:tcW w:w="192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Кумулятивный  денежный поток</w:t>
            </w:r>
          </w:p>
        </w:tc>
        <w:tc>
          <w:tcPr>
            <w:tcW w:w="1476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-81200</w:t>
            </w:r>
          </w:p>
        </w:tc>
        <w:tc>
          <w:tcPr>
            <w:tcW w:w="1560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59918800</w:t>
            </w:r>
          </w:p>
        </w:tc>
        <w:tc>
          <w:tcPr>
            <w:tcW w:w="1701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81200</w:t>
            </w:r>
          </w:p>
        </w:tc>
        <w:tc>
          <w:tcPr>
            <w:tcW w:w="1701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59918800</w:t>
            </w:r>
          </w:p>
        </w:tc>
        <w:tc>
          <w:tcPr>
            <w:tcW w:w="1559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119918800</w:t>
            </w:r>
          </w:p>
        </w:tc>
      </w:tr>
      <w:tr w:rsidR="003C277D" w:rsidRPr="008F3F9C" w:rsidTr="00853ABD">
        <w:trPr>
          <w:trHeight w:val="388"/>
        </w:trPr>
        <w:tc>
          <w:tcPr>
            <w:tcW w:w="192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Коэф.дисконт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Еmin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=15</w:t>
            </w: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%</w:t>
            </w:r>
          </w:p>
        </w:tc>
        <w:tc>
          <w:tcPr>
            <w:tcW w:w="1476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0,87</w:t>
            </w:r>
          </w:p>
        </w:tc>
        <w:tc>
          <w:tcPr>
            <w:tcW w:w="1701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0,76</w:t>
            </w:r>
          </w:p>
        </w:tc>
        <w:tc>
          <w:tcPr>
            <w:tcW w:w="1701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0,66</w:t>
            </w:r>
          </w:p>
        </w:tc>
        <w:tc>
          <w:tcPr>
            <w:tcW w:w="1559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0,57</w:t>
            </w:r>
          </w:p>
        </w:tc>
      </w:tr>
      <w:tr w:rsidR="003C277D" w:rsidRPr="008F3F9C" w:rsidTr="00853ABD">
        <w:trPr>
          <w:trHeight w:val="577"/>
        </w:trPr>
        <w:tc>
          <w:tcPr>
            <w:tcW w:w="192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Дисконт.</w:t>
            </w: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текущий</w:t>
            </w:r>
            <w:proofErr w:type="spellEnd"/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доход(</w:t>
            </w:r>
            <w:proofErr w:type="spellStart"/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max</w:t>
            </w:r>
            <w:proofErr w:type="spellEnd"/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52200000</w:t>
            </w:r>
          </w:p>
        </w:tc>
        <w:tc>
          <w:tcPr>
            <w:tcW w:w="1701" w:type="dxa"/>
          </w:tcPr>
          <w:p w:rsidR="003C277D" w:rsidRPr="008F3F9C" w:rsidRDefault="00C45DE3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45600000</w:t>
            </w:r>
          </w:p>
        </w:tc>
        <w:tc>
          <w:tcPr>
            <w:tcW w:w="1701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39600000</w:t>
            </w:r>
          </w:p>
        </w:tc>
        <w:tc>
          <w:tcPr>
            <w:tcW w:w="1559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34200000</w:t>
            </w:r>
          </w:p>
        </w:tc>
      </w:tr>
      <w:tr w:rsidR="003C277D" w:rsidRPr="008F3F9C" w:rsidTr="00853ABD">
        <w:trPr>
          <w:trHeight w:val="590"/>
        </w:trPr>
        <w:tc>
          <w:tcPr>
            <w:tcW w:w="192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Кумулятивный  дисконтированный денежный поток</w:t>
            </w:r>
          </w:p>
        </w:tc>
        <w:tc>
          <w:tcPr>
            <w:tcW w:w="1476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-81200</w:t>
            </w:r>
          </w:p>
        </w:tc>
        <w:tc>
          <w:tcPr>
            <w:tcW w:w="1560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52118800</w:t>
            </w:r>
          </w:p>
        </w:tc>
        <w:tc>
          <w:tcPr>
            <w:tcW w:w="1701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-6518800</w:t>
            </w:r>
          </w:p>
        </w:tc>
        <w:tc>
          <w:tcPr>
            <w:tcW w:w="1701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33081200</w:t>
            </w:r>
          </w:p>
        </w:tc>
        <w:tc>
          <w:tcPr>
            <w:tcW w:w="1559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67281200</w:t>
            </w:r>
          </w:p>
        </w:tc>
      </w:tr>
      <w:tr w:rsidR="003C277D" w:rsidRPr="008F3F9C" w:rsidTr="00853ABD">
        <w:trPr>
          <w:trHeight w:val="471"/>
        </w:trPr>
        <w:tc>
          <w:tcPr>
            <w:tcW w:w="192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Коэф.дисконт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.  </w:t>
            </w:r>
            <w:proofErr w:type="spellStart"/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Еmах</w:t>
            </w:r>
            <w:proofErr w:type="spellEnd"/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=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40</w:t>
            </w: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%</w:t>
            </w:r>
          </w:p>
        </w:tc>
        <w:tc>
          <w:tcPr>
            <w:tcW w:w="1476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0,71</w:t>
            </w:r>
          </w:p>
        </w:tc>
        <w:tc>
          <w:tcPr>
            <w:tcW w:w="1701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0,51</w:t>
            </w:r>
          </w:p>
        </w:tc>
        <w:tc>
          <w:tcPr>
            <w:tcW w:w="1701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0,36</w:t>
            </w:r>
          </w:p>
        </w:tc>
        <w:tc>
          <w:tcPr>
            <w:tcW w:w="1559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0,26</w:t>
            </w:r>
          </w:p>
        </w:tc>
      </w:tr>
      <w:tr w:rsidR="003C277D" w:rsidRPr="008F3F9C" w:rsidTr="00853ABD">
        <w:trPr>
          <w:trHeight w:val="579"/>
        </w:trPr>
        <w:tc>
          <w:tcPr>
            <w:tcW w:w="192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Дисконт.</w:t>
            </w: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текущий</w:t>
            </w:r>
            <w:proofErr w:type="spellEnd"/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доход(</w:t>
            </w:r>
            <w:proofErr w:type="spellStart"/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min</w:t>
            </w:r>
            <w:proofErr w:type="spellEnd"/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76" w:type="dxa"/>
            <w:vAlign w:val="center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42600000</w:t>
            </w:r>
          </w:p>
        </w:tc>
        <w:tc>
          <w:tcPr>
            <w:tcW w:w="1701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30600000</w:t>
            </w:r>
          </w:p>
        </w:tc>
        <w:tc>
          <w:tcPr>
            <w:tcW w:w="1701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21600000</w:t>
            </w:r>
          </w:p>
        </w:tc>
        <w:tc>
          <w:tcPr>
            <w:tcW w:w="1559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15600000</w:t>
            </w:r>
          </w:p>
        </w:tc>
      </w:tr>
      <w:tr w:rsidR="003C277D" w:rsidRPr="008F3F9C" w:rsidTr="00853ABD">
        <w:trPr>
          <w:trHeight w:val="579"/>
        </w:trPr>
        <w:tc>
          <w:tcPr>
            <w:tcW w:w="1921" w:type="dxa"/>
          </w:tcPr>
          <w:p w:rsidR="003C277D" w:rsidRPr="008F3F9C" w:rsidRDefault="003C277D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8F3F9C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Кумулятивный  дисконтированный денежный поток</w:t>
            </w:r>
          </w:p>
        </w:tc>
        <w:tc>
          <w:tcPr>
            <w:tcW w:w="1476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-81200</w:t>
            </w:r>
          </w:p>
        </w:tc>
        <w:tc>
          <w:tcPr>
            <w:tcW w:w="1560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42518800</w:t>
            </w:r>
          </w:p>
        </w:tc>
        <w:tc>
          <w:tcPr>
            <w:tcW w:w="1701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-11918800</w:t>
            </w:r>
          </w:p>
        </w:tc>
        <w:tc>
          <w:tcPr>
            <w:tcW w:w="1701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9681200</w:t>
            </w:r>
          </w:p>
        </w:tc>
        <w:tc>
          <w:tcPr>
            <w:tcW w:w="1559" w:type="dxa"/>
          </w:tcPr>
          <w:p w:rsidR="003C277D" w:rsidRPr="008F3F9C" w:rsidRDefault="00FB1809" w:rsidP="00853AB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5918800</w:t>
            </w:r>
          </w:p>
        </w:tc>
      </w:tr>
    </w:tbl>
    <w:p w:rsidR="003C277D" w:rsidRDefault="003C277D" w:rsidP="003C277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C277D" w:rsidRPr="007D79CF" w:rsidRDefault="003C277D" w:rsidP="003C277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79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Срок окупаемости:</w:t>
      </w:r>
    </w:p>
    <w:p w:rsidR="003C277D" w:rsidRDefault="003C277D" w:rsidP="003C2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учёта ставки дисконтирования: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81200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60 000 000</m:t>
            </m:r>
          </m:den>
        </m:f>
      </m:oMath>
      <w:r w:rsidRPr="00E93953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2,00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 учётом ставки дисконтирования: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6518800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39600000</m:t>
            </m:r>
          </m:den>
        </m:f>
      </m:oMath>
      <w:r w:rsidRPr="00305DA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3,2 года.</w:t>
      </w:r>
    </w:p>
    <w:p w:rsidR="003C277D" w:rsidRPr="00E93953" w:rsidRDefault="003C277D" w:rsidP="003C2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Чистый дисконтированный доход:</w:t>
      </w:r>
    </w:p>
    <w:p w:rsidR="00FD3787" w:rsidRPr="00FB1809" w:rsidRDefault="0035719E" w:rsidP="00FB18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ЧДД = (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45600000</w:t>
      </w:r>
      <w:r w:rsidR="003C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77D"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39600000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34200000</w:t>
      </w:r>
      <w:r w:rsidR="003C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81200</w:t>
      </w:r>
      <w:r w:rsidR="003C277D"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171 518 800 </w:t>
      </w:r>
      <w:r w:rsidR="003C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77D"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3C277D" w:rsidRPr="000A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277D" w:rsidRDefault="003C277D" w:rsidP="003C2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Индекс доходности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171600000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81200</m:t>
            </m:r>
          </m:den>
        </m:f>
      </m:oMath>
      <w:r w:rsidRPr="00305DAB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2113,3</w:t>
      </w:r>
    </w:p>
    <w:p w:rsidR="003C277D" w:rsidRDefault="003C277D" w:rsidP="003C2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Внутренняя норма доходности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та норма (ставка) дискон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при которой величина доход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от текущей деятельности пред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 в процессе реализаци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равна приведенным (дисконтиро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ванным) капитальным вложениям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могут привле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каться для финансирования проекта.</w:t>
      </w:r>
    </w:p>
    <w:p w:rsidR="003C277D" w:rsidRPr="00922056" w:rsidRDefault="003C277D" w:rsidP="003C2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Внутренняя норма доходности:</w:t>
      </w:r>
    </w:p>
    <w:p w:rsidR="003C277D" w:rsidRPr="00922056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∑ДТДмах=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52200000</w:t>
      </w:r>
      <w:r w:rsidR="0035719E" w:rsidRPr="0035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45600000</w:t>
      </w:r>
      <w:r w:rsidR="0035719E" w:rsidRPr="0035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39600000</w:t>
      </w:r>
      <w:r w:rsidR="0035719E" w:rsidRPr="0035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34200000</w:t>
      </w:r>
      <w:r w:rsidR="0035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171600000</w:t>
      </w:r>
      <w:r w:rsidRPr="0092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C277D" w:rsidRDefault="0035719E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∑ДТДmin=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42600000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30600000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110400000</w:t>
      </w:r>
      <w:r w:rsidR="003C277D" w:rsidRPr="0092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C277D" w:rsidRDefault="003C277D" w:rsidP="003C2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009" w:rsidRDefault="00847187" w:rsidP="00133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171600000-81200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 xml:space="preserve">171600000-110400000 </m:t>
            </m:r>
          </m:den>
        </m:f>
      </m:oMath>
      <w:r w:rsidR="003C277D" w:rsidRPr="00305DA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3C277D" w:rsidRPr="00305DA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15-(15+х)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15-40</m:t>
            </m:r>
          </m:den>
        </m:f>
      </m:oMath>
    </w:p>
    <w:p w:rsidR="00133009" w:rsidRPr="00133009" w:rsidRDefault="00FB1809" w:rsidP="00133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61200000</w:t>
      </w:r>
      <w:r w:rsidR="0013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171518800</w:t>
      </w:r>
    </w:p>
    <w:p w:rsidR="00133009" w:rsidRPr="003F3E1C" w:rsidRDefault="00133009" w:rsidP="00133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=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</w:p>
    <w:p w:rsidR="00133009" w:rsidRPr="003F3E1C" w:rsidRDefault="00133009" w:rsidP="00133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F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ВНД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+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FB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17,8</w:t>
      </w:r>
      <w:r w:rsidRPr="003F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133009" w:rsidRDefault="00133009" w:rsidP="00133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33009" w:rsidRDefault="00133009" w:rsidP="001330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009" w:rsidRDefault="00133009" w:rsidP="001330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009" w:rsidRDefault="00133009" w:rsidP="001330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809" w:rsidRDefault="00FB1809" w:rsidP="001330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7B6" w:rsidRPr="007D341C" w:rsidRDefault="003427B6" w:rsidP="00FD37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197E" w:rsidRPr="007D341C" w:rsidRDefault="0013197E" w:rsidP="00FD37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53B0" w:rsidRPr="00133009" w:rsidRDefault="00FD3787" w:rsidP="00FD37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01114E">
        <w:rPr>
          <w:rFonts w:ascii="Times New Roman" w:hAnsi="Times New Roman" w:cs="Times New Roman"/>
          <w:b/>
          <w:sz w:val="28"/>
          <w:szCs w:val="28"/>
        </w:rPr>
        <w:t xml:space="preserve">    З</w:t>
      </w:r>
      <w:r w:rsidR="00FA53B0" w:rsidRPr="00FA53B0">
        <w:rPr>
          <w:rFonts w:ascii="Times New Roman" w:hAnsi="Times New Roman" w:cs="Times New Roman"/>
          <w:b/>
          <w:sz w:val="28"/>
          <w:szCs w:val="28"/>
        </w:rPr>
        <w:t>аключение.</w:t>
      </w:r>
    </w:p>
    <w:p w:rsidR="00FA53B0" w:rsidRDefault="00545794" w:rsidP="00FA53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17</w:t>
      </w:r>
      <w:r w:rsidR="00FA53B0" w:rsidRPr="00FA53B0">
        <w:rPr>
          <w:rFonts w:ascii="Times New Roman" w:hAnsi="Times New Roman" w:cs="Times New Roman"/>
          <w:sz w:val="28"/>
          <w:szCs w:val="28"/>
        </w:rPr>
        <w:t>. «Сравнительная таблица»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985"/>
      </w:tblGrid>
      <w:tr w:rsidR="00545794" w:rsidRPr="00133009" w:rsidTr="0013197E">
        <w:trPr>
          <w:trHeight w:val="388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Наименование 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Задача 1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Обратная задача</w:t>
            </w:r>
          </w:p>
        </w:tc>
      </w:tr>
      <w:tr w:rsidR="00545794" w:rsidRPr="00133009" w:rsidTr="0013197E">
        <w:trPr>
          <w:trHeight w:val="399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Средний дневной выпуск продукции 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520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545</w:t>
            </w:r>
          </w:p>
        </w:tc>
      </w:tr>
      <w:tr w:rsidR="00545794" w:rsidRPr="00133009" w:rsidTr="0013197E">
        <w:trPr>
          <w:trHeight w:val="419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Месячный объем </w:t>
            </w:r>
            <w:proofErr w:type="spellStart"/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произ-ва</w:t>
            </w:r>
            <w:proofErr w:type="spellEnd"/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11440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11994</w:t>
            </w:r>
          </w:p>
        </w:tc>
      </w:tr>
      <w:tr w:rsidR="00545794" w:rsidRPr="00133009" w:rsidTr="0013197E">
        <w:trPr>
          <w:trHeight w:val="426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Материальные затраты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23557156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24911081</w:t>
            </w:r>
          </w:p>
        </w:tc>
      </w:tr>
      <w:tr w:rsidR="00545794" w:rsidRPr="00133009" w:rsidTr="0013197E">
        <w:trPr>
          <w:trHeight w:val="559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Затраты на оплату труда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159100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159100</w:t>
            </w:r>
          </w:p>
        </w:tc>
      </w:tr>
      <w:tr w:rsidR="00545794" w:rsidRPr="00133009" w:rsidTr="0013197E">
        <w:trPr>
          <w:trHeight w:val="425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Соц</w:t>
            </w:r>
            <w:proofErr w:type="gramStart"/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.о</w:t>
            </w:r>
            <w:proofErr w:type="gramEnd"/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тчисления</w:t>
            </w:r>
            <w:proofErr w:type="spellEnd"/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47730</w:t>
            </w:r>
          </w:p>
        </w:tc>
        <w:tc>
          <w:tcPr>
            <w:tcW w:w="1985" w:type="dxa"/>
          </w:tcPr>
          <w:p w:rsidR="00545794" w:rsidRPr="00545794" w:rsidRDefault="00545794" w:rsidP="004F71D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47730</w:t>
            </w:r>
          </w:p>
        </w:tc>
      </w:tr>
      <w:tr w:rsidR="00545794" w:rsidRPr="00133009" w:rsidTr="0013197E">
        <w:trPr>
          <w:trHeight w:val="545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Амортизация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1409</w:t>
            </w:r>
          </w:p>
        </w:tc>
        <w:tc>
          <w:tcPr>
            <w:tcW w:w="1985" w:type="dxa"/>
          </w:tcPr>
          <w:p w:rsidR="00545794" w:rsidRPr="00545794" w:rsidRDefault="00545794" w:rsidP="004F71D9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1409</w:t>
            </w:r>
          </w:p>
        </w:tc>
      </w:tr>
      <w:tr w:rsidR="00545794" w:rsidRPr="00133009" w:rsidTr="0013197E">
        <w:trPr>
          <w:trHeight w:val="425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Прочие затраты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5000</w:t>
            </w:r>
          </w:p>
        </w:tc>
        <w:tc>
          <w:tcPr>
            <w:tcW w:w="1985" w:type="dxa"/>
          </w:tcPr>
          <w:p w:rsidR="00545794" w:rsidRPr="00545794" w:rsidRDefault="00545794" w:rsidP="004F71D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5000</w:t>
            </w:r>
          </w:p>
        </w:tc>
      </w:tr>
      <w:tr w:rsidR="00545794" w:rsidRPr="00133009" w:rsidTr="0013197E">
        <w:trPr>
          <w:trHeight w:val="417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Цена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2494</w:t>
            </w:r>
          </w:p>
        </w:tc>
        <w:tc>
          <w:tcPr>
            <w:tcW w:w="1985" w:type="dxa"/>
          </w:tcPr>
          <w:p w:rsidR="00545794" w:rsidRPr="00545794" w:rsidRDefault="00545794" w:rsidP="004F71D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2494</w:t>
            </w:r>
          </w:p>
        </w:tc>
      </w:tr>
      <w:tr w:rsidR="00545794" w:rsidRPr="00133009" w:rsidTr="0013197E">
        <w:trPr>
          <w:trHeight w:val="537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Выручка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28531360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29913036</w:t>
            </w:r>
          </w:p>
        </w:tc>
      </w:tr>
      <w:tr w:rsidR="00545794" w:rsidRPr="00133009" w:rsidTr="0013197E">
        <w:trPr>
          <w:trHeight w:val="573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Затраты на производство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23770395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24911081</w:t>
            </w:r>
          </w:p>
        </w:tc>
      </w:tr>
      <w:tr w:rsidR="00545794" w:rsidRPr="00133009" w:rsidTr="0013197E">
        <w:trPr>
          <w:trHeight w:val="411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Прибыль от реализации продукции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4760964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5000000</w:t>
            </w:r>
          </w:p>
        </w:tc>
      </w:tr>
      <w:tr w:rsidR="00545794" w:rsidRPr="00133009" w:rsidTr="0013197E">
        <w:trPr>
          <w:trHeight w:val="559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Налог на прибыль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952192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1000000</w:t>
            </w:r>
          </w:p>
        </w:tc>
      </w:tr>
      <w:tr w:rsidR="00545794" w:rsidRPr="00133009" w:rsidTr="0013197E">
        <w:trPr>
          <w:trHeight w:val="412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Чистая прибыль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3808771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4000000</w:t>
            </w:r>
          </w:p>
        </w:tc>
      </w:tr>
      <w:tr w:rsidR="00545794" w:rsidRPr="00133009" w:rsidTr="0013197E">
        <w:trPr>
          <w:trHeight w:val="417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Рентабельность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16</w:t>
            </w:r>
          </w:p>
        </w:tc>
      </w:tr>
      <w:tr w:rsidR="00545794" w:rsidRPr="00133009" w:rsidTr="0013197E">
        <w:trPr>
          <w:trHeight w:val="379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Точка безубыточности</w:t>
            </w:r>
          </w:p>
        </w:tc>
        <w:tc>
          <w:tcPr>
            <w:tcW w:w="1559" w:type="dxa"/>
          </w:tcPr>
          <w:p w:rsidR="00545794" w:rsidRPr="00545794" w:rsidRDefault="0066680C" w:rsidP="001330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490</w:t>
            </w:r>
          </w:p>
        </w:tc>
        <w:tc>
          <w:tcPr>
            <w:tcW w:w="1985" w:type="dxa"/>
          </w:tcPr>
          <w:p w:rsidR="00545794" w:rsidRPr="00545794" w:rsidRDefault="0066680C" w:rsidP="00133009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512</w:t>
            </w:r>
          </w:p>
        </w:tc>
      </w:tr>
      <w:tr w:rsidR="00545794" w:rsidRPr="00133009" w:rsidTr="0013197E">
        <w:trPr>
          <w:trHeight w:val="601"/>
        </w:trPr>
        <w:tc>
          <w:tcPr>
            <w:tcW w:w="5920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Срок окупаемости с учетом ставки дисконтирования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3,2</w:t>
            </w:r>
          </w:p>
        </w:tc>
      </w:tr>
      <w:tr w:rsidR="00545794" w:rsidRPr="00133009" w:rsidTr="0013197E">
        <w:trPr>
          <w:trHeight w:val="291"/>
        </w:trPr>
        <w:tc>
          <w:tcPr>
            <w:tcW w:w="5920" w:type="dxa"/>
          </w:tcPr>
          <w:p w:rsidR="00545794" w:rsidRPr="00545794" w:rsidRDefault="00545794" w:rsidP="001330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Срок окупаемости без учета ставки дисконтирования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2,00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2,00</w:t>
            </w:r>
          </w:p>
        </w:tc>
      </w:tr>
      <w:tr w:rsidR="00545794" w:rsidRPr="00133009" w:rsidTr="0013197E">
        <w:trPr>
          <w:trHeight w:val="291"/>
        </w:trPr>
        <w:tc>
          <w:tcPr>
            <w:tcW w:w="5920" w:type="dxa"/>
          </w:tcPr>
          <w:p w:rsidR="00545794" w:rsidRPr="00545794" w:rsidRDefault="00545794" w:rsidP="001330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ЧДД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128470104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171518800</w:t>
            </w:r>
          </w:p>
        </w:tc>
      </w:tr>
      <w:tr w:rsidR="00545794" w:rsidRPr="00133009" w:rsidTr="0013197E">
        <w:trPr>
          <w:trHeight w:val="291"/>
        </w:trPr>
        <w:tc>
          <w:tcPr>
            <w:tcW w:w="5920" w:type="dxa"/>
          </w:tcPr>
          <w:p w:rsidR="00545794" w:rsidRPr="00545794" w:rsidRDefault="00545794" w:rsidP="001330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ИД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1984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2113</w:t>
            </w:r>
          </w:p>
        </w:tc>
      </w:tr>
      <w:tr w:rsidR="00545794" w:rsidRPr="00133009" w:rsidTr="0013197E">
        <w:trPr>
          <w:trHeight w:val="291"/>
        </w:trPr>
        <w:tc>
          <w:tcPr>
            <w:tcW w:w="5920" w:type="dxa"/>
          </w:tcPr>
          <w:p w:rsidR="00545794" w:rsidRPr="00545794" w:rsidRDefault="00545794" w:rsidP="001330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5794">
              <w:rPr>
                <w:rFonts w:ascii="Times New Roman" w:eastAsia="Calibri" w:hAnsi="Times New Roman" w:cs="Times New Roman"/>
                <w:sz w:val="24"/>
                <w:szCs w:val="28"/>
              </w:rPr>
              <w:t>ВНД</w:t>
            </w:r>
          </w:p>
        </w:tc>
        <w:tc>
          <w:tcPr>
            <w:tcW w:w="1559" w:type="dxa"/>
          </w:tcPr>
          <w:p w:rsidR="00545794" w:rsidRPr="00545794" w:rsidRDefault="00545794" w:rsidP="001330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17,8</w:t>
            </w:r>
          </w:p>
        </w:tc>
        <w:tc>
          <w:tcPr>
            <w:tcW w:w="1985" w:type="dxa"/>
          </w:tcPr>
          <w:p w:rsidR="00545794" w:rsidRPr="00545794" w:rsidRDefault="00545794" w:rsidP="00133009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17,8</w:t>
            </w:r>
          </w:p>
        </w:tc>
      </w:tr>
    </w:tbl>
    <w:p w:rsidR="00133009" w:rsidRDefault="00133009" w:rsidP="00880E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11" w:rsidRDefault="00F87C11" w:rsidP="00F87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Проведенный анализ сравнительной таблицы показал, что все 2 проекта являются эффективными, так как индекс доходности у всех проектов выше 1.</w:t>
      </w:r>
    </w:p>
    <w:p w:rsidR="00F87C11" w:rsidRDefault="00F87C11" w:rsidP="00F87C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2 проектов, второй является самым эффективным. Так как у этого проекта по сравнению с другими проектами: </w:t>
      </w:r>
    </w:p>
    <w:p w:rsidR="00F87C11" w:rsidRDefault="00F87C11" w:rsidP="00F87C11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чистая прибыль, которая равна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4 000 000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руб.;</w:t>
      </w:r>
    </w:p>
    <w:p w:rsidR="00F87C11" w:rsidRDefault="00F87C11" w:rsidP="00F87C11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чистый дисконтированный доход, который составляет </w:t>
      </w:r>
    </w:p>
    <w:p w:rsidR="00F87C11" w:rsidRDefault="00F87C11" w:rsidP="00F87C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171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518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800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руб.</w:t>
      </w:r>
    </w:p>
    <w:p w:rsidR="00F87C11" w:rsidRDefault="00F87C11" w:rsidP="00F87C11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индекс доходности, равный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.;</w:t>
      </w:r>
    </w:p>
    <w:p w:rsidR="00F87C11" w:rsidRDefault="00F87C11" w:rsidP="00F87C11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меньше срок окупаемости с учетом дисконтирования, который </w:t>
      </w:r>
    </w:p>
    <w:p w:rsidR="00F87C11" w:rsidRDefault="00F87C11" w:rsidP="00F87C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составляет 3,2 года </w:t>
      </w:r>
    </w:p>
    <w:p w:rsidR="00A802E1" w:rsidRDefault="00A802E1" w:rsidP="00A802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E36" w:rsidRDefault="00880E36" w:rsidP="0088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E36" w:rsidRDefault="00880E36" w:rsidP="0088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E36" w:rsidRDefault="00880E36" w:rsidP="0088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84" w:rsidRDefault="00BA4184" w:rsidP="00880E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184" w:rsidRDefault="00BA4184" w:rsidP="00880E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184" w:rsidRDefault="00BA4184" w:rsidP="00880E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184" w:rsidRDefault="00BA4184" w:rsidP="00880E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184" w:rsidRDefault="00BA4184" w:rsidP="00880E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4E" w:rsidRDefault="0001114E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794" w:rsidRDefault="00545794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794" w:rsidRDefault="00545794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794" w:rsidRDefault="00545794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794" w:rsidRDefault="00545794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794" w:rsidRPr="007D341C" w:rsidRDefault="00545794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197E" w:rsidRPr="007D341C" w:rsidRDefault="0013197E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197E" w:rsidRPr="007D341C" w:rsidRDefault="0013197E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197E" w:rsidRPr="007D341C" w:rsidRDefault="0013197E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794" w:rsidRDefault="00545794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7E5F" w:rsidRDefault="00D37E5F" w:rsidP="000111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0E36" w:rsidRPr="00880E36" w:rsidRDefault="00880E36" w:rsidP="00880E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3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</w:t>
      </w:r>
      <w:bookmarkStart w:id="0" w:name="_GoBack"/>
      <w:bookmarkEnd w:id="0"/>
      <w:r w:rsidRPr="00880E36">
        <w:rPr>
          <w:rFonts w:ascii="Times New Roman" w:hAnsi="Times New Roman" w:cs="Times New Roman"/>
          <w:b/>
          <w:sz w:val="28"/>
          <w:szCs w:val="28"/>
        </w:rPr>
        <w:t>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0E36" w:rsidRPr="00880E36" w:rsidRDefault="00880E36" w:rsidP="00880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36">
        <w:rPr>
          <w:rFonts w:ascii="Times New Roman" w:hAnsi="Times New Roman" w:cs="Times New Roman"/>
          <w:sz w:val="28"/>
          <w:szCs w:val="28"/>
        </w:rPr>
        <w:t>1. Учебное пособие «Экономическая оценка инвестиций» Н.А. Юдина, КГЭУ, 2009 г.</w:t>
      </w:r>
    </w:p>
    <w:p w:rsidR="00880E36" w:rsidRDefault="00880E36" w:rsidP="00880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36">
        <w:rPr>
          <w:rFonts w:ascii="Times New Roman" w:hAnsi="Times New Roman" w:cs="Times New Roman"/>
          <w:sz w:val="28"/>
          <w:szCs w:val="28"/>
        </w:rPr>
        <w:t>2. Методические указания к практическим занятиям по курсу «Инвестиционная деятельность», А.Р. Мельник, КГЭУ, 2001 г.</w:t>
      </w:r>
    </w:p>
    <w:p w:rsidR="0048476A" w:rsidRDefault="0048476A" w:rsidP="00880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6A" w:rsidRDefault="0048476A" w:rsidP="00880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6A" w:rsidRPr="00FA53B0" w:rsidRDefault="0048476A" w:rsidP="00880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76A" w:rsidRPr="00FA53B0" w:rsidSect="00DD2D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87" w:rsidRDefault="00847187" w:rsidP="00724040">
      <w:pPr>
        <w:spacing w:after="0" w:line="240" w:lineRule="auto"/>
      </w:pPr>
      <w:r>
        <w:separator/>
      </w:r>
    </w:p>
  </w:endnote>
  <w:endnote w:type="continuationSeparator" w:id="0">
    <w:p w:rsidR="00847187" w:rsidRDefault="00847187" w:rsidP="0072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CC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675135"/>
      <w:docPartObj>
        <w:docPartGallery w:val="Page Numbers (Bottom of Page)"/>
        <w:docPartUnique/>
      </w:docPartObj>
    </w:sdtPr>
    <w:sdtEndPr/>
    <w:sdtContent>
      <w:p w:rsidR="004F71D9" w:rsidRDefault="004F71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C11">
          <w:rPr>
            <w:noProof/>
          </w:rPr>
          <w:t>28</w:t>
        </w:r>
        <w:r>
          <w:fldChar w:fldCharType="end"/>
        </w:r>
      </w:p>
    </w:sdtContent>
  </w:sdt>
  <w:p w:rsidR="004F71D9" w:rsidRDefault="004F71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87" w:rsidRDefault="00847187" w:rsidP="00724040">
      <w:pPr>
        <w:spacing w:after="0" w:line="240" w:lineRule="auto"/>
      </w:pPr>
      <w:r>
        <w:separator/>
      </w:r>
    </w:p>
  </w:footnote>
  <w:footnote w:type="continuationSeparator" w:id="0">
    <w:p w:rsidR="00847187" w:rsidRDefault="00847187" w:rsidP="0072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EF1"/>
    <w:multiLevelType w:val="hybridMultilevel"/>
    <w:tmpl w:val="126E4472"/>
    <w:lvl w:ilvl="0" w:tplc="8BEED5F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07B972FC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09EE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3746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36F3"/>
    <w:multiLevelType w:val="hybridMultilevel"/>
    <w:tmpl w:val="91166B0C"/>
    <w:lvl w:ilvl="0" w:tplc="80D030C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7981F57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C5DB4"/>
    <w:multiLevelType w:val="hybridMultilevel"/>
    <w:tmpl w:val="FE549268"/>
    <w:lvl w:ilvl="0" w:tplc="80D03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066B1"/>
    <w:multiLevelType w:val="hybridMultilevel"/>
    <w:tmpl w:val="E312BC86"/>
    <w:lvl w:ilvl="0" w:tplc="0F2C6B0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D7C51"/>
    <w:multiLevelType w:val="hybridMultilevel"/>
    <w:tmpl w:val="0144C9EA"/>
    <w:lvl w:ilvl="0" w:tplc="80D03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59F0"/>
    <w:multiLevelType w:val="hybridMultilevel"/>
    <w:tmpl w:val="12A24EDC"/>
    <w:lvl w:ilvl="0" w:tplc="C066C116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9AE854">
      <w:start w:val="1"/>
      <w:numFmt w:val="lowerLetter"/>
      <w:lvlText w:val="%2"/>
      <w:lvlJc w:val="left"/>
      <w:pPr>
        <w:ind w:left="4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63620">
      <w:start w:val="1"/>
      <w:numFmt w:val="lowerRoman"/>
      <w:lvlText w:val="%3"/>
      <w:lvlJc w:val="left"/>
      <w:pPr>
        <w:ind w:left="5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666D38">
      <w:start w:val="1"/>
      <w:numFmt w:val="decimal"/>
      <w:lvlText w:val="%4"/>
      <w:lvlJc w:val="left"/>
      <w:pPr>
        <w:ind w:left="5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0FB5C">
      <w:start w:val="1"/>
      <w:numFmt w:val="lowerLetter"/>
      <w:lvlText w:val="%5"/>
      <w:lvlJc w:val="left"/>
      <w:pPr>
        <w:ind w:left="6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A05DA4">
      <w:start w:val="1"/>
      <w:numFmt w:val="lowerRoman"/>
      <w:lvlText w:val="%6"/>
      <w:lvlJc w:val="left"/>
      <w:pPr>
        <w:ind w:left="7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3C35D8">
      <w:start w:val="1"/>
      <w:numFmt w:val="decimal"/>
      <w:lvlText w:val="%7"/>
      <w:lvlJc w:val="left"/>
      <w:pPr>
        <w:ind w:left="8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AF8B2">
      <w:start w:val="1"/>
      <w:numFmt w:val="lowerLetter"/>
      <w:lvlText w:val="%8"/>
      <w:lvlJc w:val="left"/>
      <w:pPr>
        <w:ind w:left="8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828316">
      <w:start w:val="1"/>
      <w:numFmt w:val="lowerRoman"/>
      <w:lvlText w:val="%9"/>
      <w:lvlJc w:val="left"/>
      <w:pPr>
        <w:ind w:left="9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BB7090"/>
    <w:multiLevelType w:val="multilevel"/>
    <w:tmpl w:val="7CCE6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11">
    <w:nsid w:val="72A90057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D17B3"/>
    <w:multiLevelType w:val="hybridMultilevel"/>
    <w:tmpl w:val="E2F807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14"/>
    <w:rsid w:val="00005FD8"/>
    <w:rsid w:val="0001114E"/>
    <w:rsid w:val="000553FE"/>
    <w:rsid w:val="00082F6D"/>
    <w:rsid w:val="00084F9E"/>
    <w:rsid w:val="000A705E"/>
    <w:rsid w:val="000C2170"/>
    <w:rsid w:val="000D56D4"/>
    <w:rsid w:val="000F549A"/>
    <w:rsid w:val="0013197E"/>
    <w:rsid w:val="00133009"/>
    <w:rsid w:val="001B5308"/>
    <w:rsid w:val="001E5EB6"/>
    <w:rsid w:val="00202240"/>
    <w:rsid w:val="00221EF9"/>
    <w:rsid w:val="002358C7"/>
    <w:rsid w:val="002554CA"/>
    <w:rsid w:val="00267645"/>
    <w:rsid w:val="00274E7C"/>
    <w:rsid w:val="002A69BD"/>
    <w:rsid w:val="002D075A"/>
    <w:rsid w:val="002F1072"/>
    <w:rsid w:val="002F595D"/>
    <w:rsid w:val="00302D7E"/>
    <w:rsid w:val="00305DAB"/>
    <w:rsid w:val="003061C6"/>
    <w:rsid w:val="00314A13"/>
    <w:rsid w:val="003427B6"/>
    <w:rsid w:val="0035719E"/>
    <w:rsid w:val="00374301"/>
    <w:rsid w:val="00380127"/>
    <w:rsid w:val="003C277D"/>
    <w:rsid w:val="003D4550"/>
    <w:rsid w:val="003F3E1C"/>
    <w:rsid w:val="003F5D20"/>
    <w:rsid w:val="003F7A94"/>
    <w:rsid w:val="00411470"/>
    <w:rsid w:val="004206CF"/>
    <w:rsid w:val="004463EF"/>
    <w:rsid w:val="004752AE"/>
    <w:rsid w:val="0048476A"/>
    <w:rsid w:val="00486B22"/>
    <w:rsid w:val="00487F5E"/>
    <w:rsid w:val="004F0DF2"/>
    <w:rsid w:val="004F71D9"/>
    <w:rsid w:val="005118C0"/>
    <w:rsid w:val="0051629A"/>
    <w:rsid w:val="005240EE"/>
    <w:rsid w:val="00545794"/>
    <w:rsid w:val="0055566A"/>
    <w:rsid w:val="005838AD"/>
    <w:rsid w:val="0058677F"/>
    <w:rsid w:val="005B0D96"/>
    <w:rsid w:val="005C7A32"/>
    <w:rsid w:val="005E6125"/>
    <w:rsid w:val="005F1F0F"/>
    <w:rsid w:val="006066B5"/>
    <w:rsid w:val="00631D7E"/>
    <w:rsid w:val="00633E8E"/>
    <w:rsid w:val="00641D22"/>
    <w:rsid w:val="00661372"/>
    <w:rsid w:val="00661BEE"/>
    <w:rsid w:val="0066680C"/>
    <w:rsid w:val="00681B78"/>
    <w:rsid w:val="006A4440"/>
    <w:rsid w:val="006B6E4B"/>
    <w:rsid w:val="006B725A"/>
    <w:rsid w:val="00701444"/>
    <w:rsid w:val="00724040"/>
    <w:rsid w:val="0072693B"/>
    <w:rsid w:val="00735095"/>
    <w:rsid w:val="00740FE7"/>
    <w:rsid w:val="007458E3"/>
    <w:rsid w:val="007577BB"/>
    <w:rsid w:val="00763E7F"/>
    <w:rsid w:val="0077621D"/>
    <w:rsid w:val="007802EB"/>
    <w:rsid w:val="00792CDB"/>
    <w:rsid w:val="007B42F9"/>
    <w:rsid w:val="007D341C"/>
    <w:rsid w:val="007D79CF"/>
    <w:rsid w:val="007F5B11"/>
    <w:rsid w:val="00813F57"/>
    <w:rsid w:val="00821EA1"/>
    <w:rsid w:val="00847187"/>
    <w:rsid w:val="00853ABD"/>
    <w:rsid w:val="00860540"/>
    <w:rsid w:val="008639B8"/>
    <w:rsid w:val="00865F2C"/>
    <w:rsid w:val="00870379"/>
    <w:rsid w:val="00880369"/>
    <w:rsid w:val="008806ED"/>
    <w:rsid w:val="00880E36"/>
    <w:rsid w:val="008976E1"/>
    <w:rsid w:val="008E3666"/>
    <w:rsid w:val="008E4A3C"/>
    <w:rsid w:val="008E528D"/>
    <w:rsid w:val="008E5AA8"/>
    <w:rsid w:val="008F3F9C"/>
    <w:rsid w:val="00922056"/>
    <w:rsid w:val="00924E4E"/>
    <w:rsid w:val="00934262"/>
    <w:rsid w:val="00941901"/>
    <w:rsid w:val="00952F5F"/>
    <w:rsid w:val="00953727"/>
    <w:rsid w:val="009544AA"/>
    <w:rsid w:val="009552BA"/>
    <w:rsid w:val="00972E22"/>
    <w:rsid w:val="009A4CBC"/>
    <w:rsid w:val="009B141E"/>
    <w:rsid w:val="009B437D"/>
    <w:rsid w:val="009C0DE2"/>
    <w:rsid w:val="009C5846"/>
    <w:rsid w:val="009D289B"/>
    <w:rsid w:val="00A14C4C"/>
    <w:rsid w:val="00A262FB"/>
    <w:rsid w:val="00A31DFA"/>
    <w:rsid w:val="00A324A4"/>
    <w:rsid w:val="00A40676"/>
    <w:rsid w:val="00A4102B"/>
    <w:rsid w:val="00A444C4"/>
    <w:rsid w:val="00A55253"/>
    <w:rsid w:val="00A802E1"/>
    <w:rsid w:val="00A922DE"/>
    <w:rsid w:val="00AB2F93"/>
    <w:rsid w:val="00AC5B15"/>
    <w:rsid w:val="00AE0746"/>
    <w:rsid w:val="00AE5B40"/>
    <w:rsid w:val="00AF3963"/>
    <w:rsid w:val="00AF7B51"/>
    <w:rsid w:val="00B17554"/>
    <w:rsid w:val="00B847D1"/>
    <w:rsid w:val="00B95FF3"/>
    <w:rsid w:val="00B97EC8"/>
    <w:rsid w:val="00BA4184"/>
    <w:rsid w:val="00BA4EB6"/>
    <w:rsid w:val="00BD24BA"/>
    <w:rsid w:val="00BD2EC9"/>
    <w:rsid w:val="00BE57A1"/>
    <w:rsid w:val="00C17D04"/>
    <w:rsid w:val="00C24314"/>
    <w:rsid w:val="00C41B3B"/>
    <w:rsid w:val="00C45DE3"/>
    <w:rsid w:val="00C6729C"/>
    <w:rsid w:val="00C74FA7"/>
    <w:rsid w:val="00CE5909"/>
    <w:rsid w:val="00D0241E"/>
    <w:rsid w:val="00D15A35"/>
    <w:rsid w:val="00D37E5F"/>
    <w:rsid w:val="00D43377"/>
    <w:rsid w:val="00D43FE4"/>
    <w:rsid w:val="00D60342"/>
    <w:rsid w:val="00D746AA"/>
    <w:rsid w:val="00D83A4C"/>
    <w:rsid w:val="00DB7316"/>
    <w:rsid w:val="00DD2DAA"/>
    <w:rsid w:val="00E41E10"/>
    <w:rsid w:val="00E44701"/>
    <w:rsid w:val="00E4768F"/>
    <w:rsid w:val="00E62AD9"/>
    <w:rsid w:val="00E93953"/>
    <w:rsid w:val="00EA75A8"/>
    <w:rsid w:val="00ED7D55"/>
    <w:rsid w:val="00EE0CCD"/>
    <w:rsid w:val="00EF4EE1"/>
    <w:rsid w:val="00F005EE"/>
    <w:rsid w:val="00F27D4A"/>
    <w:rsid w:val="00F34A00"/>
    <w:rsid w:val="00F37D6E"/>
    <w:rsid w:val="00F46B33"/>
    <w:rsid w:val="00F53134"/>
    <w:rsid w:val="00F87C11"/>
    <w:rsid w:val="00FA53B0"/>
    <w:rsid w:val="00FB1809"/>
    <w:rsid w:val="00FB5119"/>
    <w:rsid w:val="00FD3787"/>
    <w:rsid w:val="00FE18BE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09"/>
  </w:style>
  <w:style w:type="paragraph" w:styleId="1">
    <w:name w:val="heading 1"/>
    <w:next w:val="a"/>
    <w:link w:val="10"/>
    <w:uiPriority w:val="9"/>
    <w:unhideWhenUsed/>
    <w:qFormat/>
    <w:rsid w:val="00641D22"/>
    <w:pPr>
      <w:keepNext/>
      <w:keepLines/>
      <w:numPr>
        <w:numId w:val="9"/>
      </w:numPr>
      <w:spacing w:after="0" w:line="259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040"/>
  </w:style>
  <w:style w:type="paragraph" w:styleId="a5">
    <w:name w:val="footer"/>
    <w:basedOn w:val="a"/>
    <w:link w:val="a6"/>
    <w:uiPriority w:val="99"/>
    <w:unhideWhenUsed/>
    <w:rsid w:val="0072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040"/>
  </w:style>
  <w:style w:type="table" w:styleId="a7">
    <w:name w:val="Table Grid"/>
    <w:basedOn w:val="a1"/>
    <w:uiPriority w:val="59"/>
    <w:rsid w:val="00AF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3963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924E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924E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37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7"/>
    <w:uiPriority w:val="59"/>
    <w:rsid w:val="003F7A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4F0D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3F3E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2676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BE57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D2D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F531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F531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6B72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rsid w:val="00880E3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8E36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65F2C"/>
    <w:rPr>
      <w:color w:val="808080"/>
    </w:rPr>
  </w:style>
  <w:style w:type="table" w:customStyle="1" w:styleId="13">
    <w:name w:val="Сетка таблицы13"/>
    <w:basedOn w:val="a1"/>
    <w:next w:val="a7"/>
    <w:uiPriority w:val="59"/>
    <w:rsid w:val="008F3F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59"/>
    <w:rsid w:val="001330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1D2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c">
    <w:name w:val="Hyperlink"/>
    <w:basedOn w:val="a0"/>
    <w:uiPriority w:val="99"/>
    <w:unhideWhenUsed/>
    <w:rsid w:val="00342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09"/>
  </w:style>
  <w:style w:type="paragraph" w:styleId="1">
    <w:name w:val="heading 1"/>
    <w:next w:val="a"/>
    <w:link w:val="10"/>
    <w:uiPriority w:val="9"/>
    <w:unhideWhenUsed/>
    <w:qFormat/>
    <w:rsid w:val="00641D22"/>
    <w:pPr>
      <w:keepNext/>
      <w:keepLines/>
      <w:numPr>
        <w:numId w:val="9"/>
      </w:numPr>
      <w:spacing w:after="0" w:line="259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040"/>
  </w:style>
  <w:style w:type="paragraph" w:styleId="a5">
    <w:name w:val="footer"/>
    <w:basedOn w:val="a"/>
    <w:link w:val="a6"/>
    <w:uiPriority w:val="99"/>
    <w:unhideWhenUsed/>
    <w:rsid w:val="0072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040"/>
  </w:style>
  <w:style w:type="table" w:styleId="a7">
    <w:name w:val="Table Grid"/>
    <w:basedOn w:val="a1"/>
    <w:uiPriority w:val="59"/>
    <w:rsid w:val="00AF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3963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924E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924E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37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7"/>
    <w:uiPriority w:val="59"/>
    <w:rsid w:val="003F7A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4F0D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3F3E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2676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BE57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D2D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F531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F531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6B72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rsid w:val="00880E3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8E36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65F2C"/>
    <w:rPr>
      <w:color w:val="808080"/>
    </w:rPr>
  </w:style>
  <w:style w:type="table" w:customStyle="1" w:styleId="13">
    <w:name w:val="Сетка таблицы13"/>
    <w:basedOn w:val="a1"/>
    <w:next w:val="a7"/>
    <w:uiPriority w:val="59"/>
    <w:rsid w:val="008F3F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59"/>
    <w:rsid w:val="001330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1D2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c">
    <w:name w:val="Hyperlink"/>
    <w:basedOn w:val="a0"/>
    <w:uiPriority w:val="99"/>
    <w:unhideWhenUsed/>
    <w:rsid w:val="00342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1.xml"/><Relationship Id="rId52" Type="http://schemas.openxmlformats.org/officeDocument/2006/relationships/oleObject" Target="embeddings/oleObject2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jpg"/><Relationship Id="rId48" Type="http://schemas.openxmlformats.org/officeDocument/2006/relationships/oleObject" Target="embeddings/oleObject21.bin"/><Relationship Id="rId56" Type="http://schemas.openxmlformats.org/officeDocument/2006/relationships/image" Target="media/image19.jpg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D800-66FE-4417-AF6A-94E7DE77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29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21</cp:revision>
  <dcterms:created xsi:type="dcterms:W3CDTF">2020-05-13T09:52:00Z</dcterms:created>
  <dcterms:modified xsi:type="dcterms:W3CDTF">2020-07-03T07:59:00Z</dcterms:modified>
</cp:coreProperties>
</file>