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Default="006B74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B74DD">
        <w:rPr>
          <w:rFonts w:ascii="Times New Roman" w:hAnsi="Times New Roman" w:cs="Times New Roman"/>
          <w:b/>
          <w:sz w:val="28"/>
          <w:szCs w:val="28"/>
        </w:rPr>
        <w:t xml:space="preserve">2.4. </w:t>
      </w:r>
      <w:proofErr w:type="spellStart"/>
      <w:r w:rsidRPr="006B74DD">
        <w:rPr>
          <w:rFonts w:ascii="Times New Roman" w:hAnsi="Times New Roman" w:cs="Times New Roman"/>
          <w:b/>
          <w:sz w:val="28"/>
          <w:szCs w:val="28"/>
        </w:rPr>
        <w:t>Медиаисследования</w:t>
      </w:r>
      <w:proofErr w:type="spellEnd"/>
      <w:r w:rsidRPr="006B74DD">
        <w:rPr>
          <w:rFonts w:ascii="Times New Roman" w:hAnsi="Times New Roman" w:cs="Times New Roman"/>
          <w:b/>
          <w:sz w:val="28"/>
          <w:szCs w:val="28"/>
        </w:rPr>
        <w:t xml:space="preserve"> в планировании рекламных кампаний</w:t>
      </w:r>
    </w:p>
    <w:p w:rsidR="006B74DD" w:rsidRPr="006B74DD" w:rsidRDefault="006B74DD" w:rsidP="006B74DD">
      <w:pPr>
        <w:ind w:firstLine="708"/>
        <w:rPr>
          <w:rFonts w:ascii="Times New Roman" w:hAnsi="Times New Roman" w:cs="Times New Roman"/>
          <w:sz w:val="28"/>
        </w:rPr>
      </w:pPr>
      <w:r w:rsidRPr="006B74DD">
        <w:rPr>
          <w:rFonts w:ascii="Times New Roman" w:hAnsi="Times New Roman" w:cs="Times New Roman"/>
          <w:i/>
          <w:sz w:val="28"/>
        </w:rPr>
        <w:t xml:space="preserve">После того, как исследовано окружающее рыночное пространство, </w:t>
      </w:r>
      <w:proofErr w:type="spellStart"/>
      <w:r w:rsidRPr="006B74DD">
        <w:rPr>
          <w:rFonts w:ascii="Times New Roman" w:hAnsi="Times New Roman" w:cs="Times New Roman"/>
          <w:i/>
          <w:sz w:val="28"/>
        </w:rPr>
        <w:t>поставленыцели</w:t>
      </w:r>
      <w:proofErr w:type="spellEnd"/>
      <w:r w:rsidRPr="006B74DD">
        <w:rPr>
          <w:rFonts w:ascii="Times New Roman" w:hAnsi="Times New Roman" w:cs="Times New Roman"/>
          <w:i/>
          <w:sz w:val="28"/>
        </w:rPr>
        <w:t xml:space="preserve"> и задачи продвижения, необходима информация о действующих </w:t>
      </w:r>
      <w:proofErr w:type="spellStart"/>
      <w:r w:rsidRPr="006B74DD">
        <w:rPr>
          <w:rFonts w:ascii="Times New Roman" w:hAnsi="Times New Roman" w:cs="Times New Roman"/>
          <w:i/>
          <w:sz w:val="28"/>
        </w:rPr>
        <w:t>медианосителях</w:t>
      </w:r>
      <w:proofErr w:type="spellEnd"/>
      <w:r w:rsidRPr="006B74DD">
        <w:rPr>
          <w:rFonts w:ascii="Times New Roman" w:hAnsi="Times New Roman" w:cs="Times New Roman"/>
          <w:i/>
          <w:sz w:val="28"/>
        </w:rPr>
        <w:t xml:space="preserve">. В случаях, если информации недостаточно, потребуется провести качественное или количественное исследование. </w:t>
      </w:r>
    </w:p>
    <w:p w:rsidR="006B74DD" w:rsidRPr="006B74DD" w:rsidRDefault="006B74DD" w:rsidP="006B74DD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6B74DD">
        <w:rPr>
          <w:rFonts w:ascii="Times New Roman" w:hAnsi="Times New Roman" w:cs="Times New Roman"/>
          <w:b/>
          <w:sz w:val="28"/>
        </w:rPr>
        <w:t>Медиаисследование</w:t>
      </w:r>
      <w:proofErr w:type="spellEnd"/>
      <w:r w:rsidRPr="006B74DD">
        <w:rPr>
          <w:rFonts w:ascii="Times New Roman" w:hAnsi="Times New Roman" w:cs="Times New Roman"/>
          <w:b/>
          <w:sz w:val="28"/>
        </w:rPr>
        <w:t xml:space="preserve"> – </w:t>
      </w:r>
      <w:r w:rsidRPr="006B74DD">
        <w:rPr>
          <w:rFonts w:ascii="Times New Roman" w:hAnsi="Times New Roman" w:cs="Times New Roman"/>
          <w:sz w:val="28"/>
        </w:rPr>
        <w:t xml:space="preserve">исследование различных характеристик, аспектов деятельности средств массовых информаций, иных средств распространения рекламы, взаимодействие их с аудиторией, исследование размещаемой в них рекламы. </w:t>
      </w:r>
    </w:p>
    <w:p w:rsidR="006B74DD" w:rsidRPr="006B74DD" w:rsidRDefault="006B74DD" w:rsidP="006B74DD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6B74DD">
        <w:rPr>
          <w:rFonts w:ascii="Times New Roman" w:hAnsi="Times New Roman" w:cs="Times New Roman"/>
          <w:b/>
          <w:sz w:val="28"/>
        </w:rPr>
        <w:t>Медиаисследование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– процесс изучения средства массовой </w:t>
      </w:r>
      <w:proofErr w:type="spellStart"/>
      <w:r w:rsidRPr="006B74DD">
        <w:rPr>
          <w:rFonts w:ascii="Times New Roman" w:hAnsi="Times New Roman" w:cs="Times New Roman"/>
          <w:sz w:val="28"/>
        </w:rPr>
        <w:t>инфомации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с целью выявления его </w:t>
      </w:r>
      <w:proofErr w:type="spellStart"/>
      <w:r w:rsidRPr="006B74DD">
        <w:rPr>
          <w:rFonts w:ascii="Times New Roman" w:hAnsi="Times New Roman" w:cs="Times New Roman"/>
          <w:i/>
          <w:sz w:val="28"/>
        </w:rPr>
        <w:t>рекламоспособности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, то есть способности </w:t>
      </w:r>
      <w:proofErr w:type="spellStart"/>
      <w:r w:rsidRPr="006B74DD">
        <w:rPr>
          <w:rFonts w:ascii="Times New Roman" w:hAnsi="Times New Roman" w:cs="Times New Roman"/>
          <w:sz w:val="28"/>
        </w:rPr>
        <w:t>медианосителя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эффективно доносить сообщение до целевой аудитории.</w:t>
      </w:r>
    </w:p>
    <w:p w:rsidR="006B74DD" w:rsidRPr="006B74DD" w:rsidRDefault="006B74DD" w:rsidP="006B74DD">
      <w:pPr>
        <w:ind w:firstLine="708"/>
        <w:rPr>
          <w:rFonts w:ascii="Times New Roman" w:hAnsi="Times New Roman" w:cs="Times New Roman"/>
          <w:sz w:val="28"/>
        </w:rPr>
      </w:pPr>
      <w:r w:rsidRPr="006B74DD">
        <w:rPr>
          <w:rFonts w:ascii="Times New Roman" w:hAnsi="Times New Roman" w:cs="Times New Roman"/>
          <w:sz w:val="28"/>
        </w:rPr>
        <w:t xml:space="preserve">Очень важно измерение популярности и состава аудитории </w:t>
      </w:r>
      <w:proofErr w:type="spellStart"/>
      <w:r w:rsidRPr="006B74DD">
        <w:rPr>
          <w:rFonts w:ascii="Times New Roman" w:hAnsi="Times New Roman" w:cs="Times New Roman"/>
          <w:sz w:val="28"/>
        </w:rPr>
        <w:t>медианосителей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. Данные </w:t>
      </w:r>
      <w:proofErr w:type="spellStart"/>
      <w:r w:rsidRPr="006B74DD">
        <w:rPr>
          <w:rFonts w:ascii="Times New Roman" w:hAnsi="Times New Roman" w:cs="Times New Roman"/>
          <w:sz w:val="28"/>
        </w:rPr>
        <w:t>медиаисследований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помогают предприятиям грамотно осуществлять выбор носителей и на этой основе распределять рекламный бюджет. </w:t>
      </w:r>
      <w:proofErr w:type="spellStart"/>
      <w:r w:rsidRPr="006B74DD">
        <w:rPr>
          <w:rFonts w:ascii="Times New Roman" w:hAnsi="Times New Roman" w:cs="Times New Roman"/>
          <w:sz w:val="28"/>
        </w:rPr>
        <w:t>Медиапланировщика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интересуют рейтинговые исследования аудитории, данные об измерении аудиторий СМИ. Задача </w:t>
      </w:r>
      <w:proofErr w:type="spellStart"/>
      <w:r w:rsidRPr="006B74DD">
        <w:rPr>
          <w:rFonts w:ascii="Times New Roman" w:hAnsi="Times New Roman" w:cs="Times New Roman"/>
          <w:sz w:val="28"/>
        </w:rPr>
        <w:t>медиапланировщика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– уметь интерпретировать и анализировать готовые или им самим собранные данные о </w:t>
      </w:r>
      <w:proofErr w:type="spellStart"/>
      <w:r w:rsidRPr="006B74DD">
        <w:rPr>
          <w:rFonts w:ascii="Times New Roman" w:hAnsi="Times New Roman" w:cs="Times New Roman"/>
          <w:sz w:val="28"/>
        </w:rPr>
        <w:t>медиапотреблении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, сопоставлять эти знания с косвенными исследованиями, качественными данными, прошлым опытом. </w:t>
      </w:r>
    </w:p>
    <w:p w:rsidR="006B74DD" w:rsidRPr="006B74DD" w:rsidRDefault="006B74DD" w:rsidP="006B74DD">
      <w:pPr>
        <w:ind w:firstLine="708"/>
        <w:rPr>
          <w:rFonts w:ascii="Times New Roman" w:hAnsi="Times New Roman" w:cs="Times New Roman"/>
          <w:sz w:val="28"/>
        </w:rPr>
      </w:pPr>
      <w:r w:rsidRPr="006B74DD">
        <w:rPr>
          <w:rFonts w:ascii="Times New Roman" w:hAnsi="Times New Roman" w:cs="Times New Roman"/>
          <w:sz w:val="28"/>
        </w:rPr>
        <w:t xml:space="preserve">Исследования медиа можно объединить в 3 </w:t>
      </w:r>
      <w:proofErr w:type="gramStart"/>
      <w:r w:rsidRPr="006B74DD">
        <w:rPr>
          <w:rFonts w:ascii="Times New Roman" w:hAnsi="Times New Roman" w:cs="Times New Roman"/>
          <w:sz w:val="28"/>
        </w:rPr>
        <w:t>группы  направлений</w:t>
      </w:r>
      <w:proofErr w:type="gramEnd"/>
      <w:r w:rsidRPr="006B74DD">
        <w:rPr>
          <w:rFonts w:ascii="Times New Roman" w:hAnsi="Times New Roman" w:cs="Times New Roman"/>
          <w:sz w:val="28"/>
        </w:rPr>
        <w:t xml:space="preserve"> исследований:</w:t>
      </w:r>
    </w:p>
    <w:p w:rsidR="006B74DD" w:rsidRPr="006B74DD" w:rsidRDefault="006B74DD" w:rsidP="006B74D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</w:rPr>
      </w:pPr>
      <w:r w:rsidRPr="006B74DD">
        <w:rPr>
          <w:rFonts w:ascii="Times New Roman" w:hAnsi="Times New Roman" w:cs="Times New Roman"/>
          <w:sz w:val="28"/>
        </w:rPr>
        <w:t xml:space="preserve">Исследования популярности медиа, </w:t>
      </w:r>
      <w:proofErr w:type="spellStart"/>
      <w:r w:rsidRPr="006B74DD">
        <w:rPr>
          <w:rFonts w:ascii="Times New Roman" w:hAnsi="Times New Roman" w:cs="Times New Roman"/>
          <w:sz w:val="28"/>
        </w:rPr>
        <w:t>медиаизмерения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(рейтинги и прочие </w:t>
      </w:r>
      <w:proofErr w:type="spellStart"/>
      <w:r w:rsidRPr="006B74DD">
        <w:rPr>
          <w:rFonts w:ascii="Times New Roman" w:hAnsi="Times New Roman" w:cs="Times New Roman"/>
          <w:sz w:val="28"/>
        </w:rPr>
        <w:t>медиаданные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). Такие исследования дают возможность </w:t>
      </w:r>
      <w:proofErr w:type="gramStart"/>
      <w:r w:rsidRPr="006B74DD">
        <w:rPr>
          <w:rFonts w:ascii="Times New Roman" w:hAnsi="Times New Roman" w:cs="Times New Roman"/>
          <w:sz w:val="28"/>
        </w:rPr>
        <w:t>получить  информацию</w:t>
      </w:r>
      <w:proofErr w:type="gramEnd"/>
      <w:r w:rsidRPr="006B74DD">
        <w:rPr>
          <w:rFonts w:ascii="Times New Roman" w:hAnsi="Times New Roman" w:cs="Times New Roman"/>
          <w:sz w:val="28"/>
        </w:rPr>
        <w:t xml:space="preserve"> о контактах аудитории с конкретным СМИ. После обработки данных, собранных в ходе </w:t>
      </w:r>
      <w:proofErr w:type="spellStart"/>
      <w:r w:rsidRPr="006B74DD">
        <w:rPr>
          <w:rFonts w:ascii="Times New Roman" w:hAnsi="Times New Roman" w:cs="Times New Roman"/>
          <w:sz w:val="28"/>
        </w:rPr>
        <w:t>медиаисследований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, получают показатели, используемые для </w:t>
      </w:r>
      <w:proofErr w:type="spellStart"/>
      <w:r w:rsidRPr="006B74DD">
        <w:rPr>
          <w:rFonts w:ascii="Times New Roman" w:hAnsi="Times New Roman" w:cs="Times New Roman"/>
          <w:sz w:val="28"/>
        </w:rPr>
        <w:t>медиапланирования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и оптимизации затрат на рекламу. Такие исследования базируются в том числе и на социологических знаниях. Достоверность такая же, как достоверность любого социологического исследования (зависит от объема выборки, ее репрезентативности, методики исследования и т.д.).</w:t>
      </w:r>
      <w:r w:rsidRPr="006B74DD">
        <w:rPr>
          <w:sz w:val="28"/>
        </w:rPr>
        <w:t xml:space="preserve"> </w:t>
      </w:r>
      <w:r w:rsidRPr="006B74DD">
        <w:rPr>
          <w:rFonts w:ascii="Times New Roman" w:hAnsi="Times New Roman" w:cs="Times New Roman"/>
          <w:sz w:val="28"/>
        </w:rPr>
        <w:t xml:space="preserve">Для получения данных используют следующие </w:t>
      </w:r>
      <w:proofErr w:type="spellStart"/>
      <w:proofErr w:type="gramStart"/>
      <w:r w:rsidRPr="006B74DD">
        <w:rPr>
          <w:rFonts w:ascii="Times New Roman" w:hAnsi="Times New Roman" w:cs="Times New Roman"/>
          <w:sz w:val="28"/>
        </w:rPr>
        <w:t>методы:ТВ</w:t>
      </w:r>
      <w:proofErr w:type="gramEnd"/>
      <w:r w:rsidRPr="006B74DD">
        <w:rPr>
          <w:rFonts w:ascii="Times New Roman" w:hAnsi="Times New Roman" w:cs="Times New Roman"/>
          <w:sz w:val="28"/>
        </w:rPr>
        <w:t>-метр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B74DD">
        <w:rPr>
          <w:rFonts w:ascii="Times New Roman" w:hAnsi="Times New Roman" w:cs="Times New Roman"/>
          <w:sz w:val="28"/>
        </w:rPr>
        <w:t>peoplemeter</w:t>
      </w:r>
      <w:proofErr w:type="spellEnd"/>
      <w:r w:rsidRPr="006B74DD">
        <w:rPr>
          <w:rFonts w:ascii="Times New Roman" w:hAnsi="Times New Roman" w:cs="Times New Roman"/>
          <w:sz w:val="28"/>
        </w:rPr>
        <w:t>) .Панельные дневниковые исследования (</w:t>
      </w:r>
      <w:proofErr w:type="spellStart"/>
      <w:r w:rsidRPr="006B74DD">
        <w:rPr>
          <w:rFonts w:ascii="Times New Roman" w:hAnsi="Times New Roman" w:cs="Times New Roman"/>
          <w:sz w:val="28"/>
        </w:rPr>
        <w:t>Dairy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74DD">
        <w:rPr>
          <w:rFonts w:ascii="Times New Roman" w:hAnsi="Times New Roman" w:cs="Times New Roman"/>
          <w:sz w:val="28"/>
        </w:rPr>
        <w:t>Media</w:t>
      </w:r>
      <w:proofErr w:type="spellEnd"/>
      <w:r w:rsidRPr="006B74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74DD">
        <w:rPr>
          <w:rFonts w:ascii="Times New Roman" w:hAnsi="Times New Roman" w:cs="Times New Roman"/>
          <w:sz w:val="28"/>
        </w:rPr>
        <w:t>Panels</w:t>
      </w:r>
      <w:proofErr w:type="spellEnd"/>
      <w:r w:rsidRPr="006B74DD">
        <w:rPr>
          <w:rFonts w:ascii="Times New Roman" w:hAnsi="Times New Roman" w:cs="Times New Roman"/>
          <w:sz w:val="28"/>
        </w:rPr>
        <w:t>).</w:t>
      </w:r>
    </w:p>
    <w:p w:rsidR="006B74DD" w:rsidRPr="006B74DD" w:rsidRDefault="006B74DD" w:rsidP="006B74D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</w:rPr>
      </w:pPr>
      <w:r w:rsidRPr="006B74DD">
        <w:rPr>
          <w:rFonts w:ascii="Times New Roman" w:hAnsi="Times New Roman" w:cs="Times New Roman"/>
          <w:sz w:val="28"/>
        </w:rPr>
        <w:t xml:space="preserve">Мониторинг рекламы в медиа, передач, роликов и других эфирных событий. Мониторинг рекламы предполагает фиксирование выходов, измерение объемов рекламы, оценку затрат по официальным прайс-листам. Мониторинг эфирных событий означает регистрацию выходов передач, блоков по времени начала, </w:t>
      </w:r>
      <w:r w:rsidRPr="006B74DD">
        <w:rPr>
          <w:rFonts w:ascii="Times New Roman" w:hAnsi="Times New Roman" w:cs="Times New Roman"/>
          <w:sz w:val="28"/>
        </w:rPr>
        <w:lastRenderedPageBreak/>
        <w:t>окончания, определению жанра и т.д. Мониторинг печатных изданий включает измерение количества выходов и размера рекламных объявлений.</w:t>
      </w:r>
    </w:p>
    <w:p w:rsidR="006B74DD" w:rsidRPr="006B74DD" w:rsidRDefault="006B74DD" w:rsidP="006B74D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</w:rPr>
      </w:pPr>
      <w:r w:rsidRPr="006B74DD">
        <w:rPr>
          <w:rFonts w:ascii="Times New Roman" w:hAnsi="Times New Roman" w:cs="Times New Roman"/>
          <w:sz w:val="28"/>
        </w:rPr>
        <w:t xml:space="preserve">Качественное изучение аудитории СМИ. Например, изучение стиля жизни ЦА, выявление ценностных ориентаций, установок и т.п. </w:t>
      </w:r>
    </w:p>
    <w:p w:rsidR="006B74DD" w:rsidRPr="006B74DD" w:rsidRDefault="006B74DD" w:rsidP="006B74DD">
      <w:pPr>
        <w:spacing w:line="276" w:lineRule="auto"/>
        <w:ind w:left="1068"/>
        <w:contextualSpacing/>
        <w:rPr>
          <w:rFonts w:ascii="Times New Roman" w:hAnsi="Times New Roman" w:cs="Times New Roman"/>
          <w:sz w:val="28"/>
        </w:rPr>
      </w:pPr>
    </w:p>
    <w:p w:rsidR="006B74DD" w:rsidRPr="006B74DD" w:rsidRDefault="006B74DD" w:rsidP="006B74DD">
      <w:pPr>
        <w:spacing w:line="276" w:lineRule="auto"/>
        <w:ind w:left="1068"/>
        <w:contextualSpacing/>
        <w:rPr>
          <w:rFonts w:ascii="Times New Roman" w:hAnsi="Times New Roman" w:cs="Times New Roman"/>
          <w:sz w:val="28"/>
        </w:rPr>
      </w:pP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b/>
          <w:bCs/>
          <w:color w:val="000000"/>
          <w:sz w:val="28"/>
        </w:rPr>
        <w:t xml:space="preserve">Индустриальные и академические </w:t>
      </w:r>
      <w:proofErr w:type="spellStart"/>
      <w:r w:rsidRPr="006B74DD">
        <w:rPr>
          <w:b/>
          <w:bCs/>
          <w:color w:val="000000"/>
          <w:sz w:val="28"/>
        </w:rPr>
        <w:t>медиаисследования</w:t>
      </w:r>
      <w:proofErr w:type="spellEnd"/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В современной трактовке индустриальные </w:t>
      </w:r>
      <w:proofErr w:type="spellStart"/>
      <w:r w:rsidRPr="006B74DD">
        <w:rPr>
          <w:color w:val="000000"/>
          <w:sz w:val="28"/>
        </w:rPr>
        <w:t>медиаисследования</w:t>
      </w:r>
      <w:proofErr w:type="spellEnd"/>
      <w:r w:rsidRPr="006B74DD">
        <w:rPr>
          <w:color w:val="000000"/>
          <w:sz w:val="28"/>
        </w:rPr>
        <w:t xml:space="preserve"> — это рынок исследовательских услуг в области </w:t>
      </w:r>
      <w:proofErr w:type="spellStart"/>
      <w:r w:rsidRPr="006B74DD">
        <w:rPr>
          <w:color w:val="000000"/>
          <w:sz w:val="28"/>
        </w:rPr>
        <w:t>медиабизнеса</w:t>
      </w:r>
      <w:proofErr w:type="spellEnd"/>
      <w:r w:rsidRPr="006B74DD">
        <w:rPr>
          <w:color w:val="000000"/>
          <w:sz w:val="28"/>
        </w:rPr>
        <w:t>, которые оказывают, как правило, специализированные исследовательские компании лицам, принимающим бизнес-решения. Исследователь</w:t>
      </w:r>
      <w:r w:rsidRPr="006B74DD">
        <w:rPr>
          <w:color w:val="000000"/>
          <w:sz w:val="28"/>
        </w:rPr>
        <w:softHyphen/>
        <w:t>ские компании могут быть поставщиками данных, которые они си</w:t>
      </w:r>
      <w:r w:rsidRPr="006B74DD">
        <w:rPr>
          <w:color w:val="000000"/>
          <w:sz w:val="28"/>
        </w:rPr>
        <w:softHyphen/>
        <w:t xml:space="preserve">стематически собирают, консалтинговых услуг в области </w:t>
      </w:r>
      <w:proofErr w:type="spellStart"/>
      <w:r w:rsidRPr="006B74DD">
        <w:rPr>
          <w:color w:val="000000"/>
          <w:sz w:val="28"/>
        </w:rPr>
        <w:t>медиабизне</w:t>
      </w:r>
      <w:r w:rsidRPr="006B74DD">
        <w:rPr>
          <w:color w:val="000000"/>
          <w:sz w:val="28"/>
        </w:rPr>
        <w:softHyphen/>
        <w:t>са</w:t>
      </w:r>
      <w:proofErr w:type="spellEnd"/>
      <w:r w:rsidRPr="006B74DD">
        <w:rPr>
          <w:color w:val="000000"/>
          <w:sz w:val="28"/>
        </w:rPr>
        <w:t xml:space="preserve"> и менеджмента. В качестве типичного примера такой компании может выступать наиболее известная и наиболее влиятельная в отече</w:t>
      </w:r>
      <w:r w:rsidRPr="006B74DD">
        <w:rPr>
          <w:color w:val="000000"/>
          <w:sz w:val="28"/>
        </w:rPr>
        <w:softHyphen/>
        <w:t xml:space="preserve">ственной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 xml:space="preserve"> компания TNS. Нетипичный пример — Аналитический центр </w:t>
      </w:r>
      <w:proofErr w:type="spellStart"/>
      <w:r w:rsidRPr="006B74DD">
        <w:rPr>
          <w:color w:val="000000"/>
          <w:sz w:val="28"/>
        </w:rPr>
        <w:t>Vi</w:t>
      </w:r>
      <w:proofErr w:type="spellEnd"/>
      <w:r w:rsidRPr="006B74DD">
        <w:rPr>
          <w:color w:val="000000"/>
          <w:sz w:val="28"/>
        </w:rPr>
        <w:t xml:space="preserve">, который, в отличие от TNS, осуществляет информационно-аналитическое обслуживание бизнеса только одной компании </w:t>
      </w:r>
      <w:proofErr w:type="spellStart"/>
      <w:r w:rsidRPr="006B74DD">
        <w:rPr>
          <w:color w:val="000000"/>
          <w:sz w:val="28"/>
        </w:rPr>
        <w:t>Vi</w:t>
      </w:r>
      <w:proofErr w:type="spellEnd"/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Взглянем на то, чем занимаются исследователи в </w:t>
      </w:r>
      <w:proofErr w:type="spellStart"/>
      <w:r w:rsidRPr="006B74DD">
        <w:rPr>
          <w:color w:val="000000"/>
          <w:sz w:val="28"/>
        </w:rPr>
        <w:t>мединдустрии</w:t>
      </w:r>
      <w:proofErr w:type="spellEnd"/>
      <w:r w:rsidRPr="006B74DD">
        <w:rPr>
          <w:color w:val="000000"/>
          <w:sz w:val="28"/>
        </w:rPr>
        <w:t>? Что является предметом их анализа, исследования?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Приведу в качестве индустриального примера исследовательские задачи Аналитического центра </w:t>
      </w:r>
      <w:proofErr w:type="spellStart"/>
      <w:r w:rsidRPr="006B74DD">
        <w:rPr>
          <w:color w:val="000000"/>
          <w:sz w:val="28"/>
        </w:rPr>
        <w:t>Vi</w:t>
      </w:r>
      <w:proofErr w:type="spellEnd"/>
      <w:r w:rsidRPr="006B74DD">
        <w:rPr>
          <w:color w:val="000000"/>
          <w:sz w:val="28"/>
        </w:rPr>
        <w:t xml:space="preserve">, которые утверждены как основные в 2012 году стратегическим комитетом </w:t>
      </w:r>
      <w:proofErr w:type="spellStart"/>
      <w:r w:rsidRPr="006B74DD">
        <w:rPr>
          <w:color w:val="000000"/>
          <w:sz w:val="28"/>
        </w:rPr>
        <w:t>Vi</w:t>
      </w:r>
      <w:proofErr w:type="spellEnd"/>
      <w:r w:rsidRPr="006B74DD">
        <w:rPr>
          <w:color w:val="000000"/>
          <w:sz w:val="28"/>
        </w:rPr>
        <w:t xml:space="preserve"> на 2012-2020 гг.: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1. Сформировать и поддерживать в актуальном состоянии средне- и долгосрочный прогноз развития рекламного рынка.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2. Осуществлять профессиональное консультирование клиентов и партнеров Видео Интернешнл.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3. Активно содействовать развитию индустрии исследований в ин</w:t>
      </w:r>
      <w:r w:rsidRPr="006B74DD">
        <w:rPr>
          <w:color w:val="000000"/>
          <w:sz w:val="28"/>
        </w:rPr>
        <w:softHyphen/>
        <w:t>тересах Видео Интернешнл.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4. Формировать аналитические модели, необходимые в качестве элементов бизнес-процесса.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5. Осуществлять образовательную работу в отношении сотрудни</w:t>
      </w:r>
      <w:r w:rsidRPr="006B74DD">
        <w:rPr>
          <w:color w:val="000000"/>
          <w:sz w:val="28"/>
        </w:rPr>
        <w:softHyphen/>
        <w:t>ков Видео Интернешнл из других подразделений.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6. Предоставлять бизнес-подразделениям Видео Интернешнл ши</w:t>
      </w:r>
      <w:r w:rsidRPr="006B74DD">
        <w:rPr>
          <w:color w:val="000000"/>
          <w:sz w:val="28"/>
        </w:rPr>
        <w:softHyphen/>
        <w:t>рокий спектр информационно-аналитических услуг на постоянной основе.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Отметим, что это самый верхний уровень задач, каждая из кото</w:t>
      </w:r>
      <w:r w:rsidRPr="006B74DD">
        <w:rPr>
          <w:color w:val="000000"/>
          <w:sz w:val="28"/>
        </w:rPr>
        <w:softHyphen/>
        <w:t>рых конкретизирована, декомпозирована до конкретных исполните</w:t>
      </w:r>
      <w:r w:rsidRPr="006B74DD">
        <w:rPr>
          <w:color w:val="000000"/>
          <w:sz w:val="28"/>
        </w:rPr>
        <w:softHyphen/>
        <w:t>лей. Не будем представлять весь перечень, проанализируем этот уро</w:t>
      </w:r>
      <w:r w:rsidRPr="006B74DD">
        <w:rPr>
          <w:color w:val="000000"/>
          <w:sz w:val="28"/>
        </w:rPr>
        <w:softHyphen/>
        <w:t>вень.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b/>
          <w:bCs/>
          <w:color w:val="000000"/>
          <w:sz w:val="28"/>
        </w:rPr>
        <w:t>Что бросается в глаза?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1. Отсутствие дисциплинарных границ. Здесь нет отдельных соци</w:t>
      </w:r>
      <w:r w:rsidRPr="006B74DD">
        <w:rPr>
          <w:color w:val="000000"/>
          <w:sz w:val="28"/>
        </w:rPr>
        <w:softHyphen/>
        <w:t>ологических, психологических или экономических проблем. Все обо</w:t>
      </w:r>
      <w:r w:rsidRPr="006B74DD">
        <w:rPr>
          <w:color w:val="000000"/>
          <w:sz w:val="28"/>
        </w:rPr>
        <w:softHyphen/>
        <w:t xml:space="preserve">значенные проблемы требуют холистического, целостного подхода к их решению. В основе </w:t>
      </w:r>
      <w:proofErr w:type="spellStart"/>
      <w:r w:rsidRPr="006B74DD">
        <w:rPr>
          <w:color w:val="000000"/>
          <w:sz w:val="28"/>
        </w:rPr>
        <w:t>медиаисследований</w:t>
      </w:r>
      <w:proofErr w:type="spellEnd"/>
      <w:r w:rsidRPr="006B74DD">
        <w:rPr>
          <w:color w:val="000000"/>
          <w:sz w:val="28"/>
        </w:rPr>
        <w:t xml:space="preserve"> лежит сочетание широко</w:t>
      </w:r>
      <w:r w:rsidRPr="006B74DD">
        <w:rPr>
          <w:color w:val="000000"/>
          <w:sz w:val="28"/>
        </w:rPr>
        <w:softHyphen/>
        <w:t xml:space="preserve">го </w:t>
      </w:r>
      <w:r w:rsidRPr="006B74DD">
        <w:rPr>
          <w:color w:val="000000"/>
          <w:sz w:val="28"/>
        </w:rPr>
        <w:lastRenderedPageBreak/>
        <w:t>представления о развитии общества, культуры, экономики и пове</w:t>
      </w:r>
      <w:r w:rsidRPr="006B74DD">
        <w:rPr>
          <w:color w:val="000000"/>
          <w:sz w:val="28"/>
        </w:rPr>
        <w:softHyphen/>
        <w:t xml:space="preserve">дении людей, знание конкретного бизнеса и наличие конкретных баз данных по различным вопросам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>, которые собирают</w:t>
      </w:r>
      <w:r w:rsidRPr="006B74DD">
        <w:rPr>
          <w:color w:val="000000"/>
          <w:sz w:val="28"/>
        </w:rPr>
        <w:softHyphen/>
        <w:t>ся как самими компаниями, так и закупаются на отечественном и за</w:t>
      </w:r>
      <w:r w:rsidRPr="006B74DD">
        <w:rPr>
          <w:color w:val="000000"/>
          <w:sz w:val="28"/>
        </w:rPr>
        <w:softHyphen/>
        <w:t>рубежных рынках. В частности, TNS выступает таким поставщиком данных для АЦУ1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2. Наличие очень разных с точки зрения ментальности исполните</w:t>
      </w:r>
      <w:r w:rsidRPr="006B74DD">
        <w:rPr>
          <w:color w:val="000000"/>
          <w:sz w:val="28"/>
        </w:rPr>
        <w:softHyphen/>
        <w:t>лей задач. Если первая предполагает исследователей, сосредоточенных на размышлениях о будущем, то задача шестая направлена на каж</w:t>
      </w:r>
      <w:r w:rsidRPr="006B74DD">
        <w:rPr>
          <w:color w:val="000000"/>
          <w:sz w:val="28"/>
        </w:rPr>
        <w:softHyphen/>
        <w:t>додневную работу по обслуживанию бизнеса, написание записок, отчетов, аналитических справок и т.п. Этим должны заниматься раз</w:t>
      </w:r>
      <w:r w:rsidRPr="006B74DD">
        <w:rPr>
          <w:color w:val="000000"/>
          <w:sz w:val="28"/>
        </w:rPr>
        <w:softHyphen/>
        <w:t>ные люди. К сожалению, компания это себе позволить не может. И всеми задачами занимаются одни и те же люди, что приводит к ак</w:t>
      </w:r>
      <w:r w:rsidRPr="006B74DD">
        <w:rPr>
          <w:color w:val="000000"/>
          <w:sz w:val="28"/>
        </w:rPr>
        <w:softHyphen/>
        <w:t>центу на решениях текущих задач бизнеса, а не на его стратегии, по</w:t>
      </w:r>
      <w:r w:rsidRPr="006B74DD">
        <w:rPr>
          <w:color w:val="000000"/>
          <w:sz w:val="28"/>
        </w:rPr>
        <w:softHyphen/>
        <w:t>скольку отдача от них очевиднее.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3. Все задачи направлены на повышение эффективности деятель</w:t>
      </w:r>
      <w:r w:rsidRPr="006B74DD">
        <w:rPr>
          <w:color w:val="000000"/>
          <w:sz w:val="28"/>
        </w:rPr>
        <w:softHyphen/>
        <w:t>ности компании «Видео Интернешнл». В этом главное предназначе</w:t>
      </w:r>
      <w:r w:rsidRPr="006B74DD">
        <w:rPr>
          <w:color w:val="000000"/>
          <w:sz w:val="28"/>
        </w:rPr>
        <w:softHyphen/>
        <w:t>ние индустриальных исследователей.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Это только один из примеров индустриальных </w:t>
      </w:r>
      <w:proofErr w:type="spellStart"/>
      <w:r w:rsidRPr="006B74DD">
        <w:rPr>
          <w:color w:val="000000"/>
          <w:sz w:val="28"/>
        </w:rPr>
        <w:t>медиаисследований</w:t>
      </w:r>
      <w:proofErr w:type="spellEnd"/>
      <w:r w:rsidRPr="006B74DD">
        <w:rPr>
          <w:color w:val="000000"/>
          <w:sz w:val="28"/>
        </w:rPr>
        <w:t xml:space="preserve"> и, пожалуй, не самый типичный — в нем слишком много имманентно присутствует науки. Так сложилось исторически. Неслучайно АЦУ1 называли «индустриальный НИИ». В большинстве </w:t>
      </w:r>
      <w:proofErr w:type="spellStart"/>
      <w:r w:rsidRPr="006B74DD">
        <w:rPr>
          <w:color w:val="000000"/>
          <w:sz w:val="28"/>
        </w:rPr>
        <w:t>медиакомпаний</w:t>
      </w:r>
      <w:proofErr w:type="spellEnd"/>
      <w:r w:rsidRPr="006B74DD">
        <w:rPr>
          <w:color w:val="000000"/>
          <w:sz w:val="28"/>
        </w:rPr>
        <w:t xml:space="preserve"> исследователи ориентированы только на бизнес</w:t>
      </w:r>
      <w:r w:rsidRPr="006B74DD">
        <w:rPr>
          <w:color w:val="000000"/>
          <w:sz w:val="28"/>
          <w:vertAlign w:val="superscript"/>
        </w:rPr>
        <w:t>1</w:t>
      </w:r>
      <w:r w:rsidRPr="006B74DD">
        <w:rPr>
          <w:color w:val="000000"/>
          <w:sz w:val="28"/>
        </w:rPr>
        <w:t>. Опыт работы в биз</w:t>
      </w:r>
      <w:r w:rsidRPr="006B74DD">
        <w:rPr>
          <w:color w:val="000000"/>
          <w:sz w:val="28"/>
        </w:rPr>
        <w:softHyphen/>
        <w:t>несе показывает, что вряд ли можно ожидать концептуальных проры</w:t>
      </w:r>
      <w:r w:rsidRPr="006B74DD">
        <w:rPr>
          <w:color w:val="000000"/>
          <w:sz w:val="28"/>
        </w:rPr>
        <w:softHyphen/>
        <w:t>вов от исследователей, которые обслуживают бизнес. Хотя они нахо</w:t>
      </w:r>
      <w:r w:rsidRPr="006B74DD">
        <w:rPr>
          <w:color w:val="000000"/>
          <w:sz w:val="28"/>
        </w:rPr>
        <w:softHyphen/>
        <w:t>дятся ближе всего к реальной практике и быстрее всего реагируют на требующие концептуализации перемены — исследовательский под</w:t>
      </w:r>
      <w:r w:rsidRPr="006B74DD">
        <w:rPr>
          <w:color w:val="000000"/>
          <w:sz w:val="28"/>
        </w:rPr>
        <w:softHyphen/>
        <w:t>ход носит прагматичный характер и детерминирован необходимо</w:t>
      </w:r>
      <w:r w:rsidRPr="006B74DD">
        <w:rPr>
          <w:color w:val="000000"/>
          <w:sz w:val="28"/>
        </w:rPr>
        <w:softHyphen/>
        <w:t>стью получения большего дохода компанией.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Чем же занимается академическая наука в </w:t>
      </w:r>
      <w:proofErr w:type="spellStart"/>
      <w:r w:rsidRPr="006B74DD">
        <w:rPr>
          <w:color w:val="000000"/>
          <w:sz w:val="28"/>
        </w:rPr>
        <w:t>медиаисследованиях</w:t>
      </w:r>
      <w:proofErr w:type="spellEnd"/>
      <w:r w:rsidRPr="006B74DD">
        <w:rPr>
          <w:color w:val="000000"/>
          <w:sz w:val="28"/>
        </w:rPr>
        <w:t xml:space="preserve">? Академическая наука уже достаточно давно «растащила» </w:t>
      </w:r>
      <w:proofErr w:type="spellStart"/>
      <w:r w:rsidRPr="006B74DD">
        <w:rPr>
          <w:color w:val="000000"/>
          <w:sz w:val="28"/>
        </w:rPr>
        <w:t>медиаиссле</w:t>
      </w:r>
      <w:r w:rsidRPr="006B74DD">
        <w:rPr>
          <w:color w:val="000000"/>
          <w:sz w:val="28"/>
        </w:rPr>
        <w:softHyphen/>
        <w:t>дования</w:t>
      </w:r>
      <w:proofErr w:type="spellEnd"/>
      <w:r w:rsidRPr="006B74DD">
        <w:rPr>
          <w:color w:val="000000"/>
          <w:sz w:val="28"/>
        </w:rPr>
        <w:t xml:space="preserve"> по своим профессиональным квартирам. В таких институцио</w:t>
      </w:r>
      <w:r w:rsidRPr="006B74DD">
        <w:rPr>
          <w:color w:val="000000"/>
          <w:sz w:val="28"/>
        </w:rPr>
        <w:softHyphen/>
        <w:t xml:space="preserve">нально оформленных науках, как социология, психология, филология, правоведение, экономика </w:t>
      </w:r>
      <w:proofErr w:type="spellStart"/>
      <w:r w:rsidRPr="006B74DD">
        <w:rPr>
          <w:color w:val="000000"/>
          <w:sz w:val="28"/>
        </w:rPr>
        <w:t>медиаисследования</w:t>
      </w:r>
      <w:proofErr w:type="spellEnd"/>
      <w:r w:rsidRPr="006B74DD">
        <w:rPr>
          <w:color w:val="000000"/>
          <w:sz w:val="28"/>
        </w:rPr>
        <w:t xml:space="preserve"> представлены в своем профессиональном научном дискурсе, </w:t>
      </w:r>
      <w:proofErr w:type="gramStart"/>
      <w:r w:rsidRPr="006B74DD">
        <w:rPr>
          <w:color w:val="000000"/>
          <w:sz w:val="28"/>
        </w:rPr>
        <w:t>а следовательно</w:t>
      </w:r>
      <w:proofErr w:type="gramEnd"/>
      <w:r w:rsidRPr="006B74DD">
        <w:rPr>
          <w:color w:val="000000"/>
          <w:sz w:val="28"/>
        </w:rPr>
        <w:t>, достаточно од</w:t>
      </w:r>
      <w:r w:rsidRPr="006B74DD">
        <w:rPr>
          <w:color w:val="000000"/>
          <w:sz w:val="28"/>
        </w:rPr>
        <w:softHyphen/>
        <w:t>нобоко. Кроме того, в этих науках проблемы медиа находятся на пери</w:t>
      </w:r>
      <w:r w:rsidRPr="006B74DD">
        <w:rPr>
          <w:color w:val="000000"/>
          <w:sz w:val="28"/>
        </w:rPr>
        <w:softHyphen/>
        <w:t>ферии исследований. Редко можно встретить в ведущих профессио</w:t>
      </w:r>
      <w:r w:rsidRPr="006B74DD">
        <w:rPr>
          <w:color w:val="000000"/>
          <w:sz w:val="28"/>
        </w:rPr>
        <w:softHyphen/>
        <w:t>нальных академических журналах исследования, посвященные медиа. Также редки они и на академических конференциях. Если социолог, филолог, психолог или экономист занимается медиа, то он ощущает себя мигрантом в своем профессиональном сообществе.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Существуют относительно молодые интегральные дисциплины — такие, как культурология, политология, где также в той или иной мере можно встретить исследования, направленные на понимание функционирования медиа в современном обществе. Однако и здесь мы вряд ли получим целостную картину, а только определенный срез.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При определенном кризисе академической науки, отсутствии ко</w:t>
      </w:r>
      <w:r w:rsidRPr="006B74DD">
        <w:rPr>
          <w:color w:val="000000"/>
          <w:sz w:val="28"/>
        </w:rPr>
        <w:softHyphen/>
        <w:t xml:space="preserve">герентной </w:t>
      </w:r>
      <w:proofErr w:type="spellStart"/>
      <w:r w:rsidRPr="006B74DD">
        <w:rPr>
          <w:color w:val="000000"/>
          <w:sz w:val="28"/>
        </w:rPr>
        <w:t>медиадисциплины</w:t>
      </w:r>
      <w:proofErr w:type="spellEnd"/>
      <w:r w:rsidRPr="006B74DD">
        <w:rPr>
          <w:color w:val="000000"/>
          <w:sz w:val="28"/>
        </w:rPr>
        <w:t xml:space="preserve"> сами медиа превратились в мощную и интенсивно развивающуюся </w:t>
      </w:r>
      <w:proofErr w:type="spellStart"/>
      <w:r w:rsidRPr="006B74DD">
        <w:rPr>
          <w:color w:val="000000"/>
          <w:sz w:val="28"/>
        </w:rPr>
        <w:t>медиаиндустрию</w:t>
      </w:r>
      <w:proofErr w:type="spellEnd"/>
      <w:r w:rsidRPr="006B74DD">
        <w:rPr>
          <w:color w:val="000000"/>
          <w:sz w:val="28"/>
        </w:rPr>
        <w:t>. Слияние на техноло</w:t>
      </w:r>
      <w:r w:rsidRPr="006B74DD">
        <w:rPr>
          <w:color w:val="000000"/>
          <w:sz w:val="28"/>
        </w:rPr>
        <w:softHyphen/>
        <w:t xml:space="preserve">гическом и </w:t>
      </w:r>
      <w:r w:rsidRPr="006B74DD">
        <w:rPr>
          <w:color w:val="000000"/>
          <w:sz w:val="28"/>
        </w:rPr>
        <w:lastRenderedPageBreak/>
        <w:t>индустриальном уровнях способствовало размыванию прежних взаимоотношений между медиа, аудитория «</w:t>
      </w:r>
      <w:proofErr w:type="spellStart"/>
      <w:r w:rsidRPr="006B74DD">
        <w:rPr>
          <w:color w:val="000000"/>
          <w:sz w:val="28"/>
        </w:rPr>
        <w:t>монетизирова</w:t>
      </w:r>
      <w:r w:rsidRPr="006B74DD">
        <w:rPr>
          <w:color w:val="000000"/>
          <w:sz w:val="28"/>
        </w:rPr>
        <w:softHyphen/>
        <w:t>на</w:t>
      </w:r>
      <w:proofErr w:type="spellEnd"/>
      <w:r w:rsidRPr="006B74DD">
        <w:rPr>
          <w:color w:val="000000"/>
          <w:sz w:val="28"/>
        </w:rPr>
        <w:t>», то есть превращена в валюту, а создание и потребление контента вышло за пределы традиционных СМИ. В то же время новые каналы коммуникации подорвали традиции индустрии, которые формирова</w:t>
      </w:r>
      <w:r w:rsidRPr="006B74DD">
        <w:rPr>
          <w:color w:val="000000"/>
          <w:sz w:val="28"/>
        </w:rPr>
        <w:softHyphen/>
        <w:t>лись десятилетиями и привели в замешательство устоявшиеся биз</w:t>
      </w:r>
      <w:r w:rsidRPr="006B74DD">
        <w:rPr>
          <w:color w:val="000000"/>
          <w:sz w:val="28"/>
        </w:rPr>
        <w:softHyphen/>
        <w:t>нес-модели. Возникает явная потребность выстроить диалог не толь</w:t>
      </w:r>
      <w:r w:rsidRPr="006B74DD">
        <w:rPr>
          <w:color w:val="000000"/>
          <w:sz w:val="28"/>
        </w:rPr>
        <w:softHyphen/>
        <w:t>ко между академическими и индустриальными исследованиями, но и необходимо привести академические школы различных дисциплин в русло некого общего диалога, направленного на осмысление и кон</w:t>
      </w:r>
      <w:r w:rsidRPr="006B74DD">
        <w:rPr>
          <w:color w:val="000000"/>
          <w:sz w:val="28"/>
        </w:rPr>
        <w:softHyphen/>
        <w:t xml:space="preserve">цептуализацию современных процессов, происходящих в </w:t>
      </w:r>
      <w:proofErr w:type="spellStart"/>
      <w:r w:rsidRPr="006B74DD">
        <w:rPr>
          <w:color w:val="000000"/>
          <w:sz w:val="28"/>
        </w:rPr>
        <w:t>медиаинду</w:t>
      </w:r>
      <w:r w:rsidRPr="006B74DD">
        <w:rPr>
          <w:color w:val="000000"/>
          <w:sz w:val="28"/>
        </w:rPr>
        <w:softHyphen/>
        <w:t>стрии</w:t>
      </w:r>
      <w:proofErr w:type="spellEnd"/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b/>
          <w:bCs/>
          <w:color w:val="000000"/>
          <w:sz w:val="28"/>
        </w:rPr>
        <w:t>Журналистика как интегральное интеллектуальное пространство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В связи с этими рассуждениями возникает предположение, что </w:t>
      </w:r>
      <w:proofErr w:type="spellStart"/>
      <w:r w:rsidRPr="006B74DD">
        <w:rPr>
          <w:color w:val="000000"/>
          <w:sz w:val="28"/>
        </w:rPr>
        <w:t>медиаисследователи</w:t>
      </w:r>
      <w:proofErr w:type="spellEnd"/>
      <w:r w:rsidRPr="006B74DD">
        <w:rPr>
          <w:color w:val="000000"/>
          <w:sz w:val="28"/>
        </w:rPr>
        <w:t xml:space="preserve">, </w:t>
      </w:r>
      <w:proofErr w:type="spellStart"/>
      <w:r w:rsidRPr="006B74DD">
        <w:rPr>
          <w:color w:val="000000"/>
          <w:sz w:val="28"/>
        </w:rPr>
        <w:t>бэкграундом</w:t>
      </w:r>
      <w:proofErr w:type="spellEnd"/>
      <w:r w:rsidRPr="006B74DD">
        <w:rPr>
          <w:color w:val="000000"/>
          <w:sz w:val="28"/>
        </w:rPr>
        <w:t xml:space="preserve"> которых выступает журналистика, могут претендовать, подчеркнем, только претендовать, опираясь на методологию социологии, психологии, экономики и используя тео</w:t>
      </w:r>
      <w:r w:rsidRPr="006B74DD">
        <w:rPr>
          <w:color w:val="000000"/>
          <w:sz w:val="28"/>
        </w:rPr>
        <w:softHyphen/>
        <w:t xml:space="preserve">ретические наработки культурологии и политологии, на целостное видение функционирования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>, выступать тем интег</w:t>
      </w:r>
      <w:r w:rsidRPr="006B74DD">
        <w:rPr>
          <w:color w:val="000000"/>
          <w:sz w:val="28"/>
        </w:rPr>
        <w:softHyphen/>
        <w:t xml:space="preserve">ратором, который может связать академические и индустриальные </w:t>
      </w:r>
      <w:proofErr w:type="spellStart"/>
      <w:r w:rsidRPr="006B74DD">
        <w:rPr>
          <w:color w:val="000000"/>
          <w:sz w:val="28"/>
        </w:rPr>
        <w:t>медисследования</w:t>
      </w:r>
      <w:proofErr w:type="spellEnd"/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В основе этого утверждения лежат несколько фактов. Первый свя</w:t>
      </w:r>
      <w:r w:rsidRPr="006B74DD">
        <w:rPr>
          <w:color w:val="000000"/>
          <w:sz w:val="28"/>
        </w:rPr>
        <w:softHyphen/>
        <w:t xml:space="preserve">зан с многолетней практикой исследовательской деятельности журналистов-исследователей и, как следствие этого — накопленный научный капитал. Доступ и возможности журналистов позволяют им не только «заглядывать» на кухню </w:t>
      </w:r>
      <w:proofErr w:type="spellStart"/>
      <w:r w:rsidRPr="006B74DD">
        <w:rPr>
          <w:color w:val="000000"/>
          <w:sz w:val="28"/>
        </w:rPr>
        <w:t>медиабизнеса</w:t>
      </w:r>
      <w:proofErr w:type="spellEnd"/>
      <w:r w:rsidRPr="006B74DD">
        <w:rPr>
          <w:color w:val="000000"/>
          <w:sz w:val="28"/>
        </w:rPr>
        <w:t>, но и проводить глубокие инду</w:t>
      </w:r>
      <w:r w:rsidRPr="006B74DD">
        <w:rPr>
          <w:color w:val="000000"/>
          <w:sz w:val="28"/>
        </w:rPr>
        <w:softHyphen/>
        <w:t>стриальные исследования. Вот, например, перечень исследовательских проектов, которые реализуются факультетом журналистики МГУ в на</w:t>
      </w:r>
      <w:r w:rsidRPr="006B74DD">
        <w:rPr>
          <w:color w:val="000000"/>
          <w:sz w:val="28"/>
        </w:rPr>
        <w:softHyphen/>
        <w:t>стоящее время: «Российские медиа как индустрия производства и рас</w:t>
      </w:r>
      <w:r w:rsidRPr="006B74DD">
        <w:rPr>
          <w:color w:val="000000"/>
          <w:sz w:val="28"/>
        </w:rPr>
        <w:softHyphen/>
        <w:t>пространения цифрового контента: драйверы и барьеры развития» (</w:t>
      </w:r>
      <w:proofErr w:type="spellStart"/>
      <w:r w:rsidRPr="006B74DD">
        <w:rPr>
          <w:color w:val="000000"/>
          <w:sz w:val="28"/>
        </w:rPr>
        <w:t>Вартанова</w:t>
      </w:r>
      <w:proofErr w:type="spellEnd"/>
      <w:r w:rsidRPr="006B74DD">
        <w:rPr>
          <w:color w:val="000000"/>
          <w:sz w:val="28"/>
        </w:rPr>
        <w:t xml:space="preserve"> Е.Л., </w:t>
      </w:r>
      <w:proofErr w:type="spellStart"/>
      <w:r w:rsidRPr="006B74DD">
        <w:rPr>
          <w:color w:val="000000"/>
          <w:sz w:val="28"/>
        </w:rPr>
        <w:t>Тамаш</w:t>
      </w:r>
      <w:proofErr w:type="spellEnd"/>
      <w:r w:rsidRPr="006B74DD">
        <w:rPr>
          <w:color w:val="000000"/>
          <w:sz w:val="28"/>
        </w:rPr>
        <w:t xml:space="preserve"> П., </w:t>
      </w:r>
      <w:proofErr w:type="spellStart"/>
      <w:r w:rsidRPr="006B74DD">
        <w:rPr>
          <w:color w:val="000000"/>
          <w:sz w:val="28"/>
        </w:rPr>
        <w:t>Вырковский</w:t>
      </w:r>
      <w:proofErr w:type="spellEnd"/>
      <w:r w:rsidRPr="006B74DD">
        <w:rPr>
          <w:color w:val="000000"/>
          <w:sz w:val="28"/>
        </w:rPr>
        <w:t xml:space="preserve"> А.В.); «</w:t>
      </w:r>
      <w:proofErr w:type="spellStart"/>
      <w:r w:rsidRPr="006B74DD">
        <w:rPr>
          <w:color w:val="000000"/>
          <w:sz w:val="28"/>
        </w:rPr>
        <w:t>Медиапотребление</w:t>
      </w:r>
      <w:proofErr w:type="spellEnd"/>
      <w:r w:rsidRPr="006B74DD">
        <w:rPr>
          <w:color w:val="000000"/>
          <w:sz w:val="28"/>
        </w:rPr>
        <w:t xml:space="preserve"> школьников: информационная эпоха и социализация детей в </w:t>
      </w:r>
      <w:proofErr w:type="spellStart"/>
      <w:r w:rsidRPr="006B74DD">
        <w:rPr>
          <w:color w:val="000000"/>
          <w:sz w:val="28"/>
        </w:rPr>
        <w:t>постпереходном</w:t>
      </w:r>
      <w:proofErr w:type="spellEnd"/>
      <w:r w:rsidRPr="006B74DD">
        <w:rPr>
          <w:color w:val="000000"/>
          <w:sz w:val="28"/>
        </w:rPr>
        <w:t xml:space="preserve"> обществе» (Фролова Т.И., Аникина М.М., Образцова А.С.); «Конвергенция и бизнес-модели: инновации в экономике ежедневной прессы» (</w:t>
      </w:r>
      <w:proofErr w:type="spellStart"/>
      <w:r w:rsidRPr="006B74DD">
        <w:rPr>
          <w:color w:val="000000"/>
          <w:sz w:val="28"/>
        </w:rPr>
        <w:t>Вырковский</w:t>
      </w:r>
      <w:proofErr w:type="spellEnd"/>
      <w:r w:rsidRPr="006B74DD">
        <w:rPr>
          <w:color w:val="000000"/>
          <w:sz w:val="28"/>
        </w:rPr>
        <w:t xml:space="preserve"> А.В., </w:t>
      </w:r>
      <w:proofErr w:type="spellStart"/>
      <w:r w:rsidRPr="006B74DD">
        <w:rPr>
          <w:color w:val="000000"/>
          <w:sz w:val="28"/>
        </w:rPr>
        <w:t>Макеенко</w:t>
      </w:r>
      <w:proofErr w:type="spellEnd"/>
      <w:r w:rsidRPr="006B74DD">
        <w:rPr>
          <w:color w:val="000000"/>
          <w:sz w:val="28"/>
        </w:rPr>
        <w:t xml:space="preserve"> М.И.); «Оценка уровня удовлет</w:t>
      </w:r>
      <w:r w:rsidRPr="006B74DD">
        <w:rPr>
          <w:color w:val="000000"/>
          <w:sz w:val="28"/>
        </w:rPr>
        <w:softHyphen/>
        <w:t>воренности студентов качеством Образовательной программы МГУ по направлению подготовки «Журналистика» (</w:t>
      </w:r>
      <w:proofErr w:type="spellStart"/>
      <w:r w:rsidRPr="006B74DD">
        <w:rPr>
          <w:color w:val="000000"/>
          <w:sz w:val="28"/>
        </w:rPr>
        <w:t>бакалавриат</w:t>
      </w:r>
      <w:proofErr w:type="spellEnd"/>
      <w:r w:rsidRPr="006B74DD">
        <w:rPr>
          <w:color w:val="000000"/>
          <w:sz w:val="28"/>
        </w:rPr>
        <w:t>)» (Луки</w:t>
      </w:r>
      <w:r w:rsidRPr="006B74DD">
        <w:rPr>
          <w:color w:val="000000"/>
          <w:sz w:val="28"/>
        </w:rPr>
        <w:softHyphen/>
        <w:t>на М.М., Груша А.В.); «Газеты средних и малых городов в 2010-х» (</w:t>
      </w:r>
      <w:proofErr w:type="spellStart"/>
      <w:r w:rsidRPr="006B74DD">
        <w:rPr>
          <w:color w:val="000000"/>
          <w:sz w:val="28"/>
        </w:rPr>
        <w:t>Шкондин</w:t>
      </w:r>
      <w:proofErr w:type="spellEnd"/>
      <w:r w:rsidRPr="006B74DD">
        <w:rPr>
          <w:color w:val="000000"/>
          <w:sz w:val="28"/>
        </w:rPr>
        <w:t xml:space="preserve"> М.В.. Смирнова О.В.)</w:t>
      </w:r>
      <w:r w:rsidRPr="006B74DD">
        <w:rPr>
          <w:color w:val="000000"/>
          <w:sz w:val="28"/>
          <w:vertAlign w:val="superscript"/>
        </w:rPr>
        <w:t>2</w:t>
      </w:r>
      <w:r w:rsidRPr="006B74DD">
        <w:rPr>
          <w:color w:val="000000"/>
          <w:sz w:val="28"/>
        </w:rPr>
        <w:t xml:space="preserve">. Этот список показывает, что </w:t>
      </w:r>
      <w:proofErr w:type="spellStart"/>
      <w:r w:rsidRPr="006B74DD">
        <w:rPr>
          <w:color w:val="000000"/>
          <w:sz w:val="28"/>
        </w:rPr>
        <w:t>медиа</w:t>
      </w:r>
      <w:r w:rsidRPr="006B74DD">
        <w:rPr>
          <w:color w:val="000000"/>
          <w:sz w:val="28"/>
        </w:rPr>
        <w:softHyphen/>
        <w:t>индустрия</w:t>
      </w:r>
      <w:proofErr w:type="spellEnd"/>
      <w:r w:rsidRPr="006B74DD">
        <w:rPr>
          <w:color w:val="000000"/>
          <w:sz w:val="28"/>
        </w:rPr>
        <w:t xml:space="preserve"> и проблемы ее развития являются центром интеллектуаль</w:t>
      </w:r>
      <w:r w:rsidRPr="006B74DD">
        <w:rPr>
          <w:color w:val="000000"/>
          <w:sz w:val="28"/>
        </w:rPr>
        <w:softHyphen/>
        <w:t>ного притяжения журналистов-исследователей.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Второй факт, который также трудно отрицать, как и первый, связан с особенностью журналистского исследовательского дискурса, в кото</w:t>
      </w:r>
      <w:r w:rsidRPr="006B74DD">
        <w:rPr>
          <w:color w:val="000000"/>
          <w:sz w:val="28"/>
        </w:rPr>
        <w:softHyphen/>
        <w:t>ром отсутствуют профессиональные ограничения, диктуемые разделе</w:t>
      </w:r>
      <w:r w:rsidRPr="006B74DD">
        <w:rPr>
          <w:color w:val="000000"/>
          <w:sz w:val="28"/>
        </w:rPr>
        <w:softHyphen/>
        <w:t>нием труда на рынке научных исследований. В этом есть определен</w:t>
      </w:r>
      <w:r w:rsidRPr="006B74DD">
        <w:rPr>
          <w:color w:val="000000"/>
          <w:sz w:val="28"/>
        </w:rPr>
        <w:softHyphen/>
        <w:t>ный недостаток: данная позиция порождает всеядность, которая способствует поверхностному анализу проблемы, определенной мето</w:t>
      </w:r>
      <w:r w:rsidRPr="006B74DD">
        <w:rPr>
          <w:color w:val="000000"/>
          <w:sz w:val="28"/>
        </w:rPr>
        <w:softHyphen/>
        <w:t>дологической «размытости» исследований, выполненных журналиста</w:t>
      </w:r>
      <w:r w:rsidRPr="006B74DD">
        <w:rPr>
          <w:color w:val="000000"/>
          <w:sz w:val="28"/>
        </w:rPr>
        <w:softHyphen/>
        <w:t xml:space="preserve">ми-исследователями. Но вместе с тем </w:t>
      </w:r>
      <w:r w:rsidRPr="006B74DD">
        <w:rPr>
          <w:color w:val="000000"/>
          <w:sz w:val="28"/>
        </w:rPr>
        <w:lastRenderedPageBreak/>
        <w:t>в этом есть и преимущество для тех журналистов-исследователей, интеллектуальный потенциал кото</w:t>
      </w:r>
      <w:r w:rsidRPr="006B74DD">
        <w:rPr>
          <w:color w:val="000000"/>
          <w:sz w:val="28"/>
        </w:rPr>
        <w:softHyphen/>
        <w:t>рых позволяет использовать определенную «дисциплинарную свобо</w:t>
      </w:r>
      <w:r w:rsidRPr="006B74DD">
        <w:rPr>
          <w:color w:val="000000"/>
          <w:sz w:val="28"/>
        </w:rPr>
        <w:softHyphen/>
        <w:t>ду» для целостного и когерентного подхода к явлению. В качестве ил</w:t>
      </w:r>
      <w:r w:rsidRPr="006B74DD">
        <w:rPr>
          <w:color w:val="000000"/>
          <w:sz w:val="28"/>
        </w:rPr>
        <w:softHyphen/>
        <w:t xml:space="preserve">люстрации этого факта можно привести работы И.М. </w:t>
      </w:r>
      <w:proofErr w:type="spellStart"/>
      <w:r w:rsidRPr="006B74DD">
        <w:rPr>
          <w:color w:val="000000"/>
          <w:sz w:val="28"/>
        </w:rPr>
        <w:t>Дзялошинского</w:t>
      </w:r>
      <w:proofErr w:type="spellEnd"/>
      <w:r w:rsidRPr="006B74DD">
        <w:rPr>
          <w:color w:val="000000"/>
          <w:sz w:val="28"/>
        </w:rPr>
        <w:t xml:space="preserve">, посвященные коммуникационным процессам и </w:t>
      </w:r>
      <w:proofErr w:type="spellStart"/>
      <w:r w:rsidRPr="006B74DD">
        <w:rPr>
          <w:color w:val="000000"/>
          <w:sz w:val="28"/>
        </w:rPr>
        <w:t>медиапространству</w:t>
      </w:r>
      <w:proofErr w:type="spellEnd"/>
      <w:r w:rsidRPr="006B74DD">
        <w:rPr>
          <w:color w:val="000000"/>
          <w:sz w:val="28"/>
        </w:rPr>
        <w:t>, в которых автор пытается дать целостное осмысление явлений, и кото</w:t>
      </w:r>
      <w:r w:rsidRPr="006B74DD">
        <w:rPr>
          <w:color w:val="000000"/>
          <w:sz w:val="28"/>
        </w:rPr>
        <w:softHyphen/>
        <w:t>рые трудно отнести к какой-либо научной дисциплине</w:t>
      </w:r>
      <w:r w:rsidRPr="006B74DD">
        <w:rPr>
          <w:color w:val="000000"/>
          <w:sz w:val="28"/>
          <w:vertAlign w:val="superscript"/>
        </w:rPr>
        <w:t>3</w:t>
      </w:r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Из предыдущего вытекает третий факт. Возможность журналистами-исследователями использовать так необходимый холистический подход к анализу функционирования современных медиа в их инду</w:t>
      </w:r>
      <w:r w:rsidRPr="006B74DD">
        <w:rPr>
          <w:color w:val="000000"/>
          <w:sz w:val="28"/>
        </w:rPr>
        <w:softHyphen/>
        <w:t>стриальном разрезе.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Последнее, что здесь можно заметить, связано с практикой науч</w:t>
      </w:r>
      <w:r w:rsidRPr="006B74DD">
        <w:rPr>
          <w:color w:val="000000"/>
          <w:sz w:val="28"/>
        </w:rPr>
        <w:softHyphen/>
        <w:t xml:space="preserve">ных исследований, где существует жесткая конкуренция за право быть первым в той или иной исследовательской сфере. В </w:t>
      </w:r>
      <w:proofErr w:type="spellStart"/>
      <w:r w:rsidRPr="006B74DD">
        <w:rPr>
          <w:color w:val="000000"/>
          <w:sz w:val="28"/>
        </w:rPr>
        <w:t>медиаиссле</w:t>
      </w:r>
      <w:r w:rsidRPr="006B74DD">
        <w:rPr>
          <w:color w:val="000000"/>
          <w:sz w:val="28"/>
        </w:rPr>
        <w:softHyphen/>
        <w:t>дованиях</w:t>
      </w:r>
      <w:proofErr w:type="spellEnd"/>
      <w:r w:rsidRPr="006B74DD">
        <w:rPr>
          <w:color w:val="000000"/>
          <w:sz w:val="28"/>
        </w:rPr>
        <w:t xml:space="preserve"> такая борьба также ведется, и необходимо заметить, что журналисты-исследователи в ней лидируют. Неслучайно именно журналисты пытаются объединить вокруг себя </w:t>
      </w:r>
      <w:proofErr w:type="spellStart"/>
      <w:r w:rsidRPr="006B74DD">
        <w:rPr>
          <w:color w:val="000000"/>
          <w:sz w:val="28"/>
        </w:rPr>
        <w:t>медиаисследователей</w:t>
      </w:r>
      <w:proofErr w:type="spellEnd"/>
      <w:r w:rsidRPr="006B74DD">
        <w:rPr>
          <w:color w:val="000000"/>
          <w:sz w:val="28"/>
        </w:rPr>
        <w:t xml:space="preserve">, создав Национальную ассоциацию исследователей </w:t>
      </w:r>
      <w:proofErr w:type="spellStart"/>
      <w:r w:rsidRPr="006B74DD">
        <w:rPr>
          <w:color w:val="000000"/>
          <w:sz w:val="28"/>
        </w:rPr>
        <w:t>массмедиа</w:t>
      </w:r>
      <w:proofErr w:type="spellEnd"/>
      <w:r w:rsidRPr="006B74DD">
        <w:rPr>
          <w:color w:val="000000"/>
          <w:sz w:val="28"/>
        </w:rPr>
        <w:t xml:space="preserve"> (НАММИ). В миссии НАММИ записано: «Ассоциация НАММИ считает своей главной целью развитие российских исследований в области медиа и массовой коммуникации.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НАММИ стремится осуществлять постоянную систематизацию проводимых в России исследований в области массовой коммуника</w:t>
      </w:r>
      <w:r w:rsidRPr="006B74DD">
        <w:rPr>
          <w:color w:val="000000"/>
          <w:sz w:val="28"/>
        </w:rPr>
        <w:softHyphen/>
        <w:t>ции и журналистики и устанавливать долгосрочные связи с россий</w:t>
      </w:r>
      <w:r w:rsidRPr="006B74DD">
        <w:rPr>
          <w:color w:val="000000"/>
          <w:sz w:val="28"/>
        </w:rPr>
        <w:softHyphen/>
        <w:t>скими и международными исследовательскими организациями, про</w:t>
      </w:r>
      <w:r w:rsidRPr="006B74DD">
        <w:rPr>
          <w:color w:val="000000"/>
          <w:sz w:val="28"/>
        </w:rPr>
        <w:softHyphen/>
        <w:t>фессиональными академическими сообществами»</w:t>
      </w:r>
      <w:r w:rsidRPr="006B74DD">
        <w:rPr>
          <w:color w:val="000000"/>
          <w:sz w:val="28"/>
          <w:vertAlign w:val="superscript"/>
        </w:rPr>
        <w:t>4</w:t>
      </w:r>
      <w:r w:rsidRPr="006B74DD">
        <w:rPr>
          <w:color w:val="000000"/>
          <w:sz w:val="28"/>
        </w:rPr>
        <w:t>. Представленная миссия свидетельствует, что журналисты-исследователи выходят да</w:t>
      </w:r>
      <w:r w:rsidRPr="006B74DD">
        <w:rPr>
          <w:color w:val="000000"/>
          <w:sz w:val="28"/>
        </w:rPr>
        <w:softHyphen/>
        <w:t>леко за рамки исследований только своей профессии и зачастую до</w:t>
      </w:r>
      <w:r w:rsidRPr="006B74DD">
        <w:rPr>
          <w:color w:val="000000"/>
          <w:sz w:val="28"/>
        </w:rPr>
        <w:softHyphen/>
        <w:t>биваются там неплохих результатов.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Однако для того чтобы реализовать эти пока лишь только интен</w:t>
      </w:r>
      <w:r w:rsidRPr="006B74DD">
        <w:rPr>
          <w:color w:val="000000"/>
          <w:sz w:val="28"/>
        </w:rPr>
        <w:softHyphen/>
        <w:t>ции, необходимо, на наш взгляд, менять академические представле</w:t>
      </w:r>
      <w:r w:rsidRPr="006B74DD">
        <w:rPr>
          <w:color w:val="000000"/>
          <w:sz w:val="28"/>
        </w:rPr>
        <w:softHyphen/>
        <w:t xml:space="preserve">ния о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 xml:space="preserve"> и </w:t>
      </w:r>
      <w:proofErr w:type="spellStart"/>
      <w:r w:rsidRPr="006B74DD">
        <w:rPr>
          <w:color w:val="000000"/>
          <w:sz w:val="28"/>
        </w:rPr>
        <w:t>медиаисследованиях</w:t>
      </w:r>
      <w:proofErr w:type="spellEnd"/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Когда в журналистском сообществе произносят «</w:t>
      </w:r>
      <w:proofErr w:type="spellStart"/>
      <w:r w:rsidRPr="006B74DD">
        <w:rPr>
          <w:color w:val="000000"/>
          <w:sz w:val="28"/>
        </w:rPr>
        <w:t>медииндустрия</w:t>
      </w:r>
      <w:proofErr w:type="spellEnd"/>
      <w:r w:rsidRPr="006B74DD">
        <w:rPr>
          <w:color w:val="000000"/>
          <w:sz w:val="28"/>
        </w:rPr>
        <w:t>», то, как правило, имеются в виду традиционные средства массовой коммуникации (печать, радио, телевидение), добавляя, так называе</w:t>
      </w:r>
      <w:r w:rsidRPr="006B74DD">
        <w:rPr>
          <w:color w:val="000000"/>
          <w:sz w:val="28"/>
        </w:rPr>
        <w:softHyphen/>
        <w:t>мые новые медиа (имея в виду Интернет и все, что с ним связано)</w:t>
      </w:r>
      <w:r w:rsidRPr="006B74DD">
        <w:rPr>
          <w:color w:val="000000"/>
          <w:sz w:val="28"/>
          <w:vertAlign w:val="superscript"/>
        </w:rPr>
        <w:t>5</w:t>
      </w:r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Это традиционно сложившееся понимание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 xml:space="preserve">. Исходя из этого </w:t>
      </w:r>
      <w:proofErr w:type="spellStart"/>
      <w:r w:rsidRPr="006B74DD">
        <w:rPr>
          <w:color w:val="000000"/>
          <w:sz w:val="28"/>
        </w:rPr>
        <w:t>медиаисследования</w:t>
      </w:r>
      <w:proofErr w:type="spellEnd"/>
      <w:r w:rsidRPr="006B74DD">
        <w:rPr>
          <w:color w:val="000000"/>
          <w:sz w:val="28"/>
        </w:rPr>
        <w:t xml:space="preserve"> понимаются как исследования традици</w:t>
      </w:r>
      <w:r w:rsidRPr="006B74DD">
        <w:rPr>
          <w:color w:val="000000"/>
          <w:sz w:val="28"/>
        </w:rPr>
        <w:softHyphen/>
        <w:t>онных средств коммуникации и новых медиа. Главной проблемой ис</w:t>
      </w:r>
      <w:r w:rsidRPr="006B74DD">
        <w:rPr>
          <w:color w:val="000000"/>
          <w:sz w:val="28"/>
        </w:rPr>
        <w:softHyphen/>
        <w:t>следования выступает конвергенция традиционных и новых медиа.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b/>
          <w:bCs/>
          <w:color w:val="000000"/>
          <w:sz w:val="28"/>
        </w:rPr>
        <w:t>В чем недостатки такого подхода?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1. Он сосредоточен на продукции исключительно журналистской деятельности и институциях, которые их производят. Он был </w:t>
      </w:r>
      <w:proofErr w:type="spellStart"/>
      <w:r w:rsidRPr="006B74DD">
        <w:rPr>
          <w:color w:val="000000"/>
          <w:sz w:val="28"/>
        </w:rPr>
        <w:t>реле</w:t>
      </w:r>
      <w:r w:rsidRPr="006B74DD">
        <w:rPr>
          <w:color w:val="000000"/>
          <w:sz w:val="28"/>
        </w:rPr>
        <w:softHyphen/>
        <w:t>вантен</w:t>
      </w:r>
      <w:proofErr w:type="spellEnd"/>
      <w:r w:rsidRPr="006B74DD">
        <w:rPr>
          <w:color w:val="000000"/>
          <w:sz w:val="28"/>
        </w:rPr>
        <w:t xml:space="preserve">, когда каждое медиа располагалось в своей изолированной комфортабельной квартире. Печать, радио, телевидение можно было анализировать как самостоятельные явления. Цифровые технологии и Интернет собрали всех на коммунальной площадке, «подселив» туда еще жителей социальных сетей, </w:t>
      </w:r>
      <w:proofErr w:type="spellStart"/>
      <w:r w:rsidRPr="006B74DD">
        <w:rPr>
          <w:color w:val="000000"/>
          <w:sz w:val="28"/>
        </w:rPr>
        <w:t>игроманов</w:t>
      </w:r>
      <w:proofErr w:type="spellEnd"/>
      <w:r w:rsidRPr="006B74DD">
        <w:rPr>
          <w:color w:val="000000"/>
          <w:sz w:val="28"/>
        </w:rPr>
        <w:t xml:space="preserve"> и множество других сомнительных с точки зрения традиционных </w:t>
      </w:r>
      <w:r w:rsidRPr="006B74DD">
        <w:rPr>
          <w:color w:val="000000"/>
          <w:sz w:val="28"/>
        </w:rPr>
        <w:lastRenderedPageBreak/>
        <w:t>СМИ субъектов. Поэто</w:t>
      </w:r>
      <w:r w:rsidRPr="006B74DD">
        <w:rPr>
          <w:color w:val="000000"/>
          <w:sz w:val="28"/>
        </w:rPr>
        <w:softHyphen/>
        <w:t xml:space="preserve">му для того чтобы претендовать на оказание консультационных услуг на рынке </w:t>
      </w:r>
      <w:proofErr w:type="spellStart"/>
      <w:r w:rsidRPr="006B74DD">
        <w:rPr>
          <w:color w:val="000000"/>
          <w:sz w:val="28"/>
        </w:rPr>
        <w:t>медиаисследований</w:t>
      </w:r>
      <w:proofErr w:type="spellEnd"/>
      <w:r w:rsidRPr="006B74DD">
        <w:rPr>
          <w:color w:val="000000"/>
          <w:sz w:val="28"/>
        </w:rPr>
        <w:t xml:space="preserve"> и быть конкурентными на этом рынке, мы должны трактовать индустрию в тех границах, которые определя</w:t>
      </w:r>
      <w:r w:rsidRPr="006B74DD">
        <w:rPr>
          <w:color w:val="000000"/>
          <w:sz w:val="28"/>
        </w:rPr>
        <w:softHyphen/>
        <w:t>ются ее практикой.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2. При таком узком подходе мы несем очень важные </w:t>
      </w:r>
      <w:proofErr w:type="spellStart"/>
      <w:r w:rsidRPr="006B74DD">
        <w:rPr>
          <w:color w:val="000000"/>
          <w:sz w:val="28"/>
        </w:rPr>
        <w:t>имиджевые</w:t>
      </w:r>
      <w:proofErr w:type="spellEnd"/>
      <w:r w:rsidRPr="006B74DD">
        <w:rPr>
          <w:color w:val="000000"/>
          <w:sz w:val="28"/>
        </w:rPr>
        <w:t xml:space="preserve"> потери, когда журналистов-исследователей воспринимают как спе</w:t>
      </w:r>
      <w:r w:rsidRPr="006B74DD">
        <w:rPr>
          <w:color w:val="000000"/>
          <w:sz w:val="28"/>
        </w:rPr>
        <w:softHyphen/>
        <w:t>циалистов, решающих исключительно свои внутренние профессио</w:t>
      </w:r>
      <w:r w:rsidRPr="006B74DD">
        <w:rPr>
          <w:color w:val="000000"/>
          <w:sz w:val="28"/>
        </w:rPr>
        <w:softHyphen/>
        <w:t>нальные журналистские задачи. Результаты таких исследований во</w:t>
      </w:r>
      <w:r w:rsidRPr="006B74DD">
        <w:rPr>
          <w:color w:val="000000"/>
          <w:sz w:val="28"/>
        </w:rPr>
        <w:softHyphen/>
        <w:t xml:space="preserve">стребованы только в журналистском сообществе. </w:t>
      </w:r>
      <w:proofErr w:type="spellStart"/>
      <w:r w:rsidRPr="006B74DD">
        <w:rPr>
          <w:color w:val="000000"/>
          <w:sz w:val="28"/>
        </w:rPr>
        <w:t>Медиаиндустрия</w:t>
      </w:r>
      <w:proofErr w:type="spellEnd"/>
      <w:r w:rsidRPr="006B74DD">
        <w:rPr>
          <w:color w:val="000000"/>
          <w:sz w:val="28"/>
        </w:rPr>
        <w:t xml:space="preserve"> не видит в лице журналистов-</w:t>
      </w:r>
      <w:proofErr w:type="spellStart"/>
      <w:r w:rsidRPr="006B74DD">
        <w:rPr>
          <w:color w:val="000000"/>
          <w:sz w:val="28"/>
        </w:rPr>
        <w:t>медиаисследователей</w:t>
      </w:r>
      <w:proofErr w:type="spellEnd"/>
      <w:r w:rsidRPr="006B74DD">
        <w:rPr>
          <w:color w:val="000000"/>
          <w:sz w:val="28"/>
        </w:rPr>
        <w:t xml:space="preserve"> своих </w:t>
      </w:r>
      <w:proofErr w:type="spellStart"/>
      <w:r w:rsidRPr="006B74DD">
        <w:rPr>
          <w:color w:val="000000"/>
          <w:sz w:val="28"/>
        </w:rPr>
        <w:t>консалтеров</w:t>
      </w:r>
      <w:proofErr w:type="spellEnd"/>
      <w:r w:rsidRPr="006B74DD">
        <w:rPr>
          <w:color w:val="000000"/>
          <w:sz w:val="28"/>
        </w:rPr>
        <w:t xml:space="preserve"> — профессионалов, которые могут оказать помощь.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3. В конечном счете все это сказывается на обучении студентов (особенно магистров и аспирантов). Отсутствие широкой индустри</w:t>
      </w:r>
      <w:r w:rsidRPr="006B74DD">
        <w:rPr>
          <w:color w:val="000000"/>
          <w:sz w:val="28"/>
        </w:rPr>
        <w:softHyphen/>
        <w:t>альной исследовательской практики влияет на выполнение нашей главной задачи — подготовку высококвалифицированных кадров, ко</w:t>
      </w:r>
      <w:r w:rsidRPr="006B74DD">
        <w:rPr>
          <w:color w:val="000000"/>
          <w:sz w:val="28"/>
        </w:rPr>
        <w:softHyphen/>
        <w:t>торая должна строиться, на наш взгляд, на базе индустриальной ис</w:t>
      </w:r>
      <w:r w:rsidRPr="006B74DD">
        <w:rPr>
          <w:color w:val="000000"/>
          <w:sz w:val="28"/>
        </w:rPr>
        <w:softHyphen/>
        <w:t>следовательской деятельности.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В этой связи один из первых интеллектуальных запросов к акаде</w:t>
      </w:r>
      <w:r w:rsidRPr="006B74DD">
        <w:rPr>
          <w:color w:val="000000"/>
          <w:sz w:val="28"/>
        </w:rPr>
        <w:softHyphen/>
        <w:t xml:space="preserve">мическим </w:t>
      </w:r>
      <w:proofErr w:type="spellStart"/>
      <w:r w:rsidRPr="006B74DD">
        <w:rPr>
          <w:color w:val="000000"/>
          <w:sz w:val="28"/>
        </w:rPr>
        <w:t>медиаисследователям</w:t>
      </w:r>
      <w:proofErr w:type="spellEnd"/>
      <w:r w:rsidRPr="006B74DD">
        <w:rPr>
          <w:color w:val="000000"/>
          <w:sz w:val="28"/>
        </w:rPr>
        <w:t xml:space="preserve"> связан с более современной трактов</w:t>
      </w:r>
      <w:r w:rsidRPr="006B74DD">
        <w:rPr>
          <w:color w:val="000000"/>
          <w:sz w:val="28"/>
        </w:rPr>
        <w:softHyphen/>
        <w:t xml:space="preserve">кой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 xml:space="preserve"> и </w:t>
      </w:r>
      <w:proofErr w:type="spellStart"/>
      <w:r w:rsidRPr="006B74DD">
        <w:rPr>
          <w:color w:val="000000"/>
          <w:sz w:val="28"/>
        </w:rPr>
        <w:t>медиаисследований</w:t>
      </w:r>
      <w:proofErr w:type="spellEnd"/>
      <w:r w:rsidRPr="006B74DD">
        <w:rPr>
          <w:color w:val="000000"/>
          <w:sz w:val="28"/>
        </w:rPr>
        <w:t>, которые носят более ши</w:t>
      </w:r>
      <w:r w:rsidRPr="006B74DD">
        <w:rPr>
          <w:color w:val="000000"/>
          <w:sz w:val="28"/>
        </w:rPr>
        <w:softHyphen/>
        <w:t>рокий характер.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spellStart"/>
      <w:r w:rsidRPr="006B74DD">
        <w:rPr>
          <w:b/>
          <w:bCs/>
          <w:color w:val="000000"/>
          <w:sz w:val="28"/>
        </w:rPr>
        <w:t>Медиаиндустрия</w:t>
      </w:r>
      <w:proofErr w:type="spellEnd"/>
      <w:r w:rsidRPr="006B74DD">
        <w:rPr>
          <w:b/>
          <w:bCs/>
          <w:color w:val="000000"/>
          <w:sz w:val="28"/>
        </w:rPr>
        <w:t xml:space="preserve"> — объект </w:t>
      </w:r>
      <w:proofErr w:type="spellStart"/>
      <w:r w:rsidRPr="006B74DD">
        <w:rPr>
          <w:b/>
          <w:bCs/>
          <w:color w:val="000000"/>
          <w:sz w:val="28"/>
        </w:rPr>
        <w:t>медиаисследований</w:t>
      </w:r>
      <w:proofErr w:type="spellEnd"/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Специалистам хорошо известно, что в зарубежной литературе ме</w:t>
      </w:r>
      <w:r w:rsidRPr="006B74DD">
        <w:rPr>
          <w:color w:val="000000"/>
          <w:sz w:val="28"/>
        </w:rPr>
        <w:softHyphen/>
        <w:t>диа трактуются несколько шире, чем в отечественной традиции. Наря</w:t>
      </w:r>
      <w:r w:rsidRPr="006B74DD">
        <w:rPr>
          <w:color w:val="000000"/>
          <w:sz w:val="28"/>
        </w:rPr>
        <w:softHyphen/>
        <w:t>ду с традиционными и новыми СМИ еще включаются книгопечата</w:t>
      </w:r>
      <w:r w:rsidRPr="006B74DD">
        <w:rPr>
          <w:color w:val="000000"/>
          <w:sz w:val="28"/>
        </w:rPr>
        <w:softHyphen/>
        <w:t xml:space="preserve">ние, звукозапись и кино. А ежегодный отчет </w:t>
      </w:r>
      <w:proofErr w:type="spellStart"/>
      <w:r w:rsidRPr="006B74DD">
        <w:rPr>
          <w:color w:val="000000"/>
          <w:sz w:val="28"/>
        </w:rPr>
        <w:t>PricewaterhouseCoopers</w:t>
      </w:r>
      <w:proofErr w:type="spellEnd"/>
      <w:r w:rsidRPr="006B74DD">
        <w:rPr>
          <w:color w:val="000000"/>
          <w:sz w:val="28"/>
        </w:rPr>
        <w:t xml:space="preserve"> (</w:t>
      </w:r>
      <w:proofErr w:type="spellStart"/>
      <w:r w:rsidRPr="006B74DD">
        <w:rPr>
          <w:color w:val="000000"/>
          <w:sz w:val="28"/>
        </w:rPr>
        <w:t>PwC</w:t>
      </w:r>
      <w:proofErr w:type="spellEnd"/>
      <w:r w:rsidRPr="006B74DD">
        <w:rPr>
          <w:color w:val="000000"/>
          <w:sz w:val="28"/>
        </w:rPr>
        <w:t>) об индустрии развлечения и СМИ включает все, о чем говори</w:t>
      </w:r>
      <w:r w:rsidRPr="006B74DD">
        <w:rPr>
          <w:color w:val="000000"/>
          <w:sz w:val="28"/>
        </w:rPr>
        <w:softHyphen/>
        <w:t>лось выше, а также всевозможные игры, спорт</w:t>
      </w:r>
      <w:r w:rsidRPr="006B74DD">
        <w:rPr>
          <w:color w:val="000000"/>
          <w:sz w:val="28"/>
          <w:vertAlign w:val="superscript"/>
        </w:rPr>
        <w:t>6</w:t>
      </w:r>
      <w:r w:rsidRPr="006B74DD">
        <w:rPr>
          <w:color w:val="000000"/>
          <w:sz w:val="28"/>
        </w:rPr>
        <w:t xml:space="preserve">. Очень часто </w:t>
      </w:r>
      <w:proofErr w:type="spellStart"/>
      <w:r w:rsidRPr="006B74DD">
        <w:rPr>
          <w:color w:val="000000"/>
          <w:sz w:val="28"/>
        </w:rPr>
        <w:t>медиаин</w:t>
      </w:r>
      <w:r w:rsidRPr="006B74DD">
        <w:rPr>
          <w:color w:val="000000"/>
          <w:sz w:val="28"/>
        </w:rPr>
        <w:softHyphen/>
        <w:t>дустрию</w:t>
      </w:r>
      <w:proofErr w:type="spellEnd"/>
      <w:r w:rsidRPr="006B74DD">
        <w:rPr>
          <w:color w:val="000000"/>
          <w:sz w:val="28"/>
        </w:rPr>
        <w:t xml:space="preserve"> трактуют в разрезе культурной индустрии или, что сейчас модно, креативной индустрии.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На наш взгляд, </w:t>
      </w:r>
      <w:proofErr w:type="spellStart"/>
      <w:r w:rsidRPr="006B74DD">
        <w:rPr>
          <w:color w:val="000000"/>
          <w:sz w:val="28"/>
        </w:rPr>
        <w:t>медиаиндустрия</w:t>
      </w:r>
      <w:proofErr w:type="spellEnd"/>
      <w:r w:rsidRPr="006B74DD">
        <w:rPr>
          <w:color w:val="000000"/>
          <w:sz w:val="28"/>
        </w:rPr>
        <w:t xml:space="preserve"> может рассматриваться как сово</w:t>
      </w:r>
      <w:r w:rsidRPr="006B74DD">
        <w:rPr>
          <w:color w:val="000000"/>
          <w:sz w:val="28"/>
        </w:rPr>
        <w:softHyphen/>
        <w:t>купность предприятий и организаций, бизнес которых построен на извлечении прибыли из производства, хранения и распространения/ потребления символических сообщений, а также предприятий и ор</w:t>
      </w:r>
      <w:r w:rsidRPr="006B74DD">
        <w:rPr>
          <w:color w:val="000000"/>
          <w:sz w:val="28"/>
        </w:rPr>
        <w:softHyphen/>
        <w:t>ганизаций, которые опосредованно способствуют этому бизнесу.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proofErr w:type="spellStart"/>
      <w:r w:rsidRPr="006B74DD">
        <w:rPr>
          <w:color w:val="000000"/>
          <w:sz w:val="28"/>
        </w:rPr>
        <w:t>Медиаиндустрия</w:t>
      </w:r>
      <w:proofErr w:type="spellEnd"/>
      <w:r w:rsidRPr="006B74DD">
        <w:rPr>
          <w:color w:val="000000"/>
          <w:sz w:val="28"/>
        </w:rPr>
        <w:t xml:space="preserve"> — это широкий спектр рынков, имеющих нема</w:t>
      </w:r>
      <w:r w:rsidRPr="006B74DD">
        <w:rPr>
          <w:color w:val="000000"/>
          <w:sz w:val="28"/>
        </w:rPr>
        <w:softHyphen/>
        <w:t xml:space="preserve">териальный характер продукта и большое количество разного уровня </w:t>
      </w:r>
      <w:proofErr w:type="spellStart"/>
      <w:r w:rsidRPr="006B74DD">
        <w:rPr>
          <w:color w:val="000000"/>
          <w:sz w:val="28"/>
        </w:rPr>
        <w:t>стейкхолдеров</w:t>
      </w:r>
      <w:proofErr w:type="spellEnd"/>
      <w:r w:rsidRPr="006B74DD">
        <w:rPr>
          <w:color w:val="000000"/>
          <w:sz w:val="28"/>
        </w:rPr>
        <w:t>. Хотя главное назначение любой индустрии заключа</w:t>
      </w:r>
      <w:r w:rsidRPr="006B74DD">
        <w:rPr>
          <w:color w:val="000000"/>
          <w:sz w:val="28"/>
        </w:rPr>
        <w:softHyphen/>
        <w:t xml:space="preserve">ется в зарабатывании денег, экономическая составляющая </w:t>
      </w:r>
      <w:proofErr w:type="spellStart"/>
      <w:r w:rsidRPr="006B74DD">
        <w:rPr>
          <w:color w:val="000000"/>
          <w:sz w:val="28"/>
        </w:rPr>
        <w:t>медиаин</w:t>
      </w:r>
      <w:r w:rsidRPr="006B74DD">
        <w:rPr>
          <w:color w:val="000000"/>
          <w:sz w:val="28"/>
        </w:rPr>
        <w:softHyphen/>
        <w:t>дустрии</w:t>
      </w:r>
      <w:proofErr w:type="spellEnd"/>
      <w:r w:rsidRPr="006B74DD">
        <w:rPr>
          <w:color w:val="000000"/>
          <w:sz w:val="28"/>
        </w:rPr>
        <w:t xml:space="preserve"> при этом невелика. Она настолько мала, что отсутствует го</w:t>
      </w:r>
      <w:r w:rsidRPr="006B74DD">
        <w:rPr>
          <w:color w:val="000000"/>
          <w:sz w:val="28"/>
        </w:rPr>
        <w:softHyphen/>
        <w:t xml:space="preserve">сударственная статистика. Для государства и общества медиа интересны своими нематериальными продуктами, поэтому каждый из </w:t>
      </w:r>
      <w:proofErr w:type="spellStart"/>
      <w:r w:rsidRPr="006B74DD">
        <w:rPr>
          <w:color w:val="000000"/>
          <w:sz w:val="28"/>
        </w:rPr>
        <w:t>стейкхолдеров</w:t>
      </w:r>
      <w:proofErr w:type="spellEnd"/>
      <w:r w:rsidRPr="006B74DD">
        <w:rPr>
          <w:color w:val="000000"/>
          <w:sz w:val="28"/>
        </w:rPr>
        <w:t xml:space="preserve"> пытается влиять на них исходя из своих интересов, идеологических пристрастий, вкусов. Этот интерес проявляется в по</w:t>
      </w:r>
      <w:r w:rsidRPr="006B74DD">
        <w:rPr>
          <w:color w:val="000000"/>
          <w:sz w:val="28"/>
        </w:rPr>
        <w:softHyphen/>
        <w:t>стоянной корректировке правил, по которым живет индустрия, что значительно усложняет прогнозирование ее развития</w:t>
      </w:r>
      <w:r w:rsidRPr="006B74DD">
        <w:rPr>
          <w:color w:val="000000"/>
          <w:sz w:val="28"/>
          <w:vertAlign w:val="superscript"/>
        </w:rPr>
        <w:t>7</w:t>
      </w:r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>Единство идеологического и экономического является сущност</w:t>
      </w:r>
      <w:r w:rsidRPr="006B74DD">
        <w:rPr>
          <w:color w:val="000000"/>
          <w:sz w:val="28"/>
        </w:rPr>
        <w:softHyphen/>
        <w:t>ной характеристикой медиаиндустрии</w:t>
      </w:r>
      <w:r w:rsidRPr="006B74DD">
        <w:rPr>
          <w:color w:val="000000"/>
          <w:sz w:val="28"/>
          <w:vertAlign w:val="superscript"/>
        </w:rPr>
        <w:t>8</w:t>
      </w:r>
      <w:r w:rsidRPr="006B74DD">
        <w:rPr>
          <w:color w:val="000000"/>
          <w:sz w:val="28"/>
        </w:rPr>
        <w:t xml:space="preserve">. Поэтому </w:t>
      </w:r>
      <w:proofErr w:type="spellStart"/>
      <w:r w:rsidRPr="006B74DD">
        <w:rPr>
          <w:color w:val="000000"/>
          <w:sz w:val="28"/>
        </w:rPr>
        <w:t>медиаисследования</w:t>
      </w:r>
      <w:proofErr w:type="spellEnd"/>
      <w:r w:rsidRPr="006B74DD">
        <w:rPr>
          <w:color w:val="000000"/>
          <w:sz w:val="28"/>
        </w:rPr>
        <w:t xml:space="preserve"> — это всегда </w:t>
      </w:r>
      <w:r w:rsidRPr="006B74DD">
        <w:rPr>
          <w:color w:val="000000"/>
          <w:sz w:val="28"/>
        </w:rPr>
        <w:lastRenderedPageBreak/>
        <w:t xml:space="preserve">широкий спектр проблем как экономического, так и </w:t>
      </w:r>
      <w:proofErr w:type="spellStart"/>
      <w:r w:rsidRPr="006B74DD">
        <w:rPr>
          <w:color w:val="000000"/>
          <w:sz w:val="28"/>
        </w:rPr>
        <w:t>идеолого</w:t>
      </w:r>
      <w:proofErr w:type="spellEnd"/>
      <w:r w:rsidRPr="006B74DD">
        <w:rPr>
          <w:color w:val="000000"/>
          <w:sz w:val="28"/>
        </w:rPr>
        <w:t xml:space="preserve">-эстетического характера. И хотя индустриальные </w:t>
      </w:r>
      <w:proofErr w:type="spellStart"/>
      <w:r w:rsidRPr="006B74DD">
        <w:rPr>
          <w:color w:val="000000"/>
          <w:sz w:val="28"/>
        </w:rPr>
        <w:t>медиаис</w:t>
      </w:r>
      <w:r w:rsidRPr="006B74DD">
        <w:rPr>
          <w:color w:val="000000"/>
          <w:sz w:val="28"/>
        </w:rPr>
        <w:softHyphen/>
        <w:t>следователи</w:t>
      </w:r>
      <w:proofErr w:type="spellEnd"/>
      <w:r w:rsidRPr="006B74DD">
        <w:rPr>
          <w:color w:val="000000"/>
          <w:sz w:val="28"/>
        </w:rPr>
        <w:t>, обслуживая бизнес, ориентированы на его экономиче</w:t>
      </w:r>
      <w:r w:rsidRPr="006B74DD">
        <w:rPr>
          <w:color w:val="000000"/>
          <w:sz w:val="28"/>
        </w:rPr>
        <w:softHyphen/>
        <w:t>ские параметры, идеологическая составляющая всегда учитывается как в «тексте» (содержании сообщения), так и контексте (основных идеологических установках, диктуемых властной элитой) бизнеса. Академические индустриальные исследования в большей мере ори</w:t>
      </w:r>
      <w:r w:rsidRPr="006B74DD">
        <w:rPr>
          <w:color w:val="000000"/>
          <w:sz w:val="28"/>
        </w:rPr>
        <w:softHyphen/>
        <w:t xml:space="preserve">ентированы именно на </w:t>
      </w:r>
      <w:proofErr w:type="spellStart"/>
      <w:r w:rsidRPr="006B74DD">
        <w:rPr>
          <w:color w:val="000000"/>
          <w:sz w:val="28"/>
        </w:rPr>
        <w:t>идеолого</w:t>
      </w:r>
      <w:proofErr w:type="spellEnd"/>
      <w:r w:rsidRPr="006B74DD">
        <w:rPr>
          <w:color w:val="000000"/>
          <w:sz w:val="28"/>
        </w:rPr>
        <w:t>-эстетическую составляющую, одна</w:t>
      </w:r>
      <w:r w:rsidRPr="006B74DD">
        <w:rPr>
          <w:color w:val="000000"/>
          <w:sz w:val="28"/>
        </w:rPr>
        <w:softHyphen/>
        <w:t>ко и они не могут не учитывать экономическую суть функционирова</w:t>
      </w:r>
      <w:r w:rsidRPr="006B74DD">
        <w:rPr>
          <w:color w:val="000000"/>
          <w:sz w:val="28"/>
        </w:rPr>
        <w:softHyphen/>
        <w:t xml:space="preserve">ния </w:t>
      </w:r>
      <w:proofErr w:type="spellStart"/>
      <w:r w:rsidRPr="006B74DD">
        <w:rPr>
          <w:color w:val="000000"/>
          <w:sz w:val="28"/>
        </w:rPr>
        <w:t>медиабизнеса</w:t>
      </w:r>
      <w:proofErr w:type="spellEnd"/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В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 xml:space="preserve"> можно выделить три принципиально разных уровня институций и организации. Первый, который редко попадает в поле зрения </w:t>
      </w:r>
      <w:proofErr w:type="spellStart"/>
      <w:r w:rsidRPr="006B74DD">
        <w:rPr>
          <w:color w:val="000000"/>
          <w:sz w:val="28"/>
        </w:rPr>
        <w:t>медиаисследователей</w:t>
      </w:r>
      <w:proofErr w:type="spellEnd"/>
      <w:r w:rsidRPr="006B74DD">
        <w:rPr>
          <w:color w:val="000000"/>
          <w:sz w:val="28"/>
        </w:rPr>
        <w:t>, — это производство оборудова</w:t>
      </w:r>
      <w:r w:rsidRPr="006B74DD">
        <w:rPr>
          <w:color w:val="000000"/>
          <w:sz w:val="28"/>
        </w:rPr>
        <w:softHyphen/>
        <w:t>ния, направленное на формирование технологической инфраструк</w:t>
      </w:r>
      <w:r w:rsidRPr="006B74DD">
        <w:rPr>
          <w:color w:val="000000"/>
          <w:sz w:val="28"/>
        </w:rPr>
        <w:softHyphen/>
        <w:t>туры по созданию, хранению и распространению/потреблению кон</w:t>
      </w:r>
      <w:r w:rsidRPr="006B74DD">
        <w:rPr>
          <w:color w:val="000000"/>
          <w:sz w:val="28"/>
        </w:rPr>
        <w:softHyphen/>
        <w:t>тента. Промышленные предприятия и объединения, разбросанные по всему миру, действуют по законам промышленного производства </w:t>
      </w:r>
      <w:proofErr w:type="gramStart"/>
      <w:r w:rsidRPr="006B74DD">
        <w:rPr>
          <w:color w:val="000000"/>
          <w:sz w:val="28"/>
        </w:rPr>
        <w:t>и,  скорее</w:t>
      </w:r>
      <w:proofErr w:type="gramEnd"/>
      <w:r w:rsidRPr="006B74DD">
        <w:rPr>
          <w:color w:val="000000"/>
          <w:sz w:val="28"/>
        </w:rPr>
        <w:t xml:space="preserve">, относятся к электронной промышленности, связи, чем к </w:t>
      </w:r>
      <w:proofErr w:type="spellStart"/>
      <w:r w:rsidRPr="006B74DD">
        <w:rPr>
          <w:color w:val="000000"/>
          <w:sz w:val="28"/>
        </w:rPr>
        <w:t>медиаиндустрии</w:t>
      </w:r>
      <w:proofErr w:type="spellEnd"/>
      <w:r w:rsidRPr="006B74DD">
        <w:rPr>
          <w:color w:val="000000"/>
          <w:sz w:val="28"/>
        </w:rPr>
        <w:t>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Второй уровень объединяет предприятия и организации, которые производят </w:t>
      </w:r>
      <w:proofErr w:type="spellStart"/>
      <w:r w:rsidRPr="006B74DD">
        <w:rPr>
          <w:color w:val="000000"/>
          <w:sz w:val="28"/>
        </w:rPr>
        <w:t>медиапродукты</w:t>
      </w:r>
      <w:proofErr w:type="spellEnd"/>
      <w:r w:rsidRPr="006B74DD">
        <w:rPr>
          <w:color w:val="000000"/>
          <w:sz w:val="28"/>
        </w:rPr>
        <w:t xml:space="preserve">. Создание </w:t>
      </w:r>
      <w:proofErr w:type="spellStart"/>
      <w:r w:rsidRPr="006B74DD">
        <w:rPr>
          <w:color w:val="000000"/>
          <w:sz w:val="28"/>
        </w:rPr>
        <w:t>медиапродукта</w:t>
      </w:r>
      <w:proofErr w:type="spellEnd"/>
      <w:r w:rsidRPr="006B74DD">
        <w:rPr>
          <w:color w:val="000000"/>
          <w:sz w:val="28"/>
        </w:rPr>
        <w:t xml:space="preserve"> нацелено на удовлетворение запросов потребителей. Создатели </w:t>
      </w:r>
      <w:proofErr w:type="spellStart"/>
      <w:r w:rsidRPr="006B74DD">
        <w:rPr>
          <w:color w:val="000000"/>
          <w:sz w:val="28"/>
        </w:rPr>
        <w:t>медиапродуктов</w:t>
      </w:r>
      <w:proofErr w:type="spellEnd"/>
      <w:r w:rsidRPr="006B74DD">
        <w:rPr>
          <w:color w:val="000000"/>
          <w:sz w:val="28"/>
        </w:rPr>
        <w:t>, реализуя свой творческий потенциал, пытаются управлять восприя</w:t>
      </w:r>
      <w:r w:rsidRPr="006B74DD">
        <w:rPr>
          <w:color w:val="000000"/>
          <w:sz w:val="28"/>
        </w:rPr>
        <w:softHyphen/>
        <w:t xml:space="preserve">тием аудитории с помощью сознательного производства </w:t>
      </w:r>
      <w:proofErr w:type="spellStart"/>
      <w:r w:rsidRPr="006B74DD">
        <w:rPr>
          <w:color w:val="000000"/>
          <w:sz w:val="28"/>
        </w:rPr>
        <w:t>медиасооб</w:t>
      </w:r>
      <w:r w:rsidRPr="006B74DD">
        <w:rPr>
          <w:color w:val="000000"/>
          <w:sz w:val="28"/>
        </w:rPr>
        <w:softHyphen/>
        <w:t>щений</w:t>
      </w:r>
      <w:proofErr w:type="spellEnd"/>
      <w:r w:rsidRPr="006B74DD">
        <w:rPr>
          <w:color w:val="000000"/>
          <w:sz w:val="28"/>
        </w:rPr>
        <w:t xml:space="preserve"> для определенных целевых групп. Они объединены в творче</w:t>
      </w:r>
      <w:r w:rsidRPr="006B74DD">
        <w:rPr>
          <w:color w:val="000000"/>
          <w:sz w:val="28"/>
        </w:rPr>
        <w:softHyphen/>
        <w:t xml:space="preserve">ские коллективы, редакции, креативные команды. Эту часть </w:t>
      </w:r>
      <w:proofErr w:type="spellStart"/>
      <w:r w:rsidRPr="006B74DD">
        <w:rPr>
          <w:color w:val="000000"/>
          <w:sz w:val="28"/>
        </w:rPr>
        <w:t>медийной</w:t>
      </w:r>
      <w:proofErr w:type="spellEnd"/>
      <w:r w:rsidRPr="006B74DD">
        <w:rPr>
          <w:color w:val="000000"/>
          <w:sz w:val="28"/>
        </w:rPr>
        <w:t xml:space="preserve"> индустрии можно назвать креативной индустрией и сосре</w:t>
      </w:r>
      <w:r w:rsidRPr="006B74DD">
        <w:rPr>
          <w:color w:val="000000"/>
          <w:sz w:val="28"/>
        </w:rPr>
        <w:softHyphen/>
        <w:t>доточить исследовательское внимание на производстве контента и его эффектах.</w:t>
      </w:r>
    </w:p>
    <w:p w:rsidR="006B74DD" w:rsidRPr="006B74DD" w:rsidRDefault="006B74DD" w:rsidP="006B74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6B74DD">
        <w:rPr>
          <w:color w:val="000000"/>
          <w:sz w:val="28"/>
        </w:rPr>
        <w:t xml:space="preserve">Однако важнейшей характеристикой </w:t>
      </w:r>
      <w:proofErr w:type="spellStart"/>
      <w:r w:rsidRPr="006B74DD">
        <w:rPr>
          <w:color w:val="000000"/>
          <w:sz w:val="28"/>
        </w:rPr>
        <w:t>медиапродукта</w:t>
      </w:r>
      <w:proofErr w:type="spellEnd"/>
      <w:r w:rsidRPr="006B74DD">
        <w:rPr>
          <w:color w:val="000000"/>
          <w:sz w:val="28"/>
        </w:rPr>
        <w:t xml:space="preserve"> выступает его возможность «создавать» аудиторию, которая различными способами </w:t>
      </w:r>
      <w:proofErr w:type="spellStart"/>
      <w:r w:rsidRPr="006B74DD">
        <w:rPr>
          <w:color w:val="000000"/>
          <w:sz w:val="28"/>
        </w:rPr>
        <w:t>монетизируется</w:t>
      </w:r>
      <w:proofErr w:type="spellEnd"/>
      <w:r w:rsidRPr="006B74DD">
        <w:rPr>
          <w:color w:val="000000"/>
          <w:sz w:val="28"/>
        </w:rPr>
        <w:t>, конвертируется в деньги — индустриальный доход.</w:t>
      </w:r>
    </w:p>
    <w:p w:rsidR="006B74DD" w:rsidRDefault="006B74DD">
      <w:pPr>
        <w:rPr>
          <w:rFonts w:ascii="Times New Roman" w:hAnsi="Times New Roman" w:cs="Times New Roman"/>
          <w:b/>
          <w:sz w:val="32"/>
          <w:szCs w:val="28"/>
        </w:rPr>
      </w:pPr>
    </w:p>
    <w:p w:rsidR="00747A85" w:rsidRPr="00747A85" w:rsidRDefault="00747A85">
      <w:pPr>
        <w:rPr>
          <w:rFonts w:ascii="Times New Roman" w:hAnsi="Times New Roman" w:cs="Times New Roman"/>
          <w:b/>
          <w:sz w:val="28"/>
          <w:szCs w:val="28"/>
        </w:rPr>
      </w:pPr>
      <w:r w:rsidRPr="00747A85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47A85" w:rsidRDefault="00747A85">
      <w:pPr>
        <w:rPr>
          <w:rFonts w:ascii="Times New Roman" w:hAnsi="Times New Roman" w:cs="Times New Roman"/>
          <w:sz w:val="28"/>
          <w:szCs w:val="28"/>
        </w:rPr>
      </w:pPr>
      <w:r w:rsidRPr="00747A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47A85" w:rsidRDefault="00747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Каковы 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медиаисследований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47A85" w:rsidRDefault="00747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Перечислите группы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A85" w:rsidRDefault="00747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методы исследования используются для изучения популярности СМИ?</w:t>
      </w:r>
    </w:p>
    <w:p w:rsidR="00747A85" w:rsidRPr="00747A85" w:rsidRDefault="00747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проводится исследование рекламы в СМИ?</w:t>
      </w:r>
      <w:bookmarkStart w:id="0" w:name="_GoBack"/>
      <w:bookmarkEnd w:id="0"/>
    </w:p>
    <w:sectPr w:rsidR="00747A85" w:rsidRPr="0074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4B60"/>
    <w:multiLevelType w:val="hybridMultilevel"/>
    <w:tmpl w:val="60A4D746"/>
    <w:lvl w:ilvl="0" w:tplc="8F86B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D9"/>
    <w:rsid w:val="00006A26"/>
    <w:rsid w:val="006B74DD"/>
    <w:rsid w:val="00747A85"/>
    <w:rsid w:val="007669CA"/>
    <w:rsid w:val="007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F22"/>
  <w15:chartTrackingRefBased/>
  <w15:docId w15:val="{5EE95B92-0A7A-4950-BC18-EE6AAA2F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4DD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2024-03-25T06:23:00Z</dcterms:created>
  <dcterms:modified xsi:type="dcterms:W3CDTF">2024-03-25T06:39:00Z</dcterms:modified>
</cp:coreProperties>
</file>